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68C" w:rsidRPr="00774570" w:rsidRDefault="0085368C" w:rsidP="003B542C">
      <w:pPr>
        <w:ind w:left="4956" w:firstLine="708"/>
        <w:jc w:val="both"/>
        <w:rPr>
          <w:rFonts w:ascii="Arial" w:hAnsi="Arial" w:cs="Arial"/>
          <w:b/>
          <w:sz w:val="24"/>
          <w:szCs w:val="24"/>
        </w:rPr>
      </w:pPr>
    </w:p>
    <w:p w:rsidR="00AB0877" w:rsidRDefault="00AB0877" w:rsidP="003B542C">
      <w:pPr>
        <w:spacing w:line="360" w:lineRule="auto"/>
        <w:jc w:val="center"/>
        <w:rPr>
          <w:rFonts w:ascii="Trebuchet MS" w:hAnsi="Trebuchet MS" w:cs="Arial"/>
          <w:b/>
          <w:sz w:val="24"/>
          <w:szCs w:val="24"/>
        </w:rPr>
      </w:pPr>
    </w:p>
    <w:p w:rsidR="0085368C" w:rsidRPr="00774570" w:rsidRDefault="0085368C" w:rsidP="003B542C">
      <w:pPr>
        <w:spacing w:line="360" w:lineRule="auto"/>
        <w:jc w:val="center"/>
        <w:rPr>
          <w:rFonts w:ascii="Trebuchet MS" w:hAnsi="Trebuchet MS" w:cs="Arial"/>
          <w:b/>
          <w:sz w:val="24"/>
          <w:szCs w:val="24"/>
        </w:rPr>
      </w:pPr>
      <w:r w:rsidRPr="00774570">
        <w:rPr>
          <w:rFonts w:ascii="Trebuchet MS" w:hAnsi="Trebuchet MS" w:cs="Arial"/>
          <w:b/>
          <w:sz w:val="24"/>
          <w:szCs w:val="24"/>
        </w:rPr>
        <w:t>POSTANOWIENIA</w:t>
      </w:r>
    </w:p>
    <w:p w:rsidR="0085368C" w:rsidRPr="00774570" w:rsidRDefault="0085368C" w:rsidP="003B542C">
      <w:pPr>
        <w:spacing w:line="360" w:lineRule="auto"/>
        <w:jc w:val="center"/>
        <w:rPr>
          <w:rFonts w:ascii="Trebuchet MS" w:hAnsi="Trebuchet MS" w:cs="Arial"/>
          <w:b/>
          <w:sz w:val="24"/>
          <w:szCs w:val="24"/>
        </w:rPr>
      </w:pPr>
      <w:r w:rsidRPr="00774570">
        <w:rPr>
          <w:rFonts w:ascii="Trebuchet MS" w:hAnsi="Trebuchet MS" w:cs="Arial"/>
          <w:b/>
          <w:sz w:val="24"/>
          <w:szCs w:val="24"/>
        </w:rPr>
        <w:t>SPECYFIKACJI  ISTOTNYCH  WARUNKÓW  ZAMÓWIENIA</w:t>
      </w:r>
    </w:p>
    <w:p w:rsidR="0085368C" w:rsidRPr="00774570" w:rsidRDefault="0085368C" w:rsidP="003B542C">
      <w:pPr>
        <w:spacing w:line="360" w:lineRule="auto"/>
        <w:jc w:val="center"/>
        <w:rPr>
          <w:rFonts w:ascii="Trebuchet MS" w:hAnsi="Trebuchet MS" w:cs="Arial"/>
          <w:b/>
          <w:sz w:val="24"/>
          <w:szCs w:val="24"/>
        </w:rPr>
      </w:pPr>
      <w:r w:rsidRPr="00774570">
        <w:rPr>
          <w:rFonts w:ascii="Trebuchet MS" w:hAnsi="Trebuchet MS" w:cs="Arial"/>
          <w:b/>
          <w:sz w:val="24"/>
          <w:szCs w:val="24"/>
        </w:rPr>
        <w:t>(SIWZ)</w:t>
      </w:r>
    </w:p>
    <w:p w:rsidR="0085368C" w:rsidRPr="00774570" w:rsidRDefault="0085368C" w:rsidP="003B542C">
      <w:pPr>
        <w:spacing w:line="360" w:lineRule="auto"/>
        <w:jc w:val="both"/>
        <w:rPr>
          <w:rFonts w:ascii="Arial" w:hAnsi="Arial" w:cs="Arial"/>
        </w:rPr>
      </w:pPr>
    </w:p>
    <w:p w:rsidR="0085368C" w:rsidRPr="00774570" w:rsidRDefault="0085368C" w:rsidP="003B542C">
      <w:pPr>
        <w:tabs>
          <w:tab w:val="left" w:pos="567"/>
        </w:tabs>
        <w:spacing w:line="360" w:lineRule="auto"/>
        <w:jc w:val="both"/>
        <w:rPr>
          <w:rFonts w:ascii="Trebuchet MS" w:hAnsi="Trebuchet MS" w:cs="Arial"/>
          <w:b/>
          <w:sz w:val="22"/>
          <w:szCs w:val="22"/>
        </w:rPr>
      </w:pPr>
      <w:r w:rsidRPr="00774570">
        <w:rPr>
          <w:rFonts w:ascii="Trebuchet MS" w:hAnsi="Trebuchet MS" w:cs="Arial"/>
          <w:b/>
          <w:sz w:val="22"/>
          <w:szCs w:val="22"/>
        </w:rPr>
        <w:t>ROZDZIAŁ I.</w:t>
      </w:r>
      <w:r w:rsidRPr="00774570">
        <w:rPr>
          <w:rFonts w:ascii="Trebuchet MS" w:hAnsi="Trebuchet MS" w:cs="Arial"/>
          <w:b/>
          <w:sz w:val="22"/>
          <w:szCs w:val="22"/>
        </w:rPr>
        <w:tab/>
        <w:t>ZAMAWIAJĄCY (NAZWA I ADRES)</w:t>
      </w:r>
    </w:p>
    <w:p w:rsidR="006E4064" w:rsidRPr="00BF0B0D" w:rsidRDefault="006E4064" w:rsidP="00BF0B0D">
      <w:pPr>
        <w:pStyle w:val="Akapitzlist"/>
        <w:spacing w:line="360" w:lineRule="auto"/>
        <w:ind w:left="0"/>
        <w:rPr>
          <w:rFonts w:ascii="Trebuchet MS" w:hAnsi="Trebuchet MS"/>
          <w:b/>
        </w:rPr>
      </w:pPr>
      <w:r w:rsidRPr="00BF0B0D">
        <w:rPr>
          <w:rFonts w:ascii="Trebuchet MS" w:hAnsi="Trebuchet MS"/>
          <w:b/>
        </w:rPr>
        <w:t>Szkoła Podstawowa nr 16 im. Janusza Korczaka w Rudzie Śląskiej</w:t>
      </w:r>
    </w:p>
    <w:p w:rsidR="006E4064" w:rsidRPr="00BF0B0D" w:rsidRDefault="006E4064" w:rsidP="00BF0B0D">
      <w:pPr>
        <w:pStyle w:val="Akapitzlist"/>
        <w:spacing w:line="360" w:lineRule="auto"/>
        <w:ind w:left="0"/>
        <w:rPr>
          <w:rFonts w:ascii="Trebuchet MS" w:hAnsi="Trebuchet MS"/>
          <w:b/>
        </w:rPr>
      </w:pPr>
      <w:r w:rsidRPr="00BF0B0D">
        <w:rPr>
          <w:rFonts w:ascii="Trebuchet MS" w:hAnsi="Trebuchet MS"/>
          <w:b/>
        </w:rPr>
        <w:t>ul. Kukułcza 4</w:t>
      </w:r>
    </w:p>
    <w:p w:rsidR="006E4064" w:rsidRPr="00BF0B0D" w:rsidRDefault="006E4064" w:rsidP="00BF0B0D">
      <w:pPr>
        <w:pStyle w:val="Akapitzlist"/>
        <w:spacing w:line="360" w:lineRule="auto"/>
        <w:ind w:left="0"/>
        <w:rPr>
          <w:rFonts w:ascii="Trebuchet MS" w:hAnsi="Trebuchet MS"/>
          <w:b/>
        </w:rPr>
      </w:pPr>
      <w:r w:rsidRPr="00BF0B0D">
        <w:rPr>
          <w:rFonts w:ascii="Trebuchet MS" w:hAnsi="Trebuchet MS"/>
          <w:b/>
        </w:rPr>
        <w:t>41-710 Ruda Śląska</w:t>
      </w:r>
    </w:p>
    <w:p w:rsidR="006E4064" w:rsidRPr="00CB5141" w:rsidRDefault="00BF0B0D" w:rsidP="00BF0B0D">
      <w:pPr>
        <w:pStyle w:val="Akapitzlist"/>
        <w:spacing w:line="360" w:lineRule="auto"/>
        <w:ind w:left="0"/>
        <w:rPr>
          <w:rFonts w:ascii="Trebuchet MS" w:hAnsi="Trebuchet MS"/>
          <w:b/>
        </w:rPr>
      </w:pPr>
      <w:r w:rsidRPr="00CB5141">
        <w:rPr>
          <w:rFonts w:ascii="Trebuchet MS" w:hAnsi="Trebuchet MS"/>
          <w:b/>
        </w:rPr>
        <w:t>tel./</w:t>
      </w:r>
      <w:r w:rsidR="006E4064" w:rsidRPr="00CB5141">
        <w:rPr>
          <w:rFonts w:ascii="Trebuchet MS" w:hAnsi="Trebuchet MS"/>
          <w:b/>
        </w:rPr>
        <w:t>fax: 32 24 23 437</w:t>
      </w:r>
    </w:p>
    <w:p w:rsidR="005E16AA" w:rsidRDefault="006E4064" w:rsidP="00BF0B0D">
      <w:pPr>
        <w:tabs>
          <w:tab w:val="left" w:pos="567"/>
        </w:tabs>
        <w:spacing w:line="360" w:lineRule="auto"/>
        <w:jc w:val="both"/>
      </w:pPr>
      <w:r w:rsidRPr="005E16AA">
        <w:rPr>
          <w:rFonts w:ascii="Trebuchet MS" w:hAnsi="Trebuchet MS"/>
          <w:b/>
        </w:rPr>
        <w:t xml:space="preserve">e-mail: </w:t>
      </w:r>
      <w:hyperlink r:id="rId9" w:history="1">
        <w:r w:rsidR="005E16AA" w:rsidRPr="005E16AA">
          <w:rPr>
            <w:rStyle w:val="Hipercze"/>
            <w:rFonts w:ascii="Trebuchet MS" w:hAnsi="Trebuchet MS"/>
            <w:b/>
          </w:rPr>
          <w:t>szkola16sp@interia.pl</w:t>
        </w:r>
      </w:hyperlink>
    </w:p>
    <w:p w:rsidR="0085368C" w:rsidRPr="005E16AA" w:rsidRDefault="0085368C" w:rsidP="00BF0B0D">
      <w:pPr>
        <w:tabs>
          <w:tab w:val="left" w:pos="567"/>
        </w:tabs>
        <w:spacing w:line="360" w:lineRule="auto"/>
        <w:jc w:val="both"/>
        <w:rPr>
          <w:rFonts w:ascii="Trebuchet MS" w:hAnsi="Trebuchet MS" w:cs="Arial"/>
          <w:b/>
        </w:rPr>
      </w:pPr>
      <w:r w:rsidRPr="005E16AA">
        <w:rPr>
          <w:rFonts w:ascii="Trebuchet MS" w:hAnsi="Trebuchet MS" w:cs="Arial"/>
          <w:b/>
        </w:rPr>
        <w:t>zwany dalej „Zamawiającym”</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tabs>
          <w:tab w:val="left" w:pos="567"/>
        </w:tabs>
        <w:spacing w:line="360" w:lineRule="auto"/>
        <w:jc w:val="both"/>
        <w:rPr>
          <w:rFonts w:ascii="Trebuchet MS" w:hAnsi="Trebuchet MS" w:cs="Arial"/>
          <w:b/>
          <w:sz w:val="22"/>
          <w:szCs w:val="22"/>
        </w:rPr>
      </w:pPr>
      <w:r w:rsidRPr="00774570">
        <w:rPr>
          <w:rFonts w:ascii="Trebuchet MS" w:hAnsi="Trebuchet MS" w:cs="Arial"/>
          <w:b/>
          <w:sz w:val="22"/>
          <w:szCs w:val="22"/>
        </w:rPr>
        <w:t>ROZDZIAŁ II.</w:t>
      </w:r>
      <w:r w:rsidRPr="00774570">
        <w:rPr>
          <w:rFonts w:ascii="Trebuchet MS" w:hAnsi="Trebuchet MS" w:cs="Arial"/>
          <w:b/>
          <w:sz w:val="22"/>
          <w:szCs w:val="22"/>
        </w:rPr>
        <w:tab/>
        <w:t>TRYB UDZIELENIA ZAMÓWIENIA PUBLICZNEGO</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 xml:space="preserve">Postępowanie prowadzone jest w trybie </w:t>
      </w:r>
      <w:r w:rsidRPr="00774570">
        <w:rPr>
          <w:rFonts w:ascii="Trebuchet MS" w:hAnsi="Trebuchet MS" w:cs="Arial"/>
          <w:b/>
          <w:u w:val="single"/>
        </w:rPr>
        <w:t>przetargu nieograniczonego</w:t>
      </w:r>
      <w:r w:rsidRPr="00774570">
        <w:rPr>
          <w:rFonts w:ascii="Trebuchet MS" w:hAnsi="Trebuchet MS" w:cs="Arial"/>
        </w:rPr>
        <w:t xml:space="preserve"> zgodnie z ustawą z dnia 29 stycznia 2004 r. Prawo zamówień publicznych (tekst jednolity Dz. U. z 2015 r. poz. 2164 z późn. zm.) zwaną w dalszej części „ustawą”. W sprawach nieuregulowanych zapisami niniejszej SIWZ, stosuje się przepisy wspomnianej ustawy.</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tabs>
          <w:tab w:val="left" w:pos="567"/>
        </w:tabs>
        <w:spacing w:line="360" w:lineRule="auto"/>
        <w:jc w:val="both"/>
        <w:rPr>
          <w:rFonts w:ascii="Trebuchet MS" w:hAnsi="Trebuchet MS" w:cs="Arial"/>
          <w:b/>
          <w:sz w:val="22"/>
          <w:szCs w:val="22"/>
        </w:rPr>
      </w:pPr>
      <w:r w:rsidRPr="00774570">
        <w:rPr>
          <w:rFonts w:ascii="Trebuchet MS" w:hAnsi="Trebuchet MS" w:cs="Arial"/>
          <w:b/>
          <w:sz w:val="22"/>
          <w:szCs w:val="22"/>
        </w:rPr>
        <w:t>ROZDZIAŁ III.</w:t>
      </w:r>
      <w:r w:rsidRPr="00774570">
        <w:rPr>
          <w:rFonts w:ascii="Trebuchet MS" w:hAnsi="Trebuchet MS" w:cs="Arial"/>
          <w:b/>
          <w:sz w:val="22"/>
          <w:szCs w:val="22"/>
        </w:rPr>
        <w:tab/>
        <w:t>OPIS</w:t>
      </w:r>
      <w:r w:rsidRPr="00774570">
        <w:rPr>
          <w:rFonts w:ascii="Trebuchet MS" w:hAnsi="Trebuchet MS" w:cs="Arial"/>
          <w:sz w:val="22"/>
          <w:szCs w:val="22"/>
        </w:rPr>
        <w:t xml:space="preserve"> </w:t>
      </w:r>
      <w:r w:rsidRPr="00774570">
        <w:rPr>
          <w:rFonts w:ascii="Trebuchet MS" w:hAnsi="Trebuchet MS" w:cs="Arial"/>
          <w:b/>
          <w:sz w:val="22"/>
          <w:szCs w:val="22"/>
        </w:rPr>
        <w:t>PRZEDMIOTU ZAMÓWIENIA</w:t>
      </w:r>
    </w:p>
    <w:p w:rsidR="0085368C" w:rsidRPr="00774570" w:rsidRDefault="0085368C" w:rsidP="00961134">
      <w:pPr>
        <w:spacing w:line="360" w:lineRule="auto"/>
        <w:rPr>
          <w:rFonts w:ascii="Trebuchet MS" w:hAnsi="Trebuchet MS" w:cs="Arial"/>
          <w:b/>
        </w:rPr>
      </w:pPr>
    </w:p>
    <w:p w:rsidR="0085368C" w:rsidRPr="00FD7773" w:rsidRDefault="00BF0B0D" w:rsidP="00961134">
      <w:pPr>
        <w:spacing w:line="360" w:lineRule="auto"/>
        <w:jc w:val="both"/>
        <w:rPr>
          <w:rFonts w:ascii="Trebuchet MS" w:hAnsi="Trebuchet MS" w:cs="Arial"/>
          <w:b/>
        </w:rPr>
      </w:pPr>
      <w:r w:rsidRPr="006E4064">
        <w:rPr>
          <w:rFonts w:ascii="Trebuchet MS" w:hAnsi="Trebuchet MS"/>
          <w:b/>
        </w:rPr>
        <w:t>Zorganizowanie wyjazdu śródrocznego tzw. „zielonej szkoły” dla uczniów klas trzecich Szkoły Podstawowej nr 16 im. Janusza Korczaka w Rudzie Śląskiej</w:t>
      </w:r>
    </w:p>
    <w:p w:rsidR="00961134" w:rsidRDefault="00961134" w:rsidP="003B542C">
      <w:pPr>
        <w:spacing w:line="360" w:lineRule="auto"/>
        <w:rPr>
          <w:rFonts w:ascii="Arial" w:hAnsi="Arial" w:cs="Arial"/>
        </w:rPr>
      </w:pPr>
    </w:p>
    <w:p w:rsidR="00BF0B0D" w:rsidRDefault="0085368C" w:rsidP="00EC27BC">
      <w:pPr>
        <w:spacing w:line="360" w:lineRule="auto"/>
        <w:rPr>
          <w:rFonts w:ascii="Trebuchet MS" w:hAnsi="Trebuchet MS" w:cs="Arial"/>
        </w:rPr>
      </w:pPr>
      <w:r w:rsidRPr="00774570">
        <w:rPr>
          <w:rFonts w:ascii="Arial" w:hAnsi="Arial" w:cs="Arial"/>
        </w:rPr>
        <w:t>Nazwa/y i kod/y Wspólnego Słownika Zamówień</w:t>
      </w:r>
      <w:r w:rsidRPr="00774570">
        <w:rPr>
          <w:rFonts w:ascii="Arial" w:hAnsi="Arial" w:cs="Arial"/>
          <w:b/>
        </w:rPr>
        <w:t>: (CPV):</w:t>
      </w:r>
    </w:p>
    <w:p w:rsidR="00BF0B0D" w:rsidRDefault="00BF0B0D" w:rsidP="00EC27BC">
      <w:pPr>
        <w:spacing w:line="360" w:lineRule="auto"/>
        <w:rPr>
          <w:rFonts w:ascii="Trebuchet MS" w:hAnsi="Trebuchet MS" w:cs="Helvetica"/>
          <w:color w:val="333333"/>
        </w:rPr>
      </w:pPr>
      <w:r>
        <w:rPr>
          <w:rFonts w:ascii="Trebuchet MS" w:hAnsi="Trebuchet MS" w:cs="Helvetica"/>
          <w:color w:val="333333"/>
        </w:rPr>
        <w:t xml:space="preserve">55.24.00.00-4 - </w:t>
      </w:r>
      <w:r w:rsidRPr="0018106F">
        <w:rPr>
          <w:rFonts w:ascii="Trebuchet MS" w:hAnsi="Trebuchet MS" w:cs="Helvetica"/>
          <w:color w:val="333333"/>
        </w:rPr>
        <w:t xml:space="preserve">usługi w zakresie </w:t>
      </w:r>
      <w:r>
        <w:rPr>
          <w:rFonts w:ascii="Trebuchet MS" w:hAnsi="Trebuchet MS" w:cs="Helvetica"/>
          <w:color w:val="333333"/>
        </w:rPr>
        <w:t>ośrodków i domów wypoczynkowych,</w:t>
      </w:r>
    </w:p>
    <w:p w:rsidR="0085368C" w:rsidRPr="00774570" w:rsidRDefault="00BF0B0D" w:rsidP="00EC27BC">
      <w:pPr>
        <w:spacing w:line="360" w:lineRule="auto"/>
        <w:rPr>
          <w:rFonts w:ascii="Trebuchet MS" w:hAnsi="Trebuchet MS" w:cs="Arial"/>
        </w:rPr>
      </w:pPr>
      <w:r>
        <w:rPr>
          <w:rFonts w:ascii="Trebuchet MS" w:hAnsi="Trebuchet MS" w:cs="Helvetica"/>
          <w:color w:val="333333"/>
        </w:rPr>
        <w:t xml:space="preserve">63.51.00.00-7 - </w:t>
      </w:r>
      <w:r w:rsidRPr="0018106F">
        <w:rPr>
          <w:rFonts w:ascii="Trebuchet MS" w:hAnsi="Trebuchet MS" w:cs="Helvetica"/>
          <w:color w:val="333333"/>
        </w:rPr>
        <w:t>usługi biur podróży i podobne</w:t>
      </w:r>
      <w:r>
        <w:rPr>
          <w:rFonts w:ascii="Trebuchet MS" w:hAnsi="Trebuchet MS" w:cs="Helvetica"/>
          <w:color w:val="333333"/>
        </w:rPr>
        <w:t>.</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spacing w:line="360" w:lineRule="auto"/>
        <w:rPr>
          <w:rFonts w:ascii="Trebuchet MS" w:hAnsi="Trebuchet MS"/>
        </w:rPr>
      </w:pPr>
      <w:r w:rsidRPr="00774570">
        <w:rPr>
          <w:rFonts w:ascii="Arial" w:hAnsi="Arial" w:cs="Arial"/>
        </w:rPr>
        <w:t xml:space="preserve">Szczegółowy opis przedmiotu zamówienia zawiera </w:t>
      </w:r>
      <w:r w:rsidR="00961134">
        <w:rPr>
          <w:rFonts w:ascii="Arial" w:hAnsi="Arial" w:cs="Arial"/>
          <w:b/>
        </w:rPr>
        <w:t>załącznik nr 4</w:t>
      </w:r>
      <w:r w:rsidRPr="00774570">
        <w:rPr>
          <w:rFonts w:ascii="Arial" w:hAnsi="Arial" w:cs="Arial"/>
          <w:b/>
        </w:rPr>
        <w:t xml:space="preserve"> </w:t>
      </w:r>
      <w:r w:rsidRPr="00774570">
        <w:rPr>
          <w:rFonts w:ascii="Arial" w:hAnsi="Arial" w:cs="Arial"/>
        </w:rPr>
        <w:t>do SIWZ</w:t>
      </w:r>
    </w:p>
    <w:p w:rsidR="0085368C" w:rsidRPr="00774570" w:rsidRDefault="0085368C" w:rsidP="003B542C">
      <w:pPr>
        <w:spacing w:line="360" w:lineRule="auto"/>
        <w:ind w:left="1418" w:hanging="1418"/>
        <w:jc w:val="both"/>
        <w:rPr>
          <w:rFonts w:ascii="Trebuchet MS" w:hAnsi="Trebuchet MS" w:cs="Arial"/>
          <w:b/>
        </w:rPr>
      </w:pPr>
    </w:p>
    <w:p w:rsidR="0085368C" w:rsidRPr="00774570" w:rsidRDefault="0085368C" w:rsidP="003B542C">
      <w:pPr>
        <w:spacing w:line="360" w:lineRule="auto"/>
        <w:ind w:left="1418" w:hanging="1418"/>
        <w:jc w:val="both"/>
        <w:rPr>
          <w:rFonts w:ascii="Trebuchet MS" w:hAnsi="Trebuchet MS" w:cs="Arial"/>
          <w:b/>
          <w:sz w:val="22"/>
          <w:szCs w:val="22"/>
        </w:rPr>
      </w:pPr>
      <w:r w:rsidRPr="00774570">
        <w:rPr>
          <w:rFonts w:ascii="Trebuchet MS" w:hAnsi="Trebuchet MS" w:cs="Arial"/>
          <w:b/>
          <w:sz w:val="22"/>
          <w:szCs w:val="22"/>
        </w:rPr>
        <w:t xml:space="preserve">ROZDZIAŁ IV. </w:t>
      </w:r>
      <w:r w:rsidRPr="00774570">
        <w:rPr>
          <w:rFonts w:ascii="Trebuchet MS" w:hAnsi="Trebuchet MS" w:cs="Arial"/>
          <w:b/>
          <w:sz w:val="22"/>
          <w:szCs w:val="22"/>
        </w:rPr>
        <w:tab/>
        <w:t>INFORMACJA NA TEMAT CZĘŚCI ZAMÓWIENIA I MOŻLIWOŚCI SKŁADANIA OFERT CZĘŚCIOWYCH</w:t>
      </w:r>
    </w:p>
    <w:p w:rsidR="00D51DB6" w:rsidRPr="00774570" w:rsidRDefault="00D51DB6" w:rsidP="00D51DB6">
      <w:pPr>
        <w:spacing w:line="360" w:lineRule="auto"/>
        <w:jc w:val="both"/>
        <w:rPr>
          <w:rFonts w:ascii="Arial" w:hAnsi="Arial" w:cs="Arial"/>
          <w:b/>
          <w:sz w:val="16"/>
          <w:szCs w:val="16"/>
        </w:rPr>
      </w:pPr>
    </w:p>
    <w:p w:rsidR="00D51DB6" w:rsidRPr="00774570" w:rsidRDefault="00D51DB6" w:rsidP="00D51DB6">
      <w:pPr>
        <w:numPr>
          <w:ilvl w:val="0"/>
          <w:numId w:val="65"/>
        </w:numPr>
        <w:tabs>
          <w:tab w:val="clear" w:pos="720"/>
          <w:tab w:val="num" w:pos="426"/>
        </w:tabs>
        <w:spacing w:line="360" w:lineRule="auto"/>
        <w:ind w:left="426" w:hanging="426"/>
        <w:jc w:val="both"/>
        <w:rPr>
          <w:rFonts w:ascii="Trebuchet MS" w:hAnsi="Trebuchet MS" w:cs="Arial"/>
        </w:rPr>
      </w:pPr>
      <w:r w:rsidRPr="00774570">
        <w:rPr>
          <w:rFonts w:ascii="Trebuchet MS" w:hAnsi="Trebuchet MS" w:cs="Arial"/>
        </w:rPr>
        <w:t>Oferta musi obejmować całość zamówienia, Zamawiający nie dopuszcza możliwości składania ofert częściowych.</w:t>
      </w:r>
    </w:p>
    <w:p w:rsidR="00D51DB6" w:rsidRDefault="00D51DB6" w:rsidP="00D51DB6">
      <w:pPr>
        <w:numPr>
          <w:ilvl w:val="0"/>
          <w:numId w:val="65"/>
        </w:numPr>
        <w:tabs>
          <w:tab w:val="clear" w:pos="720"/>
          <w:tab w:val="num" w:pos="426"/>
        </w:tabs>
        <w:spacing w:line="360" w:lineRule="auto"/>
        <w:ind w:left="426" w:hanging="426"/>
        <w:jc w:val="both"/>
        <w:rPr>
          <w:rFonts w:ascii="Arial" w:hAnsi="Arial" w:cs="Arial"/>
        </w:rPr>
      </w:pPr>
      <w:r w:rsidRPr="00774570">
        <w:rPr>
          <w:rFonts w:ascii="Trebuchet MS" w:hAnsi="Trebuchet MS" w:cs="Arial"/>
        </w:rPr>
        <w:t>Oferty częściowe jako sprzeczne (nie odpowiadające) z treścią SIWZ zostaną odrzucone</w:t>
      </w:r>
      <w:r w:rsidRPr="00774570">
        <w:rPr>
          <w:rFonts w:ascii="Arial" w:hAnsi="Arial" w:cs="Arial"/>
        </w:rPr>
        <w:t>.</w:t>
      </w:r>
    </w:p>
    <w:p w:rsidR="00C5776D" w:rsidRDefault="00C5776D" w:rsidP="003B542C">
      <w:pPr>
        <w:spacing w:line="360" w:lineRule="auto"/>
        <w:ind w:left="1701" w:hanging="1701"/>
        <w:jc w:val="both"/>
        <w:rPr>
          <w:rFonts w:ascii="Trebuchet MS" w:hAnsi="Trebuchet MS" w:cs="Arial"/>
          <w:b/>
          <w:sz w:val="22"/>
          <w:szCs w:val="22"/>
        </w:rPr>
      </w:pPr>
    </w:p>
    <w:p w:rsidR="00C5776D" w:rsidRDefault="00C5776D" w:rsidP="003B542C">
      <w:pPr>
        <w:spacing w:line="360" w:lineRule="auto"/>
        <w:ind w:left="1701" w:hanging="1701"/>
        <w:jc w:val="both"/>
        <w:rPr>
          <w:rFonts w:ascii="Trebuchet MS" w:hAnsi="Trebuchet MS" w:cs="Arial"/>
          <w:b/>
          <w:sz w:val="22"/>
          <w:szCs w:val="22"/>
        </w:rPr>
      </w:pPr>
    </w:p>
    <w:p w:rsidR="0085368C" w:rsidRPr="00774570" w:rsidRDefault="0085368C" w:rsidP="003B542C">
      <w:pPr>
        <w:spacing w:line="360" w:lineRule="auto"/>
        <w:ind w:left="1701" w:hanging="1701"/>
        <w:jc w:val="both"/>
        <w:rPr>
          <w:rFonts w:ascii="Trebuchet MS" w:hAnsi="Trebuchet MS" w:cs="Arial"/>
          <w:b/>
          <w:sz w:val="22"/>
          <w:szCs w:val="22"/>
        </w:rPr>
      </w:pPr>
      <w:r w:rsidRPr="00774570">
        <w:rPr>
          <w:rFonts w:ascii="Trebuchet MS" w:hAnsi="Trebuchet MS" w:cs="Arial"/>
          <w:b/>
          <w:sz w:val="22"/>
          <w:szCs w:val="22"/>
        </w:rPr>
        <w:t xml:space="preserve">ROZDZIAŁ V. </w:t>
      </w:r>
      <w:r w:rsidRPr="00774570">
        <w:rPr>
          <w:rFonts w:ascii="Trebuchet MS" w:hAnsi="Trebuchet MS" w:cs="Arial"/>
          <w:b/>
          <w:sz w:val="22"/>
          <w:szCs w:val="22"/>
        </w:rPr>
        <w:tab/>
        <w:t>INFORMACJA NA TEMAT MOŻLIWOŚCI SKŁADANIA OFERT WARIANTOWYCH</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Zamawiający nie dopuszcza możliwości złożenia oferty wariantowej.</w:t>
      </w:r>
    </w:p>
    <w:p w:rsidR="0085368C" w:rsidRPr="00774570" w:rsidRDefault="0085368C" w:rsidP="003B542C">
      <w:pPr>
        <w:tabs>
          <w:tab w:val="left" w:pos="1701"/>
        </w:tabs>
        <w:spacing w:line="360" w:lineRule="auto"/>
        <w:jc w:val="both"/>
        <w:rPr>
          <w:rFonts w:ascii="Trebuchet MS" w:hAnsi="Trebuchet MS" w:cs="Arial"/>
          <w:b/>
        </w:rPr>
      </w:pPr>
    </w:p>
    <w:p w:rsidR="0085368C" w:rsidRPr="00774570" w:rsidRDefault="0085368C" w:rsidP="003B542C">
      <w:pPr>
        <w:tabs>
          <w:tab w:val="left" w:pos="1701"/>
        </w:tabs>
        <w:spacing w:line="360" w:lineRule="auto"/>
        <w:ind w:left="1701" w:hanging="1701"/>
        <w:jc w:val="both"/>
        <w:rPr>
          <w:rFonts w:ascii="Trebuchet MS" w:hAnsi="Trebuchet MS" w:cs="Arial"/>
          <w:b/>
          <w:sz w:val="22"/>
          <w:szCs w:val="22"/>
        </w:rPr>
      </w:pPr>
      <w:r w:rsidRPr="00774570">
        <w:rPr>
          <w:rFonts w:ascii="Trebuchet MS" w:hAnsi="Trebuchet MS" w:cs="Arial"/>
          <w:b/>
          <w:sz w:val="22"/>
          <w:szCs w:val="22"/>
        </w:rPr>
        <w:t xml:space="preserve">ROZDZIAŁ VI. </w:t>
      </w:r>
      <w:r w:rsidRPr="00774570">
        <w:rPr>
          <w:rFonts w:ascii="Trebuchet MS" w:hAnsi="Trebuchet MS" w:cs="Arial"/>
          <w:b/>
          <w:sz w:val="22"/>
          <w:szCs w:val="22"/>
        </w:rPr>
        <w:tab/>
        <w:t xml:space="preserve">INFORMACJA NA TEMAT PRZEWIDYWANYCH ZAMÓWIEŃ POLEGAJĄCYCH NA POWTÓRZENIU </w:t>
      </w:r>
      <w:r w:rsidR="00620835">
        <w:rPr>
          <w:rFonts w:ascii="Trebuchet MS" w:hAnsi="Trebuchet MS" w:cs="Arial"/>
          <w:b/>
          <w:sz w:val="22"/>
          <w:szCs w:val="22"/>
        </w:rPr>
        <w:t>PODOBNYCH</w:t>
      </w:r>
      <w:r w:rsidRPr="00774570">
        <w:rPr>
          <w:rFonts w:ascii="Trebuchet MS" w:hAnsi="Trebuchet MS" w:cs="Arial"/>
          <w:b/>
          <w:sz w:val="22"/>
          <w:szCs w:val="22"/>
        </w:rPr>
        <w:t xml:space="preserve"> USŁUG</w:t>
      </w:r>
    </w:p>
    <w:p w:rsidR="0085368C" w:rsidRPr="00774570" w:rsidRDefault="0085368C" w:rsidP="003B542C">
      <w:pPr>
        <w:tabs>
          <w:tab w:val="left" w:pos="567"/>
        </w:tabs>
        <w:spacing w:line="360" w:lineRule="auto"/>
        <w:jc w:val="both"/>
        <w:rPr>
          <w:rFonts w:ascii="Trebuchet MS" w:hAnsi="Trebuchet MS" w:cs="Arial"/>
          <w:b/>
        </w:rPr>
      </w:pP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Zamawiający nie przewiduje udzielenia zamówień, o których mowa w art. 67 ust.1 pkt 6 ustawy.</w:t>
      </w:r>
    </w:p>
    <w:p w:rsidR="0085368C" w:rsidRPr="00774570" w:rsidRDefault="0085368C" w:rsidP="003B542C">
      <w:pPr>
        <w:tabs>
          <w:tab w:val="left" w:pos="426"/>
        </w:tabs>
        <w:spacing w:line="360" w:lineRule="auto"/>
        <w:ind w:left="1701" w:hanging="1701"/>
        <w:jc w:val="both"/>
        <w:rPr>
          <w:rFonts w:ascii="Trebuchet MS" w:hAnsi="Trebuchet MS" w:cs="Arial"/>
          <w:sz w:val="22"/>
          <w:szCs w:val="22"/>
        </w:rPr>
      </w:pPr>
    </w:p>
    <w:p w:rsidR="0085368C" w:rsidRPr="00774570" w:rsidRDefault="0085368C" w:rsidP="003B542C">
      <w:pPr>
        <w:tabs>
          <w:tab w:val="left" w:pos="426"/>
        </w:tabs>
        <w:spacing w:line="360" w:lineRule="auto"/>
        <w:ind w:left="1701" w:hanging="1701"/>
        <w:jc w:val="both"/>
        <w:rPr>
          <w:rFonts w:ascii="Trebuchet MS" w:hAnsi="Trebuchet MS" w:cs="Arial"/>
          <w:b/>
          <w:sz w:val="22"/>
          <w:szCs w:val="22"/>
        </w:rPr>
      </w:pPr>
      <w:r w:rsidRPr="00774570">
        <w:rPr>
          <w:rFonts w:ascii="Trebuchet MS" w:hAnsi="Trebuchet MS" w:cs="Arial"/>
          <w:b/>
          <w:sz w:val="22"/>
          <w:szCs w:val="22"/>
        </w:rPr>
        <w:t xml:space="preserve">ROZDZIAŁ VII. </w:t>
      </w:r>
      <w:r w:rsidRPr="00774570">
        <w:rPr>
          <w:rFonts w:ascii="Trebuchet MS" w:hAnsi="Trebuchet MS" w:cs="Arial"/>
          <w:b/>
          <w:sz w:val="22"/>
          <w:szCs w:val="22"/>
        </w:rPr>
        <w:tab/>
        <w:t>MAKSYMALNA LICZBA WYKONAWCÓW, Z KTÓRYMI ZAMAWIAJĄCY ZAWRZE UMOWĘ RAMOWĄ</w:t>
      </w:r>
    </w:p>
    <w:p w:rsidR="0085368C" w:rsidRPr="00774570" w:rsidRDefault="0085368C" w:rsidP="003B542C">
      <w:pPr>
        <w:tabs>
          <w:tab w:val="left" w:pos="426"/>
        </w:tabs>
        <w:spacing w:line="360" w:lineRule="auto"/>
        <w:ind w:left="1701" w:hanging="1701"/>
        <w:jc w:val="both"/>
        <w:rPr>
          <w:rFonts w:ascii="Trebuchet MS" w:hAnsi="Trebuchet MS" w:cs="Arial"/>
        </w:rPr>
      </w:pPr>
    </w:p>
    <w:p w:rsidR="0085368C" w:rsidRPr="00774570" w:rsidRDefault="0085368C" w:rsidP="003B542C">
      <w:pPr>
        <w:tabs>
          <w:tab w:val="left" w:pos="426"/>
        </w:tabs>
        <w:spacing w:line="360" w:lineRule="auto"/>
        <w:ind w:left="1701" w:hanging="1701"/>
        <w:jc w:val="both"/>
        <w:rPr>
          <w:rFonts w:ascii="Trebuchet MS" w:hAnsi="Trebuchet MS" w:cs="Arial"/>
        </w:rPr>
      </w:pPr>
      <w:r w:rsidRPr="00774570">
        <w:rPr>
          <w:rFonts w:ascii="Trebuchet MS" w:hAnsi="Trebuchet MS" w:cs="Arial"/>
        </w:rPr>
        <w:t>Przedmiotowe postępowanie nie jest prowadzone w celu zawarcia umowy ramowej.</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tabs>
          <w:tab w:val="left" w:pos="567"/>
        </w:tabs>
        <w:spacing w:line="360" w:lineRule="auto"/>
        <w:jc w:val="both"/>
        <w:rPr>
          <w:rFonts w:ascii="Trebuchet MS" w:hAnsi="Trebuchet MS" w:cs="Arial"/>
          <w:b/>
          <w:sz w:val="22"/>
          <w:szCs w:val="22"/>
        </w:rPr>
      </w:pPr>
      <w:r w:rsidRPr="00774570">
        <w:rPr>
          <w:rFonts w:ascii="Trebuchet MS" w:hAnsi="Trebuchet MS" w:cs="Arial"/>
          <w:b/>
          <w:sz w:val="22"/>
          <w:szCs w:val="22"/>
        </w:rPr>
        <w:t xml:space="preserve">ROZDZIAŁ VIII. </w:t>
      </w:r>
      <w:r w:rsidRPr="00774570">
        <w:rPr>
          <w:rFonts w:ascii="Trebuchet MS" w:hAnsi="Trebuchet MS" w:cs="Arial"/>
          <w:b/>
          <w:sz w:val="22"/>
          <w:szCs w:val="22"/>
        </w:rPr>
        <w:tab/>
        <w:t>INFORMACJE NA TEMAT AUKCJI ELEKTRONICZNEJ</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Zamawiający nie przewiduje w niniejszym postępowaniu przeprowadzenia aukcji elektronicznej.</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tabs>
          <w:tab w:val="left" w:pos="567"/>
        </w:tabs>
        <w:spacing w:line="360" w:lineRule="auto"/>
        <w:jc w:val="both"/>
        <w:rPr>
          <w:rFonts w:ascii="Trebuchet MS" w:hAnsi="Trebuchet MS" w:cs="Arial"/>
          <w:b/>
          <w:sz w:val="22"/>
          <w:szCs w:val="22"/>
        </w:rPr>
      </w:pPr>
      <w:r w:rsidRPr="00774570">
        <w:rPr>
          <w:rFonts w:ascii="Trebuchet MS" w:hAnsi="Trebuchet MS" w:cs="Arial"/>
          <w:b/>
          <w:sz w:val="22"/>
          <w:szCs w:val="22"/>
        </w:rPr>
        <w:t xml:space="preserve">ROZDZIAŁ IX. </w:t>
      </w:r>
      <w:r w:rsidRPr="00774570">
        <w:rPr>
          <w:rFonts w:ascii="Trebuchet MS" w:hAnsi="Trebuchet MS" w:cs="Arial"/>
          <w:b/>
          <w:sz w:val="22"/>
          <w:szCs w:val="22"/>
        </w:rPr>
        <w:tab/>
        <w:t>INFORMACJA W SPRAWIE ZWROTU KOSZTÓW W POSTĘPOWANIU</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Koszty udziału w postępowaniu, a w szczególności koszty sporządzenia oferty, pokrywa Wykonawca. Zamawiający nie przewiduje zwrotu kosztów udziału w postępowaniu (za wyjątkiem zaistnienia sytuacji, o której mowa w art. 93 ust. 4 ustawy).</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spacing w:line="360" w:lineRule="auto"/>
        <w:ind w:left="1701" w:hanging="1701"/>
        <w:jc w:val="both"/>
        <w:rPr>
          <w:rFonts w:ascii="Trebuchet MS" w:hAnsi="Trebuchet MS" w:cs="Arial"/>
          <w:sz w:val="22"/>
          <w:szCs w:val="22"/>
        </w:rPr>
      </w:pPr>
      <w:r w:rsidRPr="00774570">
        <w:rPr>
          <w:rFonts w:ascii="Trebuchet MS" w:hAnsi="Trebuchet MS" w:cs="Arial"/>
          <w:b/>
          <w:sz w:val="22"/>
          <w:szCs w:val="22"/>
        </w:rPr>
        <w:t xml:space="preserve">ROZDZIAŁ X. </w:t>
      </w:r>
      <w:r w:rsidRPr="00774570">
        <w:rPr>
          <w:rFonts w:ascii="Trebuchet MS" w:hAnsi="Trebuchet MS" w:cs="Arial"/>
          <w:b/>
          <w:sz w:val="22"/>
          <w:szCs w:val="22"/>
        </w:rPr>
        <w:tab/>
        <w:t>INFORMACJA NA TEMAT MOŻLIWOŚCI SKŁADANIA OFERTY WSPÓLNEJ (PRZEZ DWA LUB WIĘCEJ PODMIOTÓW)</w:t>
      </w:r>
    </w:p>
    <w:p w:rsidR="0085368C" w:rsidRPr="00774570" w:rsidRDefault="0085368C" w:rsidP="003B542C">
      <w:pPr>
        <w:spacing w:line="360" w:lineRule="auto"/>
        <w:jc w:val="both"/>
        <w:rPr>
          <w:rFonts w:ascii="Trebuchet MS" w:hAnsi="Trebuchet MS" w:cs="Arial"/>
        </w:rPr>
      </w:pPr>
    </w:p>
    <w:p w:rsidR="0085368C" w:rsidRPr="00774570" w:rsidRDefault="0085368C" w:rsidP="003429E8">
      <w:pPr>
        <w:pStyle w:val="Akapitzlist"/>
        <w:numPr>
          <w:ilvl w:val="1"/>
          <w:numId w:val="9"/>
        </w:numPr>
        <w:spacing w:line="360" w:lineRule="auto"/>
        <w:ind w:left="567" w:hanging="567"/>
        <w:jc w:val="both"/>
        <w:rPr>
          <w:rFonts w:ascii="Trebuchet MS" w:hAnsi="Trebuchet MS" w:cs="Arial"/>
        </w:rPr>
      </w:pPr>
      <w:r w:rsidRPr="00774570">
        <w:rPr>
          <w:rFonts w:ascii="Trebuchet MS" w:hAnsi="Trebuchet MS" w:cs="Arial"/>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85368C" w:rsidRPr="00961134" w:rsidRDefault="0085368C" w:rsidP="00961134">
      <w:pPr>
        <w:spacing w:line="360" w:lineRule="auto"/>
        <w:jc w:val="both"/>
        <w:rPr>
          <w:rFonts w:ascii="Trebuchet MS" w:hAnsi="Trebuchet MS" w:cs="Arial"/>
        </w:rPr>
      </w:pPr>
    </w:p>
    <w:p w:rsidR="00BF0B0D" w:rsidRPr="00653124" w:rsidRDefault="0085368C" w:rsidP="00653124">
      <w:pPr>
        <w:numPr>
          <w:ilvl w:val="1"/>
          <w:numId w:val="9"/>
        </w:numPr>
        <w:spacing w:line="360" w:lineRule="auto"/>
        <w:ind w:left="567" w:hanging="567"/>
        <w:jc w:val="both"/>
        <w:rPr>
          <w:rFonts w:ascii="Trebuchet MS" w:hAnsi="Trebuchet MS" w:cs="Arial"/>
        </w:rPr>
      </w:pPr>
      <w:r w:rsidRPr="00774570">
        <w:rPr>
          <w:rFonts w:ascii="Trebuchet MS" w:hAnsi="Trebuchet MS" w:cs="Arial"/>
        </w:rPr>
        <w:t>Wykonawcy tworzący jeden podmiot przedłożą wraz z ofertą stosowne pełnomocnictwo – z</w:t>
      </w:r>
      <w:r w:rsidR="00653124">
        <w:rPr>
          <w:rFonts w:ascii="Trebuchet MS" w:hAnsi="Trebuchet MS" w:cs="Arial"/>
        </w:rPr>
        <w:t>godnie z rozdz. XX</w:t>
      </w:r>
      <w:r w:rsidRPr="00774570">
        <w:rPr>
          <w:rFonts w:ascii="Trebuchet MS" w:hAnsi="Trebuchet MS" w:cs="Arial"/>
        </w:rPr>
        <w:t xml:space="preserve"> pk</w:t>
      </w:r>
      <w:r w:rsidR="00B3364D">
        <w:rPr>
          <w:rFonts w:ascii="Trebuchet MS" w:hAnsi="Trebuchet MS" w:cs="Arial"/>
        </w:rPr>
        <w:t>t. 2.</w:t>
      </w:r>
      <w:r w:rsidR="00671933">
        <w:rPr>
          <w:rFonts w:ascii="Trebuchet MS" w:hAnsi="Trebuchet MS" w:cs="Arial"/>
        </w:rPr>
        <w:t>3</w:t>
      </w:r>
      <w:r w:rsidRPr="00774570">
        <w:rPr>
          <w:rFonts w:ascii="Trebuchet MS" w:hAnsi="Trebuchet MS" w:cs="Arial"/>
        </w:rPr>
        <w:t xml:space="preserve">. SIWZ – nie dotyczy spółki cywilnej, o ile </w:t>
      </w:r>
      <w:r w:rsidRPr="00DA5710">
        <w:rPr>
          <w:rFonts w:ascii="Trebuchet MS" w:hAnsi="Trebuchet MS" w:cs="Arial"/>
        </w:rPr>
        <w:t>upoważnienie/pełnomocnictwo do występowania w imieniu tej spółki wynika z dołączonej do oferty umowy spółki bądź wszyscy wspólnicy podpiszą ofertę.</w:t>
      </w:r>
    </w:p>
    <w:p w:rsidR="00F25E76" w:rsidRDefault="00F25E76" w:rsidP="003B542C">
      <w:pPr>
        <w:tabs>
          <w:tab w:val="num" w:pos="510"/>
          <w:tab w:val="num" w:pos="567"/>
        </w:tabs>
        <w:spacing w:line="360" w:lineRule="auto"/>
        <w:ind w:left="567"/>
        <w:jc w:val="both"/>
        <w:rPr>
          <w:rFonts w:ascii="Trebuchet MS" w:hAnsi="Trebuchet MS" w:cs="Arial"/>
          <w:b/>
          <w:u w:val="single"/>
        </w:rPr>
      </w:pPr>
    </w:p>
    <w:p w:rsidR="00F25E76" w:rsidRDefault="00F25E76" w:rsidP="003B542C">
      <w:pPr>
        <w:tabs>
          <w:tab w:val="num" w:pos="510"/>
          <w:tab w:val="num" w:pos="567"/>
        </w:tabs>
        <w:spacing w:line="360" w:lineRule="auto"/>
        <w:ind w:left="567"/>
        <w:jc w:val="both"/>
        <w:rPr>
          <w:rFonts w:ascii="Trebuchet MS" w:hAnsi="Trebuchet MS" w:cs="Arial"/>
          <w:b/>
          <w:u w:val="single"/>
        </w:rPr>
      </w:pPr>
    </w:p>
    <w:p w:rsidR="0085368C" w:rsidRPr="00774570" w:rsidRDefault="0085368C" w:rsidP="003B542C">
      <w:pPr>
        <w:tabs>
          <w:tab w:val="num" w:pos="510"/>
          <w:tab w:val="num" w:pos="567"/>
        </w:tabs>
        <w:spacing w:line="360" w:lineRule="auto"/>
        <w:ind w:left="567"/>
        <w:jc w:val="both"/>
        <w:rPr>
          <w:rFonts w:ascii="Trebuchet MS" w:hAnsi="Trebuchet MS" w:cs="Arial"/>
        </w:rPr>
      </w:pPr>
      <w:r w:rsidRPr="00774570">
        <w:rPr>
          <w:rFonts w:ascii="Trebuchet MS" w:hAnsi="Trebuchet MS" w:cs="Arial"/>
          <w:b/>
          <w:u w:val="single"/>
        </w:rPr>
        <w:t>Uwaga nr 1:</w:t>
      </w:r>
    </w:p>
    <w:p w:rsidR="0085368C" w:rsidRPr="00774570" w:rsidRDefault="0085368C" w:rsidP="003B542C">
      <w:pPr>
        <w:tabs>
          <w:tab w:val="num" w:pos="510"/>
          <w:tab w:val="num" w:pos="567"/>
        </w:tabs>
        <w:spacing w:line="360" w:lineRule="auto"/>
        <w:ind w:left="567"/>
        <w:jc w:val="both"/>
        <w:rPr>
          <w:rFonts w:ascii="Trebuchet MS" w:hAnsi="Trebuchet MS" w:cs="Arial"/>
          <w:b/>
        </w:rPr>
      </w:pPr>
      <w:r w:rsidRPr="00774570">
        <w:rPr>
          <w:rFonts w:ascii="Trebuchet MS" w:hAnsi="Trebuchet MS" w:cs="Arial"/>
          <w:b/>
        </w:rPr>
        <w:t>Pełnomocnictwo, o którym mowa powyżej może wynikać albo z dokumentu pod taką samą nazwą, albo z umowy podmiotów składających wspólnie ofertę.</w:t>
      </w:r>
    </w:p>
    <w:p w:rsidR="0085368C" w:rsidRPr="00774570" w:rsidRDefault="0085368C" w:rsidP="00961134">
      <w:pPr>
        <w:tabs>
          <w:tab w:val="num" w:pos="510"/>
          <w:tab w:val="num" w:pos="567"/>
        </w:tabs>
        <w:spacing w:line="360" w:lineRule="auto"/>
        <w:jc w:val="both"/>
        <w:rPr>
          <w:rFonts w:ascii="Trebuchet MS" w:hAnsi="Trebuchet MS" w:cs="Arial"/>
        </w:rPr>
      </w:pPr>
    </w:p>
    <w:p w:rsidR="0085368C" w:rsidRPr="00774570" w:rsidRDefault="0085368C" w:rsidP="003429E8">
      <w:pPr>
        <w:numPr>
          <w:ilvl w:val="1"/>
          <w:numId w:val="9"/>
        </w:numPr>
        <w:spacing w:line="360" w:lineRule="auto"/>
        <w:ind w:left="567" w:hanging="567"/>
        <w:jc w:val="both"/>
        <w:rPr>
          <w:rFonts w:ascii="Trebuchet MS" w:hAnsi="Trebuchet MS" w:cs="Arial"/>
        </w:rPr>
      </w:pPr>
      <w:r w:rsidRPr="00774570">
        <w:rPr>
          <w:rFonts w:ascii="Trebuchet MS" w:hAnsi="Trebuchet MS" w:cs="Arial"/>
        </w:rPr>
        <w:t>Oferta musi być podpisana w taki sposób, by prawnie zobowiązywała wszystkich Wykonawców występujących wspólnie (przez każdego z Wykonawców lub pełnomocnika).</w:t>
      </w:r>
    </w:p>
    <w:p w:rsidR="0085368C" w:rsidRPr="00774570" w:rsidRDefault="0085368C" w:rsidP="00961134">
      <w:pPr>
        <w:spacing w:line="360" w:lineRule="auto"/>
        <w:jc w:val="both"/>
        <w:rPr>
          <w:rFonts w:ascii="Trebuchet MS" w:hAnsi="Trebuchet MS" w:cs="Arial"/>
        </w:rPr>
      </w:pPr>
    </w:p>
    <w:p w:rsidR="0085368C" w:rsidRPr="00774570" w:rsidRDefault="0085368C" w:rsidP="003429E8">
      <w:pPr>
        <w:numPr>
          <w:ilvl w:val="1"/>
          <w:numId w:val="9"/>
        </w:numPr>
        <w:spacing w:line="360" w:lineRule="auto"/>
        <w:ind w:left="567" w:hanging="567"/>
        <w:jc w:val="both"/>
        <w:rPr>
          <w:rFonts w:ascii="Trebuchet MS" w:hAnsi="Trebuchet MS" w:cs="Arial"/>
        </w:rPr>
      </w:pPr>
      <w:r w:rsidRPr="00774570">
        <w:rPr>
          <w:rFonts w:ascii="Trebuchet MS" w:hAnsi="Trebuchet MS"/>
          <w:bCs/>
        </w:rPr>
        <w:t>W przypadku wspólnego ubiegania się o zamówienie przez Wykonawców, oświadczenie, o któr</w:t>
      </w:r>
      <w:r w:rsidR="00CA0BD6">
        <w:rPr>
          <w:rFonts w:ascii="Trebuchet MS" w:hAnsi="Trebuchet MS"/>
          <w:bCs/>
        </w:rPr>
        <w:t xml:space="preserve">ym mowa w art. 25a ustawy (pkt </w:t>
      </w:r>
      <w:r w:rsidR="00601783">
        <w:rPr>
          <w:rFonts w:ascii="Trebuchet MS" w:hAnsi="Trebuchet MS"/>
          <w:bCs/>
        </w:rPr>
        <w:t>4</w:t>
      </w:r>
      <w:r w:rsidRPr="00774570">
        <w:rPr>
          <w:rFonts w:ascii="Trebuchet MS" w:hAnsi="Trebuchet MS"/>
          <w:bCs/>
        </w:rPr>
        <w:t>.1. rozdziału XIII SIWZ) składa każdy z Wykonawców wspólnie ubiegających się o zamówienie. Oświadczenia te potwierdzają spełnianie warunków udziału w postępowaniu oraz brak podstaw wykluczenia w zakresie, 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 spełnianiu warunków udziału składa podmiot, który w odniesieniu do danego warunku udziału w postępowaniu potwierdza jego spełnianie).</w:t>
      </w:r>
    </w:p>
    <w:p w:rsidR="0085368C" w:rsidRPr="00774570" w:rsidRDefault="0085368C" w:rsidP="003B542C">
      <w:pPr>
        <w:spacing w:line="360" w:lineRule="auto"/>
        <w:jc w:val="both"/>
        <w:rPr>
          <w:rFonts w:ascii="Trebuchet MS" w:hAnsi="Trebuchet MS" w:cs="Arial"/>
        </w:rPr>
      </w:pPr>
    </w:p>
    <w:p w:rsidR="0085368C" w:rsidRPr="00774570" w:rsidRDefault="0085368C" w:rsidP="003429E8">
      <w:pPr>
        <w:numPr>
          <w:ilvl w:val="1"/>
          <w:numId w:val="9"/>
        </w:numPr>
        <w:tabs>
          <w:tab w:val="clear" w:pos="510"/>
          <w:tab w:val="num" w:pos="567"/>
        </w:tabs>
        <w:spacing w:line="360" w:lineRule="auto"/>
        <w:ind w:left="567" w:hanging="510"/>
        <w:jc w:val="both"/>
        <w:rPr>
          <w:rFonts w:ascii="Trebuchet MS" w:hAnsi="Trebuchet MS" w:cs="Arial"/>
        </w:rPr>
      </w:pPr>
      <w:r w:rsidRPr="00774570">
        <w:rPr>
          <w:rFonts w:ascii="Trebuchet MS" w:hAnsi="Trebuchet MS" w:cs="Arial"/>
        </w:rPr>
        <w:t>Wszelka korespondencja prowadzona będzie wyłącznie z podmiotem występującym jako pełnomocnik Wykonawców składających wspólną ofertę.</w:t>
      </w:r>
    </w:p>
    <w:p w:rsidR="0085368C" w:rsidRPr="00774570" w:rsidRDefault="0085368C" w:rsidP="003B542C">
      <w:pPr>
        <w:spacing w:line="360" w:lineRule="auto"/>
        <w:ind w:left="57"/>
        <w:jc w:val="both"/>
        <w:rPr>
          <w:rFonts w:ascii="Trebuchet MS" w:hAnsi="Trebuchet MS" w:cs="Arial"/>
        </w:rPr>
      </w:pPr>
    </w:p>
    <w:p w:rsidR="0085368C" w:rsidRPr="00774570" w:rsidRDefault="0085368C" w:rsidP="003B542C">
      <w:pPr>
        <w:spacing w:line="360" w:lineRule="auto"/>
        <w:ind w:left="1701" w:hanging="1701"/>
        <w:jc w:val="both"/>
        <w:rPr>
          <w:rFonts w:ascii="Trebuchet MS" w:hAnsi="Trebuchet MS" w:cs="Arial"/>
          <w:sz w:val="22"/>
          <w:szCs w:val="22"/>
        </w:rPr>
      </w:pPr>
      <w:r w:rsidRPr="00774570">
        <w:rPr>
          <w:rFonts w:ascii="Trebuchet MS" w:hAnsi="Trebuchet MS" w:cs="Arial"/>
          <w:b/>
          <w:sz w:val="22"/>
          <w:szCs w:val="22"/>
        </w:rPr>
        <w:t xml:space="preserve">ROZDZIAŁ XI. </w:t>
      </w:r>
      <w:r w:rsidRPr="00774570">
        <w:rPr>
          <w:rFonts w:ascii="Trebuchet MS" w:hAnsi="Trebuchet MS" w:cs="Arial"/>
          <w:b/>
          <w:sz w:val="22"/>
          <w:szCs w:val="22"/>
        </w:rPr>
        <w:tab/>
        <w:t>INFORMACJA NA TEMAT PODWYKONAWCÓW</w:t>
      </w:r>
    </w:p>
    <w:p w:rsidR="0085368C" w:rsidRPr="00774570" w:rsidRDefault="0085368C" w:rsidP="003B542C">
      <w:pPr>
        <w:spacing w:line="360" w:lineRule="auto"/>
        <w:ind w:left="57"/>
        <w:jc w:val="both"/>
        <w:rPr>
          <w:rFonts w:ascii="Trebuchet MS" w:hAnsi="Trebuchet MS" w:cs="Arial"/>
        </w:rPr>
      </w:pPr>
    </w:p>
    <w:p w:rsidR="0085368C" w:rsidRPr="00774570" w:rsidRDefault="0085368C" w:rsidP="009655CE">
      <w:pPr>
        <w:pStyle w:val="Akapitzlist"/>
        <w:numPr>
          <w:ilvl w:val="0"/>
          <w:numId w:val="50"/>
        </w:numPr>
        <w:tabs>
          <w:tab w:val="left" w:pos="567"/>
        </w:tabs>
        <w:spacing w:line="360" w:lineRule="auto"/>
        <w:ind w:left="567" w:hanging="425"/>
        <w:jc w:val="both"/>
        <w:rPr>
          <w:rFonts w:ascii="Trebuchet MS" w:hAnsi="Trebuchet MS" w:cs="Arial"/>
        </w:rPr>
      </w:pPr>
      <w:r w:rsidRPr="00774570">
        <w:rPr>
          <w:rFonts w:ascii="Trebuchet MS" w:hAnsi="Trebuchet MS" w:cs="Arial"/>
        </w:rPr>
        <w:t>Wykonawca może powierzyć wykonanie części zamówienia podwykonawcy.</w:t>
      </w:r>
    </w:p>
    <w:p w:rsidR="0085368C" w:rsidRPr="00961134" w:rsidRDefault="0085368C" w:rsidP="00961134">
      <w:pPr>
        <w:tabs>
          <w:tab w:val="left" w:pos="567"/>
        </w:tabs>
        <w:spacing w:line="360" w:lineRule="auto"/>
        <w:ind w:left="142"/>
        <w:jc w:val="both"/>
        <w:rPr>
          <w:rFonts w:ascii="Trebuchet MS" w:hAnsi="Trebuchet MS" w:cs="Arial"/>
        </w:rPr>
      </w:pPr>
    </w:p>
    <w:p w:rsidR="0085368C" w:rsidRPr="00774570" w:rsidRDefault="0085368C" w:rsidP="009655CE">
      <w:pPr>
        <w:pStyle w:val="Akapitzlist"/>
        <w:numPr>
          <w:ilvl w:val="0"/>
          <w:numId w:val="50"/>
        </w:numPr>
        <w:tabs>
          <w:tab w:val="left" w:pos="567"/>
        </w:tabs>
        <w:spacing w:line="360" w:lineRule="auto"/>
        <w:ind w:left="567" w:hanging="425"/>
        <w:jc w:val="both"/>
        <w:rPr>
          <w:rFonts w:ascii="Trebuchet MS" w:hAnsi="Trebuchet MS" w:cs="Arial"/>
        </w:rPr>
      </w:pPr>
      <w:r w:rsidRPr="00774570">
        <w:rPr>
          <w:rFonts w:ascii="Trebuchet MS" w:hAnsi="Trebuchet MS" w:cs="Arial"/>
        </w:rPr>
        <w:t xml:space="preserve">Wykonawca, który zamierza wykonywać zamówienie przy udziale podwykonawcy, musi wyraźnie w ofercie wskazać, jaką część (zakres zamówienia) wykonywać będzie w jego imieniu podwykonawca </w:t>
      </w:r>
      <w:r w:rsidRPr="00774570">
        <w:rPr>
          <w:rFonts w:ascii="Trebuchet MS" w:hAnsi="Trebuchet MS" w:cs="Arial"/>
          <w:b/>
        </w:rPr>
        <w:t>oraz podać firmę podwykonawcy</w:t>
      </w:r>
      <w:r w:rsidRPr="00774570">
        <w:rPr>
          <w:rFonts w:ascii="Trebuchet MS" w:hAnsi="Trebuchet MS" w:cs="Arial"/>
        </w:rPr>
        <w:t>. Należy w tym celu wypełnić odpowiedni punkt formularza oferty, stanowiącego załącznik nr 1 do SIWZ.</w:t>
      </w:r>
      <w:r w:rsidRPr="00774570">
        <w:rPr>
          <w:rFonts w:ascii="Trebuchet MS" w:hAnsi="Trebuchet MS" w:cs="Arial"/>
          <w:b/>
        </w:rPr>
        <w:t xml:space="preserve"> </w:t>
      </w:r>
      <w:r w:rsidRPr="00774570">
        <w:rPr>
          <w:rFonts w:ascii="Trebuchet MS" w:hAnsi="Trebuchet MS" w:cs="Arial"/>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85368C" w:rsidRPr="00433152" w:rsidRDefault="0085368C" w:rsidP="00433152">
      <w:pPr>
        <w:spacing w:line="360" w:lineRule="auto"/>
        <w:rPr>
          <w:rFonts w:ascii="Trebuchet MS" w:hAnsi="Trebuchet MS" w:cs="Arial"/>
        </w:rPr>
      </w:pPr>
    </w:p>
    <w:p w:rsidR="0085368C" w:rsidRPr="00774570" w:rsidRDefault="0085368C" w:rsidP="009655CE">
      <w:pPr>
        <w:pStyle w:val="Akapitzlist"/>
        <w:numPr>
          <w:ilvl w:val="0"/>
          <w:numId w:val="50"/>
        </w:numPr>
        <w:tabs>
          <w:tab w:val="left" w:pos="567"/>
        </w:tabs>
        <w:spacing w:line="360" w:lineRule="auto"/>
        <w:ind w:left="567" w:hanging="425"/>
        <w:jc w:val="both"/>
        <w:rPr>
          <w:rFonts w:ascii="Trebuchet MS" w:hAnsi="Trebuchet MS" w:cs="Arial"/>
        </w:rPr>
      </w:pPr>
      <w:r w:rsidRPr="00774570">
        <w:rPr>
          <w:rFonts w:ascii="Trebuchet MS" w:hAnsi="Trebuchet MS" w:cs="Arial"/>
        </w:rPr>
        <w:t>Powierzenie wykonania części zamówienia podwykonawcom nie zwalnia Wykonawcy z odpowiedzialności za należyte wykonanie tego zamówienia.</w:t>
      </w:r>
    </w:p>
    <w:p w:rsidR="00453A64" w:rsidRPr="00774570" w:rsidRDefault="00453A64" w:rsidP="00433152">
      <w:pPr>
        <w:spacing w:line="360" w:lineRule="auto"/>
        <w:jc w:val="both"/>
        <w:rPr>
          <w:rFonts w:ascii="Trebuchet MS" w:hAnsi="Trebuchet MS" w:cs="Arial"/>
        </w:rPr>
      </w:pPr>
    </w:p>
    <w:p w:rsidR="0085368C" w:rsidRPr="00774570" w:rsidRDefault="0085368C" w:rsidP="003B542C">
      <w:pPr>
        <w:tabs>
          <w:tab w:val="left" w:pos="567"/>
        </w:tabs>
        <w:spacing w:line="360" w:lineRule="auto"/>
        <w:jc w:val="both"/>
        <w:rPr>
          <w:rFonts w:ascii="Trebuchet MS" w:hAnsi="Trebuchet MS" w:cs="Arial"/>
          <w:b/>
          <w:sz w:val="22"/>
          <w:szCs w:val="22"/>
        </w:rPr>
      </w:pPr>
      <w:r w:rsidRPr="00774570">
        <w:rPr>
          <w:rFonts w:ascii="Trebuchet MS" w:hAnsi="Trebuchet MS" w:cs="Arial"/>
          <w:b/>
          <w:sz w:val="22"/>
          <w:szCs w:val="22"/>
        </w:rPr>
        <w:t>ROZDZIAŁ XII.</w:t>
      </w:r>
      <w:r w:rsidRPr="00774570">
        <w:rPr>
          <w:rFonts w:ascii="Trebuchet MS" w:hAnsi="Trebuchet MS" w:cs="Arial"/>
          <w:b/>
          <w:sz w:val="22"/>
          <w:szCs w:val="22"/>
        </w:rPr>
        <w:tab/>
      </w:r>
      <w:r w:rsidRPr="00774570">
        <w:rPr>
          <w:rFonts w:ascii="Trebuchet MS" w:hAnsi="Trebuchet MS" w:cs="Arial"/>
          <w:b/>
          <w:sz w:val="22"/>
          <w:szCs w:val="22"/>
        </w:rPr>
        <w:tab/>
        <w:t>TERMIN WYKONANIA ZAMÓWIENIA</w:t>
      </w:r>
    </w:p>
    <w:p w:rsidR="0085368C" w:rsidRPr="00774570" w:rsidRDefault="0085368C" w:rsidP="00FB18AF">
      <w:pPr>
        <w:tabs>
          <w:tab w:val="left" w:pos="567"/>
        </w:tabs>
        <w:spacing w:line="360" w:lineRule="auto"/>
        <w:jc w:val="both"/>
        <w:rPr>
          <w:rFonts w:ascii="Trebuchet MS" w:hAnsi="Trebuchet MS" w:cs="Arial"/>
          <w:b/>
        </w:rPr>
      </w:pPr>
    </w:p>
    <w:p w:rsidR="0085368C" w:rsidRPr="00453A64" w:rsidRDefault="0085368C" w:rsidP="00FB18AF">
      <w:pPr>
        <w:spacing w:line="360" w:lineRule="auto"/>
        <w:jc w:val="both"/>
        <w:rPr>
          <w:rFonts w:ascii="Trebuchet MS" w:hAnsi="Trebuchet MS" w:cs="Arial"/>
          <w:b/>
        </w:rPr>
      </w:pPr>
      <w:r w:rsidRPr="00774570">
        <w:rPr>
          <w:rFonts w:ascii="Trebuchet MS" w:hAnsi="Trebuchet MS" w:cs="Arial"/>
        </w:rPr>
        <w:lastRenderedPageBreak/>
        <w:t>Zamówienie należy zrealizować w następującym terminie:</w:t>
      </w:r>
      <w:r w:rsidR="00961134" w:rsidRPr="00961134">
        <w:rPr>
          <w:rFonts w:ascii="Trebuchet MS" w:hAnsi="Trebuchet MS" w:cs="Arial"/>
          <w:b/>
        </w:rPr>
        <w:t xml:space="preserve"> </w:t>
      </w:r>
      <w:r w:rsidR="00BF0B0D">
        <w:rPr>
          <w:rFonts w:ascii="Trebuchet MS" w:hAnsi="Trebuchet MS"/>
          <w:b/>
        </w:rPr>
        <w:t>28.05.2017</w:t>
      </w:r>
      <w:r w:rsidR="00ED5D82">
        <w:rPr>
          <w:rFonts w:ascii="Trebuchet MS" w:hAnsi="Trebuchet MS"/>
          <w:b/>
        </w:rPr>
        <w:t xml:space="preserve"> </w:t>
      </w:r>
      <w:r w:rsidR="00BF0B0D">
        <w:rPr>
          <w:rFonts w:ascii="Trebuchet MS" w:hAnsi="Trebuchet MS"/>
          <w:b/>
        </w:rPr>
        <w:t xml:space="preserve">r. do </w:t>
      </w:r>
      <w:r w:rsidR="00BF0B0D" w:rsidRPr="0018106F">
        <w:rPr>
          <w:rFonts w:ascii="Trebuchet MS" w:hAnsi="Trebuchet MS"/>
          <w:b/>
        </w:rPr>
        <w:t>11.06.2017</w:t>
      </w:r>
      <w:r w:rsidR="00ED5D82">
        <w:rPr>
          <w:rFonts w:ascii="Trebuchet MS" w:hAnsi="Trebuchet MS"/>
          <w:b/>
        </w:rPr>
        <w:t xml:space="preserve"> </w:t>
      </w:r>
      <w:r w:rsidR="00BF0B0D" w:rsidRPr="0018106F">
        <w:rPr>
          <w:rFonts w:ascii="Trebuchet MS" w:hAnsi="Trebuchet MS"/>
          <w:b/>
        </w:rPr>
        <w:t>r.</w:t>
      </w:r>
      <w:r w:rsidR="00BF0B0D" w:rsidRPr="0018106F">
        <w:rPr>
          <w:rFonts w:ascii="Trebuchet MS" w:hAnsi="Trebuchet MS"/>
        </w:rPr>
        <w:t xml:space="preserve"> Turnus winien rozpocząć się kolacją w dniu przyjazdu i potrwać 13 pełnych dni w miejscu pobytu</w:t>
      </w:r>
      <w:r w:rsidR="00013DF3">
        <w:rPr>
          <w:rFonts w:ascii="Trebuchet MS" w:hAnsi="Trebuchet MS"/>
        </w:rPr>
        <w:t>.</w:t>
      </w:r>
    </w:p>
    <w:p w:rsidR="0085368C" w:rsidRPr="00774570" w:rsidRDefault="0085368C" w:rsidP="003B542C">
      <w:pPr>
        <w:tabs>
          <w:tab w:val="left" w:pos="1701"/>
        </w:tabs>
        <w:spacing w:line="360" w:lineRule="auto"/>
        <w:ind w:left="1701" w:hanging="1701"/>
        <w:jc w:val="both"/>
        <w:rPr>
          <w:rFonts w:ascii="Trebuchet MS" w:hAnsi="Trebuchet MS" w:cs="Arial"/>
          <w:b/>
          <w:sz w:val="22"/>
          <w:szCs w:val="22"/>
        </w:rPr>
      </w:pPr>
      <w:r w:rsidRPr="00774570">
        <w:rPr>
          <w:rFonts w:ascii="Trebuchet MS" w:hAnsi="Trebuchet MS" w:cs="Arial"/>
          <w:b/>
          <w:sz w:val="22"/>
          <w:szCs w:val="22"/>
        </w:rPr>
        <w:t>ROZDZIAŁ XIII.</w:t>
      </w:r>
      <w:r w:rsidRPr="00774570">
        <w:rPr>
          <w:rFonts w:ascii="Trebuchet MS" w:hAnsi="Trebuchet MS" w:cs="Arial"/>
          <w:b/>
          <w:sz w:val="22"/>
          <w:szCs w:val="22"/>
        </w:rPr>
        <w:tab/>
        <w:t>PODSTAWY WYKLUCZENIA Z POSTĘPOWANIA O UDZIELENIE ZAMÓWIENIA</w:t>
      </w:r>
    </w:p>
    <w:p w:rsidR="0085368C" w:rsidRPr="00774570" w:rsidRDefault="0085368C" w:rsidP="003B542C">
      <w:pPr>
        <w:tabs>
          <w:tab w:val="left" w:pos="1701"/>
        </w:tabs>
        <w:spacing w:line="360" w:lineRule="auto"/>
        <w:ind w:left="1701" w:hanging="1701"/>
        <w:jc w:val="both"/>
        <w:rPr>
          <w:rFonts w:ascii="Trebuchet MS" w:hAnsi="Trebuchet MS" w:cs="Arial"/>
          <w:b/>
          <w:sz w:val="22"/>
          <w:szCs w:val="22"/>
        </w:rPr>
      </w:pPr>
      <w:r w:rsidRPr="00774570">
        <w:rPr>
          <w:rFonts w:ascii="Trebuchet MS" w:hAnsi="Trebuchet MS" w:cs="Arial"/>
          <w:b/>
          <w:sz w:val="22"/>
          <w:szCs w:val="22"/>
        </w:rPr>
        <w:tab/>
        <w:t>WARUNKI UDZIAŁU W POSTĘPOWANIU ORAZ</w:t>
      </w:r>
    </w:p>
    <w:p w:rsidR="0085368C" w:rsidRPr="00774570" w:rsidRDefault="0085368C" w:rsidP="003B542C">
      <w:pPr>
        <w:tabs>
          <w:tab w:val="left" w:pos="1701"/>
        </w:tabs>
        <w:spacing w:line="360" w:lineRule="auto"/>
        <w:ind w:left="1701" w:hanging="1701"/>
        <w:jc w:val="both"/>
        <w:rPr>
          <w:rFonts w:ascii="Trebuchet MS" w:hAnsi="Trebuchet MS" w:cs="Arial"/>
          <w:b/>
          <w:sz w:val="22"/>
          <w:szCs w:val="22"/>
        </w:rPr>
      </w:pPr>
      <w:r w:rsidRPr="00774570">
        <w:rPr>
          <w:rFonts w:ascii="Trebuchet MS" w:hAnsi="Trebuchet MS" w:cs="Arial"/>
          <w:b/>
          <w:sz w:val="22"/>
          <w:szCs w:val="22"/>
        </w:rPr>
        <w:tab/>
        <w:t>WYKAZ OŚWIADCZEŃ I DOKUMENTÓW, POTWIERDZAJĄCYCH SPEŁNIANIE WARUNKÓW UDZIAŁU W POSTĘPOWANIU ORAZ BRAK PODSTAW WYKLUCZENIA</w:t>
      </w:r>
    </w:p>
    <w:p w:rsidR="0085368C" w:rsidRPr="00774570" w:rsidRDefault="0085368C" w:rsidP="003B542C">
      <w:pPr>
        <w:tabs>
          <w:tab w:val="left" w:pos="567"/>
        </w:tabs>
        <w:spacing w:line="360" w:lineRule="auto"/>
        <w:jc w:val="both"/>
        <w:rPr>
          <w:rFonts w:ascii="Trebuchet MS" w:hAnsi="Trebuchet MS" w:cs="Arial"/>
        </w:rPr>
      </w:pPr>
    </w:p>
    <w:p w:rsidR="0085368C" w:rsidRPr="00774570" w:rsidRDefault="0085368C" w:rsidP="009655CE">
      <w:pPr>
        <w:pStyle w:val="Akapitzlist"/>
        <w:numPr>
          <w:ilvl w:val="0"/>
          <w:numId w:val="48"/>
        </w:numPr>
        <w:spacing w:line="360" w:lineRule="auto"/>
        <w:ind w:hanging="436"/>
        <w:jc w:val="both"/>
        <w:rPr>
          <w:rFonts w:ascii="Trebuchet MS" w:hAnsi="Trebuchet MS" w:cs="Arial"/>
          <w:b/>
          <w:sz w:val="22"/>
          <w:szCs w:val="22"/>
        </w:rPr>
      </w:pPr>
      <w:r w:rsidRPr="00774570">
        <w:rPr>
          <w:rFonts w:ascii="Trebuchet MS" w:hAnsi="Trebuchet MS" w:cs="Arial"/>
          <w:b/>
          <w:sz w:val="22"/>
          <w:szCs w:val="22"/>
        </w:rPr>
        <w:t>O udzielenie zamówienia mogą się ubiegać Wykonawcy, którzy:</w:t>
      </w:r>
    </w:p>
    <w:p w:rsidR="0085368C" w:rsidRPr="00774570" w:rsidRDefault="0085368C" w:rsidP="003B542C">
      <w:pPr>
        <w:pStyle w:val="Akapitzlist"/>
        <w:spacing w:line="360" w:lineRule="auto"/>
        <w:ind w:left="720"/>
        <w:jc w:val="both"/>
        <w:rPr>
          <w:rFonts w:ascii="Trebuchet MS" w:hAnsi="Trebuchet MS" w:cs="Arial"/>
          <w:b/>
          <w:sz w:val="21"/>
          <w:szCs w:val="21"/>
        </w:rPr>
      </w:pPr>
    </w:p>
    <w:p w:rsidR="0085368C" w:rsidRPr="001175B7" w:rsidRDefault="0085368C" w:rsidP="009655CE">
      <w:pPr>
        <w:pStyle w:val="Akapitzlist"/>
        <w:numPr>
          <w:ilvl w:val="0"/>
          <w:numId w:val="49"/>
        </w:numPr>
        <w:spacing w:line="360" w:lineRule="auto"/>
        <w:jc w:val="both"/>
        <w:rPr>
          <w:rFonts w:ascii="Trebuchet MS" w:hAnsi="Trebuchet MS" w:cs="Arial"/>
          <w:sz w:val="21"/>
          <w:szCs w:val="21"/>
        </w:rPr>
      </w:pPr>
      <w:r w:rsidRPr="001175B7">
        <w:rPr>
          <w:rFonts w:ascii="Trebuchet MS" w:hAnsi="Trebuchet MS" w:cs="Arial"/>
          <w:sz w:val="21"/>
          <w:szCs w:val="21"/>
        </w:rPr>
        <w:t>nie podlegają wykluczeniu;</w:t>
      </w:r>
    </w:p>
    <w:p w:rsidR="0085368C" w:rsidRPr="001175B7" w:rsidRDefault="0085368C" w:rsidP="009655CE">
      <w:pPr>
        <w:pStyle w:val="Akapitzlist"/>
        <w:numPr>
          <w:ilvl w:val="0"/>
          <w:numId w:val="49"/>
        </w:numPr>
        <w:spacing w:line="360" w:lineRule="auto"/>
        <w:jc w:val="both"/>
        <w:rPr>
          <w:rFonts w:ascii="Trebuchet MS" w:hAnsi="Trebuchet MS" w:cs="Arial"/>
          <w:sz w:val="21"/>
          <w:szCs w:val="21"/>
        </w:rPr>
      </w:pPr>
      <w:r w:rsidRPr="001175B7">
        <w:rPr>
          <w:rFonts w:ascii="Trebuchet MS" w:hAnsi="Trebuchet MS" w:cs="Arial"/>
          <w:sz w:val="21"/>
          <w:szCs w:val="21"/>
        </w:rPr>
        <w:t xml:space="preserve">spełniają warunki udziału w postępowaniu określone przez Zamawiającego w ogłoszeniu o zamówieniu oraz w pkt </w:t>
      </w:r>
      <w:r w:rsidR="001175B7" w:rsidRPr="001175B7">
        <w:rPr>
          <w:rFonts w:ascii="Trebuchet MS" w:hAnsi="Trebuchet MS" w:cs="Arial"/>
          <w:sz w:val="21"/>
          <w:szCs w:val="21"/>
        </w:rPr>
        <w:t>3.1.</w:t>
      </w:r>
      <w:r w:rsidR="00601783">
        <w:rPr>
          <w:rFonts w:ascii="Trebuchet MS" w:hAnsi="Trebuchet MS" w:cs="Arial"/>
          <w:sz w:val="21"/>
          <w:szCs w:val="21"/>
        </w:rPr>
        <w:t xml:space="preserve"> </w:t>
      </w:r>
      <w:r w:rsidR="001175B7" w:rsidRPr="001175B7">
        <w:rPr>
          <w:rFonts w:ascii="Trebuchet MS" w:hAnsi="Trebuchet MS" w:cs="Arial"/>
          <w:sz w:val="21"/>
          <w:szCs w:val="21"/>
        </w:rPr>
        <w:t>niniejszego rozdziału SIWZ;</w:t>
      </w:r>
    </w:p>
    <w:p w:rsidR="00911A98" w:rsidRPr="00911A98" w:rsidRDefault="00911A98" w:rsidP="00911A98">
      <w:pPr>
        <w:spacing w:line="360" w:lineRule="auto"/>
        <w:jc w:val="both"/>
        <w:rPr>
          <w:rFonts w:ascii="Trebuchet MS" w:hAnsi="Trebuchet MS" w:cs="Arial"/>
          <w:b/>
          <w:sz w:val="21"/>
          <w:szCs w:val="21"/>
        </w:rPr>
      </w:pPr>
    </w:p>
    <w:p w:rsidR="0085368C" w:rsidRPr="00774570" w:rsidRDefault="0085368C" w:rsidP="009655CE">
      <w:pPr>
        <w:pStyle w:val="Akapitzlist"/>
        <w:numPr>
          <w:ilvl w:val="0"/>
          <w:numId w:val="48"/>
        </w:numPr>
        <w:spacing w:line="360" w:lineRule="auto"/>
        <w:ind w:hanging="436"/>
        <w:jc w:val="both"/>
        <w:rPr>
          <w:rFonts w:ascii="Trebuchet MS" w:hAnsi="Trebuchet MS" w:cs="Arial"/>
          <w:b/>
          <w:sz w:val="22"/>
          <w:szCs w:val="22"/>
        </w:rPr>
      </w:pPr>
      <w:r w:rsidRPr="00774570">
        <w:rPr>
          <w:rFonts w:ascii="Trebuchet MS" w:hAnsi="Trebuchet MS" w:cs="Arial"/>
          <w:b/>
          <w:sz w:val="22"/>
          <w:szCs w:val="22"/>
        </w:rPr>
        <w:t>Podstawy wykluczenia:</w:t>
      </w:r>
    </w:p>
    <w:p w:rsidR="0085368C" w:rsidRPr="00774570" w:rsidRDefault="0085368C" w:rsidP="00384216">
      <w:pPr>
        <w:spacing w:line="360" w:lineRule="auto"/>
        <w:ind w:left="360" w:hanging="360"/>
        <w:jc w:val="both"/>
        <w:rPr>
          <w:rFonts w:ascii="Trebuchet MS" w:hAnsi="Trebuchet MS" w:cs="Arial"/>
          <w:b/>
          <w:sz w:val="21"/>
          <w:szCs w:val="21"/>
        </w:rPr>
      </w:pPr>
    </w:p>
    <w:p w:rsidR="0085368C" w:rsidRPr="00774570" w:rsidRDefault="0085368C" w:rsidP="009655CE">
      <w:pPr>
        <w:pStyle w:val="Akapitzlist"/>
        <w:numPr>
          <w:ilvl w:val="1"/>
          <w:numId w:val="48"/>
        </w:numPr>
        <w:spacing w:line="360" w:lineRule="auto"/>
        <w:ind w:left="1077" w:hanging="796"/>
        <w:jc w:val="both"/>
        <w:rPr>
          <w:rFonts w:ascii="Trebuchet MS" w:hAnsi="Trebuchet MS" w:cs="Arial"/>
          <w:b/>
          <w:sz w:val="21"/>
          <w:szCs w:val="21"/>
        </w:rPr>
      </w:pPr>
      <w:r w:rsidRPr="00774570">
        <w:rPr>
          <w:rFonts w:ascii="Trebuchet MS" w:hAnsi="Trebuchet MS" w:cs="Arial"/>
          <w:b/>
          <w:sz w:val="21"/>
          <w:szCs w:val="21"/>
        </w:rPr>
        <w:t>Zamawiający wykluczy z postępowania Wykonawcę/ów w przypadkach, o których mowa w art. 24 ust. 1 pkt 12-23 ustawy (przesłanki wykluczenia obligatoryjne).</w:t>
      </w:r>
    </w:p>
    <w:p w:rsidR="00B3364D" w:rsidRPr="00B3364D" w:rsidRDefault="00B3364D" w:rsidP="00B3364D">
      <w:pPr>
        <w:spacing w:line="360" w:lineRule="auto"/>
        <w:jc w:val="both"/>
        <w:rPr>
          <w:rFonts w:ascii="Trebuchet MS" w:hAnsi="Trebuchet MS" w:cs="Arial"/>
          <w:b/>
          <w:sz w:val="21"/>
          <w:szCs w:val="21"/>
        </w:rPr>
      </w:pPr>
    </w:p>
    <w:p w:rsidR="0085368C" w:rsidRDefault="0085368C" w:rsidP="009655CE">
      <w:pPr>
        <w:pStyle w:val="Akapitzlist"/>
        <w:numPr>
          <w:ilvl w:val="0"/>
          <w:numId w:val="48"/>
        </w:numPr>
        <w:spacing w:line="360" w:lineRule="auto"/>
        <w:jc w:val="both"/>
        <w:rPr>
          <w:rFonts w:ascii="Trebuchet MS" w:hAnsi="Trebuchet MS" w:cs="Arial"/>
          <w:b/>
          <w:sz w:val="22"/>
          <w:szCs w:val="22"/>
        </w:rPr>
      </w:pPr>
      <w:r w:rsidRPr="00774570">
        <w:rPr>
          <w:rFonts w:ascii="Trebuchet MS" w:hAnsi="Trebuchet MS" w:cs="Arial"/>
          <w:b/>
          <w:sz w:val="22"/>
          <w:szCs w:val="22"/>
        </w:rPr>
        <w:t>Warunki udziału w postępowaniu, określone przez Zamawiającego zgodnie z art. 22 ust. 1b ustawy:</w:t>
      </w:r>
    </w:p>
    <w:p w:rsidR="00CA0BD6" w:rsidRPr="00350AE2" w:rsidRDefault="00CA0BD6" w:rsidP="00350AE2">
      <w:pPr>
        <w:spacing w:line="360" w:lineRule="auto"/>
        <w:jc w:val="both"/>
        <w:rPr>
          <w:rFonts w:ascii="Trebuchet MS" w:hAnsi="Trebuchet MS" w:cs="Arial"/>
          <w:b/>
          <w:sz w:val="22"/>
          <w:szCs w:val="22"/>
        </w:rPr>
      </w:pPr>
    </w:p>
    <w:p w:rsidR="00F70E56" w:rsidRDefault="00F70E56" w:rsidP="00B3364D">
      <w:pPr>
        <w:pStyle w:val="Akapitzlist"/>
        <w:numPr>
          <w:ilvl w:val="1"/>
          <w:numId w:val="48"/>
        </w:numPr>
        <w:spacing w:line="360" w:lineRule="auto"/>
        <w:jc w:val="both"/>
        <w:rPr>
          <w:rFonts w:ascii="Trebuchet MS" w:hAnsi="Trebuchet MS" w:cs="Arial"/>
          <w:b/>
          <w:sz w:val="21"/>
          <w:szCs w:val="21"/>
        </w:rPr>
      </w:pPr>
      <w:r>
        <w:rPr>
          <w:rFonts w:ascii="Trebuchet MS" w:hAnsi="Trebuchet MS" w:cs="Arial"/>
          <w:b/>
          <w:sz w:val="21"/>
          <w:szCs w:val="21"/>
        </w:rPr>
        <w:t>Posiadanie kompetencji lub uprawnień do prowadzenie określonej działalności zawodowe, o ile wynika to z odrębnych przepisów:</w:t>
      </w:r>
    </w:p>
    <w:p w:rsidR="00F70E56" w:rsidRPr="00350AE2" w:rsidRDefault="00F70E56" w:rsidP="00B3364D">
      <w:pPr>
        <w:spacing w:line="360" w:lineRule="auto"/>
        <w:jc w:val="both"/>
        <w:rPr>
          <w:rFonts w:ascii="Trebuchet MS" w:hAnsi="Trebuchet MS" w:cs="Arial"/>
          <w:b/>
          <w:sz w:val="21"/>
          <w:szCs w:val="21"/>
        </w:rPr>
      </w:pPr>
    </w:p>
    <w:p w:rsidR="00B3364D" w:rsidRPr="0018106F" w:rsidRDefault="00F70E56" w:rsidP="00B3364D">
      <w:pPr>
        <w:pStyle w:val="NormalnyWeb"/>
        <w:tabs>
          <w:tab w:val="left" w:pos="709"/>
        </w:tabs>
        <w:spacing w:before="0" w:beforeAutospacing="0" w:after="0" w:afterAutospacing="0" w:line="360" w:lineRule="auto"/>
        <w:ind w:left="709" w:hanging="425"/>
        <w:jc w:val="both"/>
        <w:rPr>
          <w:rFonts w:ascii="Trebuchet MS" w:hAnsi="Trebuchet MS" w:cs="Helvetica"/>
          <w:color w:val="333333"/>
          <w:sz w:val="20"/>
        </w:rPr>
      </w:pPr>
      <w:r w:rsidRPr="00B3364D">
        <w:rPr>
          <w:rFonts w:ascii="Trebuchet MS" w:hAnsi="Trebuchet MS" w:cs="Arial"/>
          <w:sz w:val="20"/>
        </w:rPr>
        <w:t>3.1.1.</w:t>
      </w:r>
      <w:r w:rsidRPr="00F70E56">
        <w:rPr>
          <w:rFonts w:ascii="Trebuchet MS" w:hAnsi="Trebuchet MS" w:cs="Arial"/>
        </w:rPr>
        <w:t> </w:t>
      </w:r>
      <w:r w:rsidR="00B3364D" w:rsidRPr="0018106F">
        <w:rPr>
          <w:rFonts w:ascii="Trebuchet MS" w:hAnsi="Trebuchet MS" w:cs="Helvetica"/>
          <w:color w:val="333333"/>
          <w:sz w:val="20"/>
        </w:rPr>
        <w:t xml:space="preserve">Wykonawca składający ofertę winien figurować w rejestrze organizatorów turystyki </w:t>
      </w:r>
      <w:r w:rsidR="00B3364D" w:rsidRPr="0018106F">
        <w:rPr>
          <w:rFonts w:ascii="Trebuchet MS" w:hAnsi="Trebuchet MS" w:cs="Helvetica"/>
          <w:color w:val="333333"/>
          <w:sz w:val="20"/>
        </w:rPr>
        <w:br/>
        <w:t>i pośredników turystycznych zgodnie z ustawą z dnia 29 sierpnia 19</w:t>
      </w:r>
      <w:r w:rsidR="00B3364D">
        <w:rPr>
          <w:rFonts w:ascii="Trebuchet MS" w:hAnsi="Trebuchet MS" w:cs="Helvetica"/>
          <w:color w:val="333333"/>
          <w:sz w:val="20"/>
        </w:rPr>
        <w:t xml:space="preserve">97 r. o usługach turystycznych </w:t>
      </w:r>
      <w:r w:rsidR="00B3364D" w:rsidRPr="0018106F">
        <w:rPr>
          <w:rFonts w:ascii="Trebuchet MS" w:hAnsi="Trebuchet MS" w:cs="Helvetica"/>
          <w:color w:val="333333"/>
          <w:sz w:val="20"/>
        </w:rPr>
        <w:t>(</w:t>
      </w:r>
      <w:r w:rsidR="00C5776D">
        <w:rPr>
          <w:rFonts w:ascii="Trebuchet MS" w:hAnsi="Trebuchet MS" w:cs="Helvetica"/>
          <w:color w:val="333333"/>
          <w:sz w:val="20"/>
        </w:rPr>
        <w:t>Dz. U</w:t>
      </w:r>
      <w:r w:rsidR="00B3364D" w:rsidRPr="0018106F">
        <w:rPr>
          <w:rFonts w:ascii="Trebuchet MS" w:hAnsi="Trebuchet MS" w:cs="Helvetica"/>
          <w:color w:val="333333"/>
          <w:sz w:val="20"/>
        </w:rPr>
        <w:t>. z 2004</w:t>
      </w:r>
      <w:r w:rsidR="00013DF3">
        <w:rPr>
          <w:rFonts w:ascii="Trebuchet MS" w:hAnsi="Trebuchet MS" w:cs="Helvetica"/>
          <w:color w:val="333333"/>
          <w:sz w:val="20"/>
        </w:rPr>
        <w:t xml:space="preserve"> </w:t>
      </w:r>
      <w:r w:rsidR="00B3364D" w:rsidRPr="0018106F">
        <w:rPr>
          <w:rFonts w:ascii="Trebuchet MS" w:hAnsi="Trebuchet MS" w:cs="Helvetica"/>
          <w:color w:val="333333"/>
          <w:sz w:val="20"/>
        </w:rPr>
        <w:t xml:space="preserve">r. </w:t>
      </w:r>
      <w:r w:rsidR="008B2CD6">
        <w:rPr>
          <w:rFonts w:ascii="Trebuchet MS" w:hAnsi="Trebuchet MS" w:cs="Helvetica"/>
          <w:color w:val="333333"/>
          <w:sz w:val="20"/>
        </w:rPr>
        <w:t>Nr 223, poz. 2268 z późn.</w:t>
      </w:r>
      <w:r w:rsidR="00B3364D" w:rsidRPr="0018106F">
        <w:rPr>
          <w:rFonts w:ascii="Trebuchet MS" w:hAnsi="Trebuchet MS" w:cs="Helvetica"/>
          <w:color w:val="333333"/>
          <w:sz w:val="20"/>
        </w:rPr>
        <w:t xml:space="preserve"> zm.) prowadzo</w:t>
      </w:r>
      <w:r w:rsidR="00B3364D">
        <w:rPr>
          <w:rFonts w:ascii="Trebuchet MS" w:hAnsi="Trebuchet MS" w:cs="Helvetica"/>
          <w:color w:val="333333"/>
          <w:sz w:val="20"/>
        </w:rPr>
        <w:t xml:space="preserve">nym przez Marszałka Województwa </w:t>
      </w:r>
      <w:r w:rsidR="00B3364D" w:rsidRPr="0018106F">
        <w:rPr>
          <w:rFonts w:ascii="Trebuchet MS" w:hAnsi="Trebuchet MS" w:cs="Helvetica"/>
          <w:color w:val="333333"/>
          <w:sz w:val="20"/>
        </w:rPr>
        <w:t>właściwego ze względu na siedzibę przedsiębiorcy.</w:t>
      </w:r>
    </w:p>
    <w:p w:rsidR="00B3364D" w:rsidRDefault="00B3364D" w:rsidP="00653124">
      <w:pPr>
        <w:tabs>
          <w:tab w:val="num" w:pos="510"/>
          <w:tab w:val="num" w:pos="567"/>
        </w:tabs>
        <w:spacing w:line="360" w:lineRule="auto"/>
        <w:ind w:left="567" w:firstLine="142"/>
        <w:jc w:val="both"/>
        <w:rPr>
          <w:rFonts w:ascii="Trebuchet MS" w:hAnsi="Trebuchet MS" w:cs="Arial"/>
          <w:b/>
          <w:u w:val="single"/>
        </w:rPr>
      </w:pPr>
      <w:r>
        <w:rPr>
          <w:rFonts w:ascii="Trebuchet MS" w:hAnsi="Trebuchet MS" w:cs="Arial"/>
          <w:b/>
          <w:u w:val="single"/>
        </w:rPr>
        <w:t>Uwaga nr 2</w:t>
      </w:r>
      <w:r w:rsidRPr="00774570">
        <w:rPr>
          <w:rFonts w:ascii="Trebuchet MS" w:hAnsi="Trebuchet MS" w:cs="Arial"/>
          <w:b/>
          <w:u w:val="single"/>
        </w:rPr>
        <w:t>:</w:t>
      </w:r>
    </w:p>
    <w:p w:rsidR="00B3364D" w:rsidRPr="00B3364D" w:rsidRDefault="00B3364D" w:rsidP="00653124">
      <w:pPr>
        <w:tabs>
          <w:tab w:val="num" w:pos="709"/>
        </w:tabs>
        <w:spacing w:line="360" w:lineRule="auto"/>
        <w:ind w:left="709"/>
        <w:jc w:val="both"/>
        <w:rPr>
          <w:rFonts w:ascii="Trebuchet MS" w:hAnsi="Trebuchet MS" w:cs="Arial"/>
        </w:rPr>
      </w:pPr>
      <w:r w:rsidRPr="00B3364D">
        <w:rPr>
          <w:rFonts w:ascii="Trebuchet MS" w:hAnsi="Trebuchet MS" w:cs="Arial"/>
        </w:rPr>
        <w:t>W</w:t>
      </w:r>
      <w:r w:rsidRPr="00B3364D">
        <w:rPr>
          <w:rFonts w:ascii="Trebuchet MS" w:hAnsi="Trebuchet MS" w:cs="Helvetica"/>
          <w:color w:val="333333"/>
        </w:rPr>
        <w:t xml:space="preserve"> </w:t>
      </w:r>
      <w:r w:rsidRPr="0018106F">
        <w:rPr>
          <w:rFonts w:ascii="Trebuchet MS" w:hAnsi="Trebuchet MS" w:cs="Helvetica"/>
          <w:color w:val="333333"/>
        </w:rPr>
        <w:t>świetle przepisu art. 83 a ustawy z dnia 7 września 1991 r. o systemi</w:t>
      </w:r>
      <w:r>
        <w:rPr>
          <w:rFonts w:ascii="Trebuchet MS" w:hAnsi="Trebuchet MS" w:cs="Helvetica"/>
          <w:color w:val="333333"/>
        </w:rPr>
        <w:t>e oświaty (tj. Dz</w:t>
      </w:r>
      <w:r w:rsidR="00013DF3">
        <w:rPr>
          <w:rFonts w:ascii="Trebuchet MS" w:hAnsi="Trebuchet MS" w:cs="Helvetica"/>
          <w:color w:val="333333"/>
        </w:rPr>
        <w:t>.</w:t>
      </w:r>
      <w:r>
        <w:rPr>
          <w:rFonts w:ascii="Trebuchet MS" w:hAnsi="Trebuchet MS" w:cs="Helvetica"/>
          <w:color w:val="333333"/>
        </w:rPr>
        <w:t xml:space="preserve"> U</w:t>
      </w:r>
      <w:r>
        <w:rPr>
          <w:rFonts w:ascii="Trebuchet MS" w:hAnsi="Trebuchet MS" w:cs="Helvetica"/>
          <w:color w:val="333333"/>
        </w:rPr>
        <w:br/>
      </w:r>
      <w:r w:rsidRPr="0018106F">
        <w:rPr>
          <w:rFonts w:ascii="Trebuchet MS" w:hAnsi="Trebuchet MS" w:cs="Helvetica"/>
          <w:color w:val="333333"/>
        </w:rPr>
        <w:t>z 2004 r., Nr 256, poz. 2572 ze zm.) tylko i wyłącznie szkoły i placówki oświatowo-wychowawcze organizujące wypoczynek dla dzieci i młodzieży są wyłączone z obowiązku spełniania wymogów określonych w ustawie o usługach turystycznych w zakresie uzyskania wpisu do rejestru organizatorów turystyki i pośredników turystycznych, albowiem taka działalność nie stanowi działalności gospodarczej.</w:t>
      </w:r>
    </w:p>
    <w:p w:rsidR="00F70E56" w:rsidRPr="00B3364D" w:rsidRDefault="00B3364D" w:rsidP="00653124">
      <w:pPr>
        <w:tabs>
          <w:tab w:val="num" w:pos="709"/>
        </w:tabs>
        <w:spacing w:line="360" w:lineRule="auto"/>
        <w:ind w:left="709"/>
        <w:jc w:val="both"/>
        <w:rPr>
          <w:rFonts w:ascii="Trebuchet MS" w:hAnsi="Trebuchet MS" w:cs="Helvetica"/>
          <w:color w:val="333333"/>
        </w:rPr>
      </w:pPr>
      <w:r w:rsidRPr="0018106F">
        <w:rPr>
          <w:rFonts w:ascii="Trebuchet MS" w:hAnsi="Trebuchet MS" w:cs="Helvetica"/>
          <w:color w:val="333333"/>
        </w:rPr>
        <w:t xml:space="preserve">Natomiast w przypadku, gdy działalność w zakresie organizacji wypoczynku dzieci i młodzieży jest działalnością gospodarczą, wypoczynek dzieci i młodzieży szkolnej odpowiada definicji </w:t>
      </w:r>
      <w:r w:rsidRPr="0018106F">
        <w:rPr>
          <w:rFonts w:ascii="Trebuchet MS" w:hAnsi="Trebuchet MS" w:cs="Helvetica"/>
          <w:color w:val="333333"/>
        </w:rPr>
        <w:lastRenderedPageBreak/>
        <w:t>imprezy turystycznej, zaś przedsiębiorca nie prowadz</w:t>
      </w:r>
      <w:r>
        <w:rPr>
          <w:rFonts w:ascii="Trebuchet MS" w:hAnsi="Trebuchet MS" w:cs="Helvetica"/>
          <w:color w:val="333333"/>
        </w:rPr>
        <w:t>i takiej działalności w związku</w:t>
      </w:r>
      <w:r>
        <w:rPr>
          <w:rFonts w:ascii="Trebuchet MS" w:hAnsi="Trebuchet MS" w:cs="Helvetica"/>
          <w:color w:val="333333"/>
        </w:rPr>
        <w:br/>
      </w:r>
      <w:r w:rsidRPr="0018106F">
        <w:rPr>
          <w:rFonts w:ascii="Trebuchet MS" w:hAnsi="Trebuchet MS" w:cs="Helvetica"/>
          <w:color w:val="333333"/>
        </w:rPr>
        <w:t>z jednoczesnym prowadzeniem na podstawie odpowiednich zezwoleń, szkoły lub placówki oświatowo-wychowawczej to dany podmiot gospodarczy prowadzący działalność w zakresie wypoczynku dzieci i młodzieży, niezależnie od spełnienia</w:t>
      </w:r>
      <w:r>
        <w:rPr>
          <w:rFonts w:ascii="Trebuchet MS" w:hAnsi="Trebuchet MS" w:cs="Helvetica"/>
          <w:color w:val="333333"/>
        </w:rPr>
        <w:t xml:space="preserve"> warunków określonych w ustawie</w:t>
      </w:r>
      <w:r>
        <w:rPr>
          <w:rFonts w:ascii="Trebuchet MS" w:hAnsi="Trebuchet MS" w:cs="Helvetica"/>
          <w:color w:val="333333"/>
        </w:rPr>
        <w:br/>
      </w:r>
      <w:r w:rsidRPr="0018106F">
        <w:rPr>
          <w:rFonts w:ascii="Trebuchet MS" w:hAnsi="Trebuchet MS" w:cs="Helvetica"/>
          <w:color w:val="333333"/>
        </w:rPr>
        <w:t>o systemie oświaty jest zobowiązany spełniać także warunki przewidziane do prowadzenia działalności organizatora turystyki określone w ustawie o usługach turystycznych, w tym przede wszystkim zmuszony jest przestrzegać ustawowego wymogu uzyskania wpisu do rejestru organizatorów turystyki i pośredników turystycznych.</w:t>
      </w:r>
    </w:p>
    <w:p w:rsidR="00F70E56" w:rsidRPr="00601783" w:rsidRDefault="00F70E56" w:rsidP="00653124">
      <w:pPr>
        <w:tabs>
          <w:tab w:val="left" w:pos="3450"/>
        </w:tabs>
        <w:spacing w:line="360" w:lineRule="auto"/>
        <w:jc w:val="both"/>
        <w:rPr>
          <w:rFonts w:ascii="Trebuchet MS" w:hAnsi="Trebuchet MS" w:cs="Arial"/>
          <w:b/>
        </w:rPr>
      </w:pPr>
    </w:p>
    <w:p w:rsidR="0085368C" w:rsidRPr="00774570" w:rsidRDefault="0085368C" w:rsidP="009655CE">
      <w:pPr>
        <w:pStyle w:val="Akapitzlist"/>
        <w:numPr>
          <w:ilvl w:val="0"/>
          <w:numId w:val="48"/>
        </w:numPr>
        <w:spacing w:line="360" w:lineRule="auto"/>
        <w:jc w:val="both"/>
        <w:rPr>
          <w:rFonts w:ascii="Trebuchet MS" w:hAnsi="Trebuchet MS" w:cs="Arial"/>
          <w:b/>
          <w:sz w:val="22"/>
          <w:szCs w:val="22"/>
        </w:rPr>
      </w:pPr>
      <w:r w:rsidRPr="00774570">
        <w:rPr>
          <w:rFonts w:ascii="Trebuchet MS" w:hAnsi="Trebuchet MS" w:cs="Arial"/>
          <w:b/>
          <w:sz w:val="22"/>
          <w:szCs w:val="22"/>
        </w:rPr>
        <w:t>Wykaz oświadczeń i dokumentów, potwierdzających brak podstaw wykluczenia oraz spełnianie warunków udziału w postępowaniu określonyc</w:t>
      </w:r>
      <w:r w:rsidR="00B3364D">
        <w:rPr>
          <w:rFonts w:ascii="Trebuchet MS" w:hAnsi="Trebuchet MS" w:cs="Arial"/>
          <w:b/>
          <w:sz w:val="22"/>
          <w:szCs w:val="22"/>
        </w:rPr>
        <w:t>h przez Zamawiającego w pkt 3.1.</w:t>
      </w:r>
      <w:r w:rsidRPr="00774570">
        <w:rPr>
          <w:rFonts w:ascii="Trebuchet MS" w:hAnsi="Trebuchet MS" w:cs="Arial"/>
          <w:b/>
          <w:sz w:val="22"/>
          <w:szCs w:val="22"/>
        </w:rPr>
        <w:t>:</w:t>
      </w:r>
    </w:p>
    <w:p w:rsidR="0085368C" w:rsidRPr="00774570" w:rsidRDefault="0085368C" w:rsidP="00A8592C">
      <w:pPr>
        <w:spacing w:line="360" w:lineRule="auto"/>
        <w:jc w:val="both"/>
        <w:rPr>
          <w:rFonts w:ascii="Trebuchet MS" w:hAnsi="Trebuchet MS" w:cs="Arial"/>
          <w:b/>
          <w:sz w:val="21"/>
          <w:szCs w:val="21"/>
        </w:rPr>
      </w:pPr>
    </w:p>
    <w:p w:rsidR="0085368C" w:rsidRPr="00774570" w:rsidRDefault="00601783" w:rsidP="003B542C">
      <w:pPr>
        <w:spacing w:line="360" w:lineRule="auto"/>
        <w:ind w:left="709" w:hanging="283"/>
        <w:jc w:val="both"/>
        <w:rPr>
          <w:rFonts w:ascii="Arial" w:hAnsi="Arial" w:cs="Arial"/>
        </w:rPr>
      </w:pPr>
      <w:r>
        <w:rPr>
          <w:rFonts w:ascii="Trebuchet MS" w:hAnsi="Trebuchet MS" w:cs="Arial"/>
          <w:sz w:val="21"/>
          <w:szCs w:val="21"/>
        </w:rPr>
        <w:t>4</w:t>
      </w:r>
      <w:r w:rsidR="0085368C" w:rsidRPr="00774570">
        <w:rPr>
          <w:rFonts w:ascii="Trebuchet MS" w:hAnsi="Trebuchet MS" w:cs="Arial"/>
          <w:sz w:val="21"/>
          <w:szCs w:val="21"/>
        </w:rPr>
        <w:t>.1.</w:t>
      </w:r>
      <w:r w:rsidR="0085368C" w:rsidRPr="00774570">
        <w:rPr>
          <w:rFonts w:ascii="Trebuchet MS" w:hAnsi="Trebuchet MS" w:cs="Arial"/>
        </w:rPr>
        <w:t>W celu wykazania braku podstaw wykluczenia z postępowania o udzielenie zamówienia oraz spełniania warunków udziału w postępowaniu określonych</w:t>
      </w:r>
      <w:r w:rsidR="00B3364D">
        <w:rPr>
          <w:rFonts w:ascii="Trebuchet MS" w:hAnsi="Trebuchet MS" w:cs="Arial"/>
        </w:rPr>
        <w:t xml:space="preserve"> przez Zamawiającego w pkt 3.1. </w:t>
      </w:r>
      <w:r w:rsidR="0085368C" w:rsidRPr="00774570">
        <w:rPr>
          <w:rFonts w:ascii="Trebuchet MS" w:hAnsi="Trebuchet MS" w:cs="Arial"/>
          <w:b/>
          <w:u w:val="single"/>
        </w:rPr>
        <w:t>do oferty należy dołączyć</w:t>
      </w:r>
      <w:r w:rsidR="0085368C" w:rsidRPr="00774570">
        <w:rPr>
          <w:rFonts w:ascii="Trebuchet MS" w:hAnsi="Trebuchet MS" w:cs="Arial"/>
        </w:rPr>
        <w:t xml:space="preserve"> aktualne na dzień składania ofert </w:t>
      </w:r>
      <w:r w:rsidR="0085368C" w:rsidRPr="00774570">
        <w:rPr>
          <w:rFonts w:ascii="Trebuchet MS" w:hAnsi="Trebuchet MS" w:cs="Arial"/>
          <w:b/>
          <w:u w:val="single"/>
        </w:rPr>
        <w:t>Oświadczenia</w:t>
      </w:r>
      <w:r w:rsidR="0085368C" w:rsidRPr="00774570">
        <w:rPr>
          <w:rFonts w:ascii="Trebuchet MS" w:hAnsi="Trebuchet MS" w:cs="Arial"/>
        </w:rPr>
        <w:t xml:space="preserve">, zgodne ze wzorem stanowiącym załącznik nr 2 oraz nr 3 do SIWZ (oświadczenie z art. 25a ustawy). Informacje </w:t>
      </w:r>
      <w:r w:rsidR="0085368C" w:rsidRPr="00774570">
        <w:rPr>
          <w:rFonts w:ascii="Arial" w:hAnsi="Arial" w:cs="Arial"/>
        </w:rPr>
        <w:t>zawarte w Oświadczeniach stanowią wstępne potwierdzenie, że Wykonawca nie podlega wykluczeniu z postępowania oraz spełnia warunki udziału w postępowaniu.</w:t>
      </w:r>
    </w:p>
    <w:p w:rsidR="00AB0877" w:rsidRPr="00774570" w:rsidRDefault="00AB0877" w:rsidP="003B542C">
      <w:pPr>
        <w:tabs>
          <w:tab w:val="left" w:pos="0"/>
        </w:tabs>
        <w:spacing w:line="360" w:lineRule="auto"/>
        <w:jc w:val="both"/>
        <w:rPr>
          <w:rFonts w:ascii="Trebuchet MS" w:hAnsi="Trebuchet MS" w:cs="Arial"/>
          <w:b/>
          <w:u w:val="single"/>
        </w:rPr>
      </w:pPr>
    </w:p>
    <w:p w:rsidR="0085368C" w:rsidRDefault="00601783" w:rsidP="00280464">
      <w:pPr>
        <w:spacing w:line="360" w:lineRule="auto"/>
        <w:ind w:left="709" w:hanging="284"/>
        <w:jc w:val="both"/>
        <w:rPr>
          <w:rFonts w:ascii="Trebuchet MS" w:hAnsi="Trebuchet MS" w:cs="Times-Roman"/>
        </w:rPr>
      </w:pPr>
      <w:r>
        <w:rPr>
          <w:rFonts w:ascii="Trebuchet MS" w:hAnsi="Trebuchet MS" w:cs="Arial"/>
          <w:sz w:val="21"/>
          <w:szCs w:val="21"/>
        </w:rPr>
        <w:t>4</w:t>
      </w:r>
      <w:r w:rsidR="0085368C" w:rsidRPr="00774570">
        <w:rPr>
          <w:rFonts w:ascii="Trebuchet MS" w:hAnsi="Trebuchet MS" w:cs="Arial"/>
          <w:sz w:val="21"/>
          <w:szCs w:val="21"/>
        </w:rPr>
        <w:t>.2.</w:t>
      </w:r>
      <w:r w:rsidR="0085368C" w:rsidRPr="00774570">
        <w:rPr>
          <w:rFonts w:ascii="Trebuchet MS" w:hAnsi="Trebuchet MS" w:cs="Times-Roman"/>
        </w:rPr>
        <w:t>W celu potwierdzenia braku podstawy do wykluczenia Wykonawcy z post</w:t>
      </w:r>
      <w:r w:rsidR="0085368C" w:rsidRPr="00774570">
        <w:rPr>
          <w:rFonts w:ascii="Trebuchet MS" w:hAnsi="Trebuchet MS" w:cs="TT2A2t00"/>
        </w:rPr>
        <w:t>ę</w:t>
      </w:r>
      <w:r w:rsidR="0085368C" w:rsidRPr="00774570">
        <w:rPr>
          <w:rFonts w:ascii="Trebuchet MS" w:hAnsi="Trebuchet MS" w:cs="Times-Roman"/>
        </w:rPr>
        <w:t>powania, o której mowa w art. 24 ust. 1 pkt 23 ustawy, Wykonawca składa, stosownie do tre</w:t>
      </w:r>
      <w:r w:rsidR="0085368C" w:rsidRPr="00774570">
        <w:rPr>
          <w:rFonts w:ascii="Trebuchet MS" w:hAnsi="Trebuchet MS" w:cs="TT2A2t00"/>
        </w:rPr>
        <w:t>ś</w:t>
      </w:r>
      <w:r w:rsidR="0085368C" w:rsidRPr="00774570">
        <w:rPr>
          <w:rFonts w:ascii="Trebuchet MS" w:hAnsi="Trebuchet MS" w:cs="Times-Roman"/>
        </w:rPr>
        <w:t xml:space="preserve">ci art. 24 ust. 11 ustawy </w:t>
      </w:r>
      <w:r w:rsidR="0085368C" w:rsidRPr="00774570">
        <w:rPr>
          <w:rFonts w:ascii="Trebuchet MS" w:hAnsi="Trebuchet MS" w:cs="Times-Roman"/>
          <w:b/>
        </w:rPr>
        <w:t>(w terminie 3 dni od dnia zamieszczenia przez Zamawiającego na stronie internetowej informacji z otwarcia ofert, tj. informacji, o których mowa w art. 86 ust. 5 ustawy)</w:t>
      </w:r>
      <w:r w:rsidR="0085368C" w:rsidRPr="00774570">
        <w:rPr>
          <w:rFonts w:ascii="Trebuchet MS" w:hAnsi="Trebuchet MS" w:cs="Times-Roman"/>
        </w:rPr>
        <w:t>, o</w:t>
      </w:r>
      <w:r w:rsidR="0085368C" w:rsidRPr="00774570">
        <w:rPr>
          <w:rFonts w:ascii="Trebuchet MS" w:hAnsi="Trebuchet MS" w:cs="TT2A2t00"/>
        </w:rPr>
        <w:t>ś</w:t>
      </w:r>
      <w:r w:rsidR="0085368C" w:rsidRPr="00774570">
        <w:rPr>
          <w:rFonts w:ascii="Trebuchet MS" w:hAnsi="Trebuchet MS" w:cs="Times-Roman"/>
        </w:rPr>
        <w:t>wiadczenie o przynale</w:t>
      </w:r>
      <w:r w:rsidR="0085368C" w:rsidRPr="00774570">
        <w:rPr>
          <w:rFonts w:ascii="Trebuchet MS" w:hAnsi="Trebuchet MS" w:cs="TT2A2t00"/>
        </w:rPr>
        <w:t>ż</w:t>
      </w:r>
      <w:r w:rsidR="0085368C" w:rsidRPr="00774570">
        <w:rPr>
          <w:rFonts w:ascii="Trebuchet MS" w:hAnsi="Trebuchet MS" w:cs="Times-Roman"/>
        </w:rPr>
        <w:t>no</w:t>
      </w:r>
      <w:r w:rsidR="0085368C" w:rsidRPr="00774570">
        <w:rPr>
          <w:rFonts w:ascii="Trebuchet MS" w:hAnsi="Trebuchet MS" w:cs="TT2A2t00"/>
        </w:rPr>
        <w:t>ś</w:t>
      </w:r>
      <w:r w:rsidR="0085368C" w:rsidRPr="00774570">
        <w:rPr>
          <w:rFonts w:ascii="Trebuchet MS" w:hAnsi="Trebuchet MS" w:cs="Times-Roman"/>
        </w:rPr>
        <w:t>ci lub braku przynale</w:t>
      </w:r>
      <w:r w:rsidR="0085368C" w:rsidRPr="00774570">
        <w:rPr>
          <w:rFonts w:ascii="Trebuchet MS" w:hAnsi="Trebuchet MS" w:cs="TT2A2t00"/>
        </w:rPr>
        <w:t>ż</w:t>
      </w:r>
      <w:r w:rsidR="0085368C" w:rsidRPr="00774570">
        <w:rPr>
          <w:rFonts w:ascii="Trebuchet MS" w:hAnsi="Trebuchet MS" w:cs="Times-Roman"/>
        </w:rPr>
        <w:t>no</w:t>
      </w:r>
      <w:r w:rsidR="0085368C" w:rsidRPr="00774570">
        <w:rPr>
          <w:rFonts w:ascii="Trebuchet MS" w:hAnsi="Trebuchet MS" w:cs="TT2A2t00"/>
        </w:rPr>
        <w:t>ś</w:t>
      </w:r>
      <w:r w:rsidR="0085368C" w:rsidRPr="00774570">
        <w:rPr>
          <w:rFonts w:ascii="Trebuchet MS" w:hAnsi="Trebuchet MS" w:cs="Times-Roman"/>
        </w:rPr>
        <w:t xml:space="preserve">ci do tej samej grupy kapitałowej, o której mowa w art. 24 ust. 1 pkt 23 ustawy. Wraz ze złożeniem oświadczenia, Wykonawca może przedstawić dowody, </w:t>
      </w:r>
      <w:r w:rsidR="0085368C" w:rsidRPr="00774570">
        <w:rPr>
          <w:rFonts w:ascii="Trebuchet MS" w:hAnsi="Trebuchet MS" w:cs="TT2A2t00"/>
        </w:rPr>
        <w:t>ż</w:t>
      </w:r>
      <w:r w:rsidR="0085368C" w:rsidRPr="00774570">
        <w:rPr>
          <w:rFonts w:ascii="Trebuchet MS" w:hAnsi="Trebuchet MS" w:cs="Times-Roman"/>
        </w:rPr>
        <w:t>e powi</w:t>
      </w:r>
      <w:r w:rsidR="0085368C" w:rsidRPr="00774570">
        <w:rPr>
          <w:rFonts w:ascii="Trebuchet MS" w:hAnsi="Trebuchet MS" w:cs="TT2A2t00"/>
        </w:rPr>
        <w:t>ą</w:t>
      </w:r>
      <w:r w:rsidR="0085368C" w:rsidRPr="00774570">
        <w:rPr>
          <w:rFonts w:ascii="Trebuchet MS" w:hAnsi="Trebuchet MS" w:cs="Times-Roman"/>
        </w:rPr>
        <w:t>zania z innym Wykonawc</w:t>
      </w:r>
      <w:r w:rsidR="0085368C" w:rsidRPr="00774570">
        <w:rPr>
          <w:rFonts w:ascii="Trebuchet MS" w:hAnsi="Trebuchet MS" w:cs="TT2A2t00"/>
        </w:rPr>
        <w:t xml:space="preserve">ą </w:t>
      </w:r>
      <w:r w:rsidR="0085368C" w:rsidRPr="00774570">
        <w:rPr>
          <w:rFonts w:ascii="Trebuchet MS" w:hAnsi="Trebuchet MS" w:cs="Times-Roman"/>
        </w:rPr>
        <w:t>nie prowadz</w:t>
      </w:r>
      <w:r w:rsidR="0085368C" w:rsidRPr="00774570">
        <w:rPr>
          <w:rFonts w:ascii="Trebuchet MS" w:hAnsi="Trebuchet MS" w:cs="TT2A2t00"/>
        </w:rPr>
        <w:t xml:space="preserve">ą </w:t>
      </w:r>
      <w:r w:rsidR="0085368C" w:rsidRPr="00774570">
        <w:rPr>
          <w:rFonts w:ascii="Trebuchet MS" w:hAnsi="Trebuchet MS" w:cs="Times-Roman"/>
        </w:rPr>
        <w:t>do zakłócenia konkurencji w post</w:t>
      </w:r>
      <w:r w:rsidR="0085368C" w:rsidRPr="00774570">
        <w:rPr>
          <w:rFonts w:ascii="Trebuchet MS" w:hAnsi="Trebuchet MS" w:cs="TT2A2t00"/>
        </w:rPr>
        <w:t>ę</w:t>
      </w:r>
      <w:r w:rsidR="0085368C" w:rsidRPr="00774570">
        <w:rPr>
          <w:rFonts w:ascii="Trebuchet MS" w:hAnsi="Trebuchet MS" w:cs="Times-Roman"/>
        </w:rPr>
        <w:t>powaniu o udzielenie zamówienia;</w:t>
      </w:r>
    </w:p>
    <w:p w:rsidR="0085368C" w:rsidRPr="00774570" w:rsidRDefault="0085368C" w:rsidP="00553954">
      <w:pPr>
        <w:autoSpaceDE w:val="0"/>
        <w:autoSpaceDN w:val="0"/>
        <w:adjustRightInd w:val="0"/>
        <w:spacing w:line="360" w:lineRule="auto"/>
        <w:ind w:left="709"/>
        <w:jc w:val="both"/>
        <w:rPr>
          <w:rFonts w:ascii="Trebuchet MS" w:hAnsi="Trebuchet MS" w:cs="Times-Roman"/>
          <w:b/>
          <w:u w:val="single"/>
        </w:rPr>
      </w:pPr>
      <w:r w:rsidRPr="00774570">
        <w:rPr>
          <w:rFonts w:ascii="Trebuchet MS" w:hAnsi="Trebuchet MS" w:cs="Times-Roman"/>
          <w:b/>
          <w:u w:val="single"/>
        </w:rPr>
        <w:t>Uwaga n</w:t>
      </w:r>
      <w:r w:rsidR="00B3364D">
        <w:rPr>
          <w:rFonts w:ascii="Trebuchet MS" w:hAnsi="Trebuchet MS" w:cs="Times-Roman"/>
          <w:b/>
          <w:u w:val="single"/>
        </w:rPr>
        <w:t>r 3</w:t>
      </w:r>
      <w:r w:rsidRPr="00774570">
        <w:rPr>
          <w:rFonts w:ascii="Trebuchet MS" w:hAnsi="Trebuchet MS" w:cs="Times-Roman"/>
          <w:b/>
          <w:u w:val="single"/>
        </w:rPr>
        <w:t>:</w:t>
      </w:r>
    </w:p>
    <w:p w:rsidR="0085368C" w:rsidRPr="00774570" w:rsidRDefault="0085368C" w:rsidP="00553954">
      <w:pPr>
        <w:autoSpaceDE w:val="0"/>
        <w:autoSpaceDN w:val="0"/>
        <w:adjustRightInd w:val="0"/>
        <w:spacing w:line="360" w:lineRule="auto"/>
        <w:ind w:left="709"/>
        <w:jc w:val="both"/>
        <w:rPr>
          <w:rFonts w:ascii="Trebuchet MS" w:hAnsi="Trebuchet MS" w:cs="Times-Roman"/>
        </w:rPr>
      </w:pPr>
      <w:r w:rsidRPr="00774570">
        <w:rPr>
          <w:rFonts w:ascii="Trebuchet MS" w:hAnsi="Trebuchet MS" w:cs="Times-Roman"/>
        </w:rPr>
        <w:t>W przypadku Wykonawców wspólnie składających ofertę, oświadczenie o którym mowa powyżej zobowiązany jest złożyć każdy z Wykonawców wspólnie składających ofertę.</w:t>
      </w:r>
    </w:p>
    <w:p w:rsidR="00911A98" w:rsidRDefault="00911A98" w:rsidP="00601783">
      <w:pPr>
        <w:spacing w:line="360" w:lineRule="auto"/>
        <w:jc w:val="both"/>
        <w:rPr>
          <w:rFonts w:ascii="Trebuchet MS" w:hAnsi="Trebuchet MS" w:cs="Arial"/>
        </w:rPr>
      </w:pPr>
    </w:p>
    <w:p w:rsidR="00013DF3" w:rsidRPr="00601783" w:rsidRDefault="00013DF3" w:rsidP="00601783">
      <w:pPr>
        <w:spacing w:line="360" w:lineRule="auto"/>
        <w:jc w:val="both"/>
        <w:rPr>
          <w:rFonts w:ascii="Trebuchet MS" w:hAnsi="Trebuchet MS" w:cs="Arial"/>
        </w:rPr>
      </w:pPr>
    </w:p>
    <w:p w:rsidR="00601783" w:rsidRPr="00601783" w:rsidRDefault="00601783" w:rsidP="00601783">
      <w:pPr>
        <w:spacing w:line="360" w:lineRule="auto"/>
        <w:ind w:left="709" w:hanging="283"/>
        <w:jc w:val="both"/>
        <w:rPr>
          <w:rFonts w:ascii="Trebuchet MS" w:hAnsi="Trebuchet MS" w:cs="Arial"/>
        </w:rPr>
      </w:pPr>
      <w:r w:rsidRPr="00601783">
        <w:rPr>
          <w:rFonts w:ascii="Trebuchet MS" w:hAnsi="Trebuchet MS" w:cs="Arial"/>
          <w:b/>
        </w:rPr>
        <w:t>4.3.Wykonawca, którego oferta zostanie najwyżej oceniona, w celu wykazania spełniania warunków udziału w postępowaniu (pkt 3.1. niniejszego rozdziału SIWZ), zostanie wezwany do przedłożenia następujących oświadczeń i dokumentów (aktualnych na dzień złożenia oświadczeń lub dokumentów):</w:t>
      </w:r>
    </w:p>
    <w:p w:rsidR="007E3B9E" w:rsidRPr="00161F68" w:rsidRDefault="007E3B9E" w:rsidP="007E3B9E">
      <w:pPr>
        <w:tabs>
          <w:tab w:val="left" w:pos="540"/>
          <w:tab w:val="left" w:pos="720"/>
          <w:tab w:val="left" w:pos="900"/>
        </w:tabs>
        <w:spacing w:line="360" w:lineRule="auto"/>
        <w:jc w:val="both"/>
        <w:rPr>
          <w:rFonts w:ascii="Trebuchet MS" w:hAnsi="Trebuchet MS" w:cs="Arial"/>
        </w:rPr>
      </w:pPr>
    </w:p>
    <w:p w:rsidR="007E3B9E" w:rsidRPr="00161F68" w:rsidRDefault="007E3B9E" w:rsidP="007E3B9E">
      <w:pPr>
        <w:tabs>
          <w:tab w:val="left" w:pos="709"/>
        </w:tabs>
        <w:spacing w:line="360" w:lineRule="auto"/>
        <w:ind w:left="709" w:hanging="283"/>
        <w:jc w:val="both"/>
        <w:rPr>
          <w:rFonts w:ascii="Trebuchet MS" w:hAnsi="Trebuchet MS" w:cs="Arial"/>
        </w:rPr>
      </w:pPr>
      <w:r>
        <w:rPr>
          <w:rFonts w:ascii="Trebuchet MS" w:hAnsi="Trebuchet MS" w:cs="Arial"/>
        </w:rPr>
        <w:lastRenderedPageBreak/>
        <w:t>4.3.1. </w:t>
      </w:r>
      <w:r w:rsidR="00B3364D" w:rsidRPr="0018106F">
        <w:rPr>
          <w:rFonts w:ascii="Trebuchet MS" w:hAnsi="Trebuchet MS" w:cs="Helvetica"/>
          <w:color w:val="333333"/>
        </w:rPr>
        <w:t xml:space="preserve">Aktualny wpis do rejestru organizatorów turystyki i pośredników turystycznych zgodnie </w:t>
      </w:r>
      <w:r w:rsidR="00B3364D" w:rsidRPr="0018106F">
        <w:rPr>
          <w:rFonts w:ascii="Trebuchet MS" w:hAnsi="Trebuchet MS" w:cs="Helvetica"/>
          <w:color w:val="333333"/>
        </w:rPr>
        <w:br/>
        <w:t>z ustawą z dnia 29 sierpnia 1997 r</w:t>
      </w:r>
      <w:r w:rsidR="00081086">
        <w:rPr>
          <w:rFonts w:ascii="Trebuchet MS" w:hAnsi="Trebuchet MS" w:cs="Helvetica"/>
          <w:color w:val="333333"/>
        </w:rPr>
        <w:t>. o usługach turystycznych (Dz.U.</w:t>
      </w:r>
      <w:r w:rsidR="00B3364D" w:rsidRPr="0018106F">
        <w:rPr>
          <w:rFonts w:ascii="Trebuchet MS" w:hAnsi="Trebuchet MS" w:cs="Helvetica"/>
          <w:color w:val="333333"/>
        </w:rPr>
        <w:t xml:space="preserve"> z 2004 r. Dz.</w:t>
      </w:r>
      <w:r w:rsidR="008B2CD6">
        <w:rPr>
          <w:rFonts w:ascii="Trebuchet MS" w:hAnsi="Trebuchet MS" w:cs="Helvetica"/>
          <w:color w:val="333333"/>
        </w:rPr>
        <w:t xml:space="preserve"> </w:t>
      </w:r>
      <w:r w:rsidR="00B3364D" w:rsidRPr="0018106F">
        <w:rPr>
          <w:rFonts w:ascii="Trebuchet MS" w:hAnsi="Trebuchet MS" w:cs="Helvetica"/>
          <w:color w:val="333333"/>
        </w:rPr>
        <w:t>U. Nr 223, poz. 2268 z późn. zm.).</w:t>
      </w:r>
    </w:p>
    <w:p w:rsidR="007E3B9E" w:rsidRDefault="007E3B9E" w:rsidP="003B542C">
      <w:pPr>
        <w:tabs>
          <w:tab w:val="left" w:pos="0"/>
          <w:tab w:val="left" w:pos="1276"/>
        </w:tabs>
        <w:spacing w:line="360" w:lineRule="auto"/>
        <w:jc w:val="both"/>
        <w:rPr>
          <w:rFonts w:ascii="Trebuchet MS" w:hAnsi="Trebuchet MS"/>
          <w:b/>
          <w:bCs/>
          <w:u w:val="single"/>
        </w:rPr>
      </w:pPr>
    </w:p>
    <w:p w:rsidR="0085368C" w:rsidRPr="00774570" w:rsidRDefault="00702D26" w:rsidP="003B542C">
      <w:pPr>
        <w:tabs>
          <w:tab w:val="left" w:pos="0"/>
          <w:tab w:val="left" w:pos="1276"/>
        </w:tabs>
        <w:spacing w:line="360" w:lineRule="auto"/>
        <w:jc w:val="both"/>
        <w:rPr>
          <w:rFonts w:ascii="Trebuchet MS" w:hAnsi="Trebuchet MS"/>
          <w:b/>
          <w:bCs/>
          <w:u w:val="single"/>
        </w:rPr>
      </w:pPr>
      <w:r>
        <w:rPr>
          <w:rFonts w:ascii="Trebuchet MS" w:hAnsi="Trebuchet MS"/>
          <w:b/>
          <w:bCs/>
          <w:u w:val="single"/>
        </w:rPr>
        <w:t>Uwaga nr 4</w:t>
      </w:r>
      <w:r w:rsidR="0085368C" w:rsidRPr="00774570">
        <w:rPr>
          <w:rFonts w:ascii="Trebuchet MS" w:hAnsi="Trebuchet MS"/>
          <w:b/>
          <w:bCs/>
          <w:u w:val="single"/>
        </w:rPr>
        <w:t xml:space="preserve"> (dotycząca wszystkich oświadczeń i dokumentów):</w:t>
      </w:r>
    </w:p>
    <w:p w:rsidR="0085368C" w:rsidRPr="00774570" w:rsidRDefault="0085368C" w:rsidP="00384216">
      <w:pPr>
        <w:pStyle w:val="Akapitzlist"/>
        <w:numPr>
          <w:ilvl w:val="3"/>
          <w:numId w:val="9"/>
        </w:numPr>
        <w:tabs>
          <w:tab w:val="left" w:pos="0"/>
          <w:tab w:val="left" w:pos="1276"/>
        </w:tabs>
        <w:spacing w:line="360" w:lineRule="auto"/>
        <w:ind w:left="284" w:hanging="284"/>
        <w:jc w:val="both"/>
        <w:rPr>
          <w:rFonts w:ascii="Trebuchet MS" w:hAnsi="Trebuchet MS"/>
          <w:b/>
          <w:bCs/>
        </w:rPr>
      </w:pPr>
      <w:r w:rsidRPr="00774570">
        <w:rPr>
          <w:rFonts w:ascii="Trebuchet MS" w:hAnsi="Trebuchet MS"/>
          <w:b/>
          <w:bCs/>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85368C" w:rsidRPr="00774570" w:rsidRDefault="0085368C" w:rsidP="00384216">
      <w:pPr>
        <w:pStyle w:val="Akapitzlist"/>
        <w:numPr>
          <w:ilvl w:val="3"/>
          <w:numId w:val="9"/>
        </w:numPr>
        <w:tabs>
          <w:tab w:val="left" w:pos="0"/>
          <w:tab w:val="left" w:pos="1276"/>
        </w:tabs>
        <w:spacing w:line="360" w:lineRule="auto"/>
        <w:ind w:left="284" w:hanging="284"/>
        <w:jc w:val="both"/>
        <w:rPr>
          <w:rFonts w:ascii="Trebuchet MS" w:hAnsi="Trebuchet MS"/>
          <w:b/>
          <w:bCs/>
        </w:rPr>
      </w:pPr>
      <w:r w:rsidRPr="00774570">
        <w:rPr>
          <w:rFonts w:ascii="Trebuchet MS" w:hAnsi="Trebuchet MS" w:cs="TimesNewRoman"/>
          <w:b/>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5368C" w:rsidRPr="00774570" w:rsidRDefault="0085368C" w:rsidP="00384216">
      <w:pPr>
        <w:pStyle w:val="Akapitzlist"/>
        <w:numPr>
          <w:ilvl w:val="3"/>
          <w:numId w:val="9"/>
        </w:numPr>
        <w:tabs>
          <w:tab w:val="left" w:pos="0"/>
          <w:tab w:val="left" w:pos="1276"/>
        </w:tabs>
        <w:spacing w:line="360" w:lineRule="auto"/>
        <w:ind w:left="284" w:hanging="284"/>
        <w:jc w:val="both"/>
        <w:rPr>
          <w:rFonts w:ascii="Trebuchet MS" w:hAnsi="Trebuchet MS"/>
          <w:b/>
          <w:bCs/>
        </w:rPr>
      </w:pPr>
      <w:r w:rsidRPr="00774570">
        <w:rPr>
          <w:rFonts w:ascii="Trebuchet MS" w:hAnsi="Trebuchet MS"/>
          <w:b/>
          <w:bCs/>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5368C" w:rsidRPr="00774570" w:rsidRDefault="0085368C" w:rsidP="00384216">
      <w:pPr>
        <w:pStyle w:val="Akapitzlist"/>
        <w:numPr>
          <w:ilvl w:val="3"/>
          <w:numId w:val="9"/>
        </w:numPr>
        <w:tabs>
          <w:tab w:val="left" w:pos="0"/>
          <w:tab w:val="left" w:pos="1276"/>
        </w:tabs>
        <w:spacing w:line="360" w:lineRule="auto"/>
        <w:ind w:left="284" w:hanging="284"/>
        <w:jc w:val="both"/>
        <w:rPr>
          <w:rFonts w:ascii="Trebuchet MS" w:hAnsi="Trebuchet MS"/>
          <w:b/>
          <w:bCs/>
        </w:rPr>
      </w:pPr>
      <w:r w:rsidRPr="00774570">
        <w:rPr>
          <w:rFonts w:ascii="Trebuchet MS" w:hAnsi="Trebuchet MS" w:cs="TimesNewRoman"/>
          <w:b/>
        </w:rPr>
        <w:t>w przypadku wskazania przez Wykonawcę oświadczeń lub</w:t>
      </w:r>
      <w:r w:rsidR="00447639">
        <w:rPr>
          <w:rFonts w:ascii="Trebuchet MS" w:hAnsi="Trebuchet MS" w:cs="TimesNewRoman"/>
          <w:b/>
        </w:rPr>
        <w:t xml:space="preserve"> dokumentów, które znajdują się</w:t>
      </w:r>
      <w:r w:rsidR="00447639">
        <w:rPr>
          <w:rFonts w:ascii="Trebuchet MS" w:hAnsi="Trebuchet MS" w:cs="TimesNewRoman"/>
          <w:b/>
        </w:rPr>
        <w:br/>
      </w:r>
      <w:r w:rsidRPr="00774570">
        <w:rPr>
          <w:rFonts w:ascii="Trebuchet MS" w:hAnsi="Trebuchet MS" w:cs="TimesNewRoman"/>
          <w:b/>
        </w:rPr>
        <w:t>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w:t>
      </w:r>
      <w:r w:rsidR="00447639">
        <w:rPr>
          <w:rFonts w:ascii="Trebuchet MS" w:hAnsi="Trebuchet MS" w:cs="TimesNewRoman"/>
          <w:b/>
        </w:rPr>
        <w:t xml:space="preserve"> przez Zamawiającego), korzysta</w:t>
      </w:r>
      <w:r w:rsidR="00447639">
        <w:rPr>
          <w:rFonts w:ascii="Trebuchet MS" w:hAnsi="Trebuchet MS" w:cs="TimesNewRoman"/>
          <w:b/>
        </w:rPr>
        <w:br/>
      </w:r>
      <w:r w:rsidRPr="00774570">
        <w:rPr>
          <w:rFonts w:ascii="Trebuchet MS" w:hAnsi="Trebuchet MS" w:cs="TimesNewRoman"/>
          <w:b/>
        </w:rPr>
        <w:t xml:space="preserve">z posiadanych oświadczeń lub dokumentów, </w:t>
      </w:r>
      <w:r w:rsidRPr="00774570">
        <w:rPr>
          <w:rFonts w:ascii="Trebuchet MS" w:hAnsi="Trebuchet MS" w:cs="TimesNewRoman"/>
          <w:b/>
          <w:u w:val="single"/>
        </w:rPr>
        <w:t>o ile są one aktualne</w:t>
      </w:r>
      <w:r w:rsidRPr="00774570">
        <w:rPr>
          <w:rFonts w:ascii="Trebuchet MS" w:hAnsi="Trebuchet MS" w:cs="TimesNewRoman"/>
          <w:b/>
        </w:rPr>
        <w:t>.</w:t>
      </w:r>
    </w:p>
    <w:p w:rsidR="00CA0BD6" w:rsidRPr="000E6718" w:rsidRDefault="00CA0BD6" w:rsidP="003B542C">
      <w:pPr>
        <w:tabs>
          <w:tab w:val="left" w:pos="1701"/>
        </w:tabs>
        <w:spacing w:line="360" w:lineRule="auto"/>
        <w:ind w:left="1701" w:right="-114" w:hanging="1701"/>
        <w:jc w:val="both"/>
        <w:rPr>
          <w:rFonts w:ascii="Trebuchet MS" w:hAnsi="Trebuchet MS" w:cs="Arial"/>
          <w:b/>
          <w:sz w:val="22"/>
          <w:szCs w:val="22"/>
        </w:rPr>
      </w:pPr>
    </w:p>
    <w:p w:rsidR="0085368C" w:rsidRPr="000E6718" w:rsidRDefault="0085368C" w:rsidP="00653124">
      <w:pPr>
        <w:tabs>
          <w:tab w:val="left" w:pos="1701"/>
        </w:tabs>
        <w:spacing w:line="360" w:lineRule="auto"/>
        <w:ind w:left="1701" w:hanging="1701"/>
        <w:jc w:val="both"/>
        <w:rPr>
          <w:rFonts w:ascii="Trebuchet MS" w:hAnsi="Trebuchet MS" w:cs="Arial"/>
          <w:sz w:val="22"/>
          <w:szCs w:val="22"/>
        </w:rPr>
      </w:pPr>
      <w:r w:rsidRPr="000E6718">
        <w:rPr>
          <w:rFonts w:ascii="Trebuchet MS" w:hAnsi="Trebuchet MS" w:cs="Arial"/>
          <w:b/>
          <w:sz w:val="22"/>
          <w:szCs w:val="22"/>
        </w:rPr>
        <w:t>ROZDZIAŁ XIV.</w:t>
      </w:r>
      <w:r w:rsidRPr="000E6718">
        <w:rPr>
          <w:rFonts w:ascii="Trebuchet MS" w:hAnsi="Trebuchet MS" w:cs="Arial"/>
          <w:b/>
          <w:sz w:val="22"/>
          <w:szCs w:val="22"/>
        </w:rPr>
        <w:tab/>
        <w:t>PROCEDURA SANACYJNA - SAMOOCZYSZCZENIE</w:t>
      </w:r>
    </w:p>
    <w:p w:rsidR="00653124" w:rsidRDefault="00653124" w:rsidP="00653124">
      <w:pPr>
        <w:tabs>
          <w:tab w:val="left" w:pos="1701"/>
        </w:tabs>
        <w:spacing w:line="360" w:lineRule="auto"/>
        <w:ind w:left="1701" w:right="-113" w:hanging="1701"/>
        <w:jc w:val="both"/>
        <w:rPr>
          <w:rFonts w:ascii="Trebuchet MS" w:hAnsi="Trebuchet MS" w:cs="Arial"/>
          <w:b/>
        </w:rPr>
      </w:pPr>
    </w:p>
    <w:p w:rsidR="00653124" w:rsidRPr="00CF0907" w:rsidRDefault="00653124" w:rsidP="00653124">
      <w:pPr>
        <w:pStyle w:val="Akapitzlist"/>
        <w:numPr>
          <w:ilvl w:val="2"/>
          <w:numId w:val="37"/>
        </w:numPr>
        <w:tabs>
          <w:tab w:val="clear" w:pos="2520"/>
          <w:tab w:val="num" w:pos="426"/>
        </w:tabs>
        <w:spacing w:line="360" w:lineRule="auto"/>
        <w:ind w:left="426" w:right="-113" w:hanging="426"/>
        <w:jc w:val="both"/>
        <w:rPr>
          <w:rFonts w:ascii="Trebuchet MS" w:hAnsi="Trebuchet MS" w:cs="Arial"/>
        </w:rPr>
      </w:pPr>
      <w:r w:rsidRPr="00CF0907">
        <w:rPr>
          <w:rFonts w:ascii="Trebuchet MS" w:hAnsi="Trebuchet MS" w:cs="Arial"/>
          <w:color w:val="000000"/>
        </w:rPr>
        <w:t xml:space="preserve">Wykonawca, który podlega wykluczeniu na podstawie </w:t>
      </w:r>
      <w:r>
        <w:rPr>
          <w:rFonts w:ascii="Trebuchet MS" w:hAnsi="Trebuchet MS" w:cs="Arial"/>
          <w:color w:val="000000"/>
        </w:rPr>
        <w:t xml:space="preserve">art. 24 </w:t>
      </w:r>
      <w:r w:rsidRPr="00CF0907">
        <w:rPr>
          <w:rFonts w:ascii="Trebuchet MS" w:hAnsi="Trebuchet MS" w:cs="Arial"/>
          <w:color w:val="000000"/>
        </w:rPr>
        <w:t xml:space="preserve">ust. 1 pkt 13 i 14 oraz 16-20 może przedstawić dowody na to, że podjęte </w:t>
      </w:r>
      <w:r w:rsidRPr="00CF0907">
        <w:rPr>
          <w:rFonts w:ascii="Trebuchet MS" w:hAnsi="Trebuchet MS" w:cs="Arial"/>
          <w:color w:val="000000"/>
          <w:spacing w:val="-1"/>
        </w:rPr>
        <w:t xml:space="preserve">przez niego środki są wystarczające do wykazania jego rzetelności, w szczególności udowodnić naprawienie szkody wyrządzonej przestępstwem </w:t>
      </w:r>
      <w:r w:rsidRPr="00CF0907">
        <w:rPr>
          <w:rFonts w:ascii="Trebuchet MS" w:hAnsi="Trebuchet MS" w:cs="Arial"/>
          <w:color w:val="000000"/>
        </w:rPr>
        <w:t xml:space="preserve">lub przestępstwem skarbowym, zadośćuczynienie </w:t>
      </w:r>
      <w:r w:rsidRPr="00CF0907">
        <w:rPr>
          <w:rFonts w:ascii="Trebuchet MS" w:hAnsi="Trebuchet MS" w:cs="Arial"/>
          <w:bCs/>
          <w:color w:val="000000"/>
        </w:rPr>
        <w:t xml:space="preserve">pieniężne </w:t>
      </w:r>
      <w:r w:rsidRPr="00CF0907">
        <w:rPr>
          <w:rFonts w:ascii="Trebuchet MS" w:hAnsi="Trebuchet MS" w:cs="Arial"/>
          <w:color w:val="000000"/>
        </w:rPr>
        <w:t xml:space="preserve">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CF0907">
        <w:rPr>
          <w:rFonts w:ascii="Trebuchet MS" w:hAnsi="Trebuchet MS" w:cs="Arial"/>
          <w:color w:val="000000"/>
          <w:spacing w:val="-2"/>
        </w:rPr>
        <w:t>przestępstwom</w:t>
      </w:r>
      <w:r w:rsidRPr="00CF0907">
        <w:rPr>
          <w:rFonts w:ascii="Trebuchet MS" w:hAnsi="Trebuchet MS" w:cs="Arial"/>
          <w:color w:val="000000"/>
        </w:rPr>
        <w:t xml:space="preserve"> </w:t>
      </w:r>
      <w:r w:rsidRPr="00CF0907">
        <w:rPr>
          <w:rFonts w:ascii="Trebuchet MS" w:hAnsi="Trebuchet MS" w:cs="Arial"/>
          <w:color w:val="000000"/>
          <w:spacing w:val="-2"/>
        </w:rPr>
        <w:t>skarbowym</w:t>
      </w:r>
      <w:r w:rsidRPr="00CF0907">
        <w:rPr>
          <w:rFonts w:ascii="Trebuchet MS" w:hAnsi="Trebuchet MS" w:cs="Arial"/>
          <w:color w:val="000000"/>
        </w:rPr>
        <w:t xml:space="preserve"> </w:t>
      </w:r>
      <w:r w:rsidRPr="00CF0907">
        <w:rPr>
          <w:rFonts w:ascii="Trebuchet MS" w:hAnsi="Trebuchet MS" w:cs="Arial"/>
          <w:color w:val="000000"/>
          <w:spacing w:val="-2"/>
        </w:rPr>
        <w:t>lub</w:t>
      </w:r>
      <w:r w:rsidRPr="00CF0907">
        <w:rPr>
          <w:rFonts w:ascii="Trebuchet MS" w:hAnsi="Trebuchet MS" w:cs="Arial"/>
          <w:color w:val="000000"/>
        </w:rPr>
        <w:t xml:space="preserve"> </w:t>
      </w:r>
      <w:r w:rsidRPr="00CF0907">
        <w:rPr>
          <w:rFonts w:ascii="Trebuchet MS" w:hAnsi="Trebuchet MS" w:cs="Arial"/>
          <w:color w:val="000000"/>
          <w:spacing w:val="-2"/>
        </w:rPr>
        <w:t>nieprawidłowemu</w:t>
      </w:r>
      <w:r w:rsidRPr="00CF0907">
        <w:rPr>
          <w:rFonts w:ascii="Trebuchet MS" w:hAnsi="Trebuchet MS" w:cs="Arial"/>
          <w:color w:val="000000"/>
        </w:rPr>
        <w:t xml:space="preserve"> </w:t>
      </w:r>
      <w:r w:rsidRPr="00CF0907">
        <w:rPr>
          <w:rFonts w:ascii="Trebuchet MS" w:hAnsi="Trebuchet MS" w:cs="Arial"/>
          <w:color w:val="000000"/>
          <w:spacing w:val="-2"/>
        </w:rPr>
        <w:t xml:space="preserve">postępowaniu </w:t>
      </w:r>
      <w:r>
        <w:rPr>
          <w:rFonts w:ascii="Trebuchet MS" w:hAnsi="Trebuchet MS" w:cs="Arial"/>
          <w:color w:val="000000"/>
        </w:rPr>
        <w:t>W</w:t>
      </w:r>
      <w:r w:rsidRPr="00CF0907">
        <w:rPr>
          <w:rFonts w:ascii="Trebuchet MS" w:hAnsi="Trebuchet MS" w:cs="Arial"/>
          <w:color w:val="000000"/>
        </w:rPr>
        <w:t xml:space="preserve">ykonawcy. Przepisu </w:t>
      </w:r>
      <w:r w:rsidRPr="00CF0907">
        <w:rPr>
          <w:rFonts w:ascii="Trebuchet MS" w:hAnsi="Trebuchet MS" w:cs="Arial"/>
          <w:bCs/>
          <w:color w:val="000000"/>
        </w:rPr>
        <w:t xml:space="preserve">zdania pierwszego </w:t>
      </w:r>
      <w:r>
        <w:rPr>
          <w:rFonts w:ascii="Trebuchet MS" w:hAnsi="Trebuchet MS" w:cs="Arial"/>
          <w:color w:val="000000"/>
        </w:rPr>
        <w:t>nie stosuje się, jeżeli wobec W</w:t>
      </w:r>
      <w:r w:rsidRPr="00CF0907">
        <w:rPr>
          <w:rFonts w:ascii="Trebuchet MS" w:hAnsi="Trebuchet MS" w:cs="Arial"/>
          <w:color w:val="000000"/>
        </w:rPr>
        <w:t>ykonawcy, będącego podmiotem zbiorowym, orzeczono prawomocnym wy</w:t>
      </w:r>
      <w:r>
        <w:rPr>
          <w:rFonts w:ascii="Trebuchet MS" w:hAnsi="Trebuchet MS" w:cs="Arial"/>
          <w:color w:val="000000"/>
        </w:rPr>
        <w:t>rokiem sądu zakaz ubiegania się</w:t>
      </w:r>
      <w:r>
        <w:rPr>
          <w:rFonts w:ascii="Trebuchet MS" w:hAnsi="Trebuchet MS" w:cs="Arial"/>
          <w:color w:val="000000"/>
        </w:rPr>
        <w:br/>
      </w:r>
      <w:r w:rsidRPr="00CF0907">
        <w:rPr>
          <w:rFonts w:ascii="Trebuchet MS" w:hAnsi="Trebuchet MS" w:cs="Arial"/>
          <w:color w:val="000000"/>
        </w:rPr>
        <w:lastRenderedPageBreak/>
        <w:t>o udzielenie zamówienia oraz nie upłynął określony w tym wyroku okres obowiązywania tego zakazu.</w:t>
      </w:r>
    </w:p>
    <w:p w:rsidR="00653124" w:rsidRPr="00CF0907" w:rsidRDefault="00653124" w:rsidP="00653124">
      <w:pPr>
        <w:pStyle w:val="Akapitzlist"/>
        <w:spacing w:line="360" w:lineRule="auto"/>
        <w:ind w:left="426" w:right="-113"/>
        <w:jc w:val="both"/>
        <w:rPr>
          <w:rFonts w:ascii="Trebuchet MS" w:hAnsi="Trebuchet MS" w:cs="Arial"/>
        </w:rPr>
      </w:pPr>
    </w:p>
    <w:p w:rsidR="00653124" w:rsidRPr="00CF0907" w:rsidRDefault="00653124" w:rsidP="00653124">
      <w:pPr>
        <w:pStyle w:val="Akapitzlist"/>
        <w:numPr>
          <w:ilvl w:val="2"/>
          <w:numId w:val="37"/>
        </w:numPr>
        <w:tabs>
          <w:tab w:val="clear" w:pos="2520"/>
          <w:tab w:val="num" w:pos="426"/>
        </w:tabs>
        <w:spacing w:line="360" w:lineRule="auto"/>
        <w:ind w:left="426" w:right="-113" w:hanging="426"/>
        <w:jc w:val="both"/>
        <w:rPr>
          <w:rFonts w:ascii="Trebuchet MS" w:hAnsi="Trebuchet MS" w:cs="Arial"/>
        </w:rPr>
      </w:pPr>
      <w:r>
        <w:rPr>
          <w:rFonts w:ascii="Trebuchet MS" w:hAnsi="Trebuchet MS" w:cs="Arial"/>
        </w:rPr>
        <w:t>W celu skorzystania z instytucji „samooczyszczenia”, Wykonawca zobowiązany jest do złożenia wraz z ofertą stosownego oświadczenia (załącznik nr 2 do SIWZ), a następnie zgodnie z art. 26 ust. 2 ustawy do złożenia dowodów.</w:t>
      </w:r>
    </w:p>
    <w:p w:rsidR="00653124" w:rsidRPr="00CF0907" w:rsidRDefault="00653124" w:rsidP="00653124">
      <w:pPr>
        <w:pStyle w:val="Akapitzlist"/>
        <w:spacing w:line="360" w:lineRule="auto"/>
        <w:ind w:left="426" w:right="-113"/>
        <w:jc w:val="both"/>
        <w:rPr>
          <w:rFonts w:ascii="Trebuchet MS" w:hAnsi="Trebuchet MS" w:cs="Arial"/>
        </w:rPr>
      </w:pPr>
    </w:p>
    <w:p w:rsidR="00653124" w:rsidRPr="00CF0907" w:rsidRDefault="00653124" w:rsidP="00653124">
      <w:pPr>
        <w:pStyle w:val="Akapitzlist"/>
        <w:numPr>
          <w:ilvl w:val="2"/>
          <w:numId w:val="37"/>
        </w:numPr>
        <w:tabs>
          <w:tab w:val="clear" w:pos="2520"/>
          <w:tab w:val="num" w:pos="426"/>
        </w:tabs>
        <w:spacing w:line="360" w:lineRule="auto"/>
        <w:ind w:left="426" w:right="-113" w:hanging="426"/>
        <w:jc w:val="both"/>
        <w:rPr>
          <w:rFonts w:ascii="Trebuchet MS" w:hAnsi="Trebuchet MS" w:cs="Arial"/>
        </w:rPr>
      </w:pPr>
      <w:r w:rsidRPr="00CF0907">
        <w:rPr>
          <w:rFonts w:ascii="Trebuchet MS" w:hAnsi="Trebuchet MS" w:cs="Arial"/>
          <w:color w:val="000000"/>
        </w:rPr>
        <w:t xml:space="preserve">Wykonawca nie </w:t>
      </w:r>
      <w:r>
        <w:rPr>
          <w:rFonts w:ascii="Trebuchet MS" w:hAnsi="Trebuchet MS" w:cs="Arial"/>
          <w:color w:val="000000"/>
        </w:rPr>
        <w:t>podlega wykluczeniu, jeżeli Z</w:t>
      </w:r>
      <w:r w:rsidRPr="00CF0907">
        <w:rPr>
          <w:rFonts w:ascii="Trebuchet MS" w:hAnsi="Trebuchet MS" w:cs="Arial"/>
          <w:color w:val="000000"/>
        </w:rPr>
        <w:t>amawiający, uwzględniając wagę i</w:t>
      </w:r>
      <w:r>
        <w:rPr>
          <w:rFonts w:ascii="Trebuchet MS" w:hAnsi="Trebuchet MS" w:cs="Arial"/>
          <w:color w:val="000000"/>
        </w:rPr>
        <w:t xml:space="preserve"> szczególne okoliczności czynu W</w:t>
      </w:r>
      <w:r w:rsidRPr="00CF0907">
        <w:rPr>
          <w:rFonts w:ascii="Trebuchet MS" w:hAnsi="Trebuchet MS" w:cs="Arial"/>
          <w:color w:val="000000"/>
        </w:rPr>
        <w:t>ykonawcy, uzna za wystarczające dowody</w:t>
      </w:r>
      <w:r>
        <w:rPr>
          <w:rFonts w:ascii="Trebuchet MS" w:hAnsi="Trebuchet MS" w:cs="Arial"/>
          <w:color w:val="000000"/>
        </w:rPr>
        <w:t>, o których mowa w pkt 1.</w:t>
      </w:r>
    </w:p>
    <w:p w:rsidR="0085368C" w:rsidRPr="00774570" w:rsidRDefault="0085368C" w:rsidP="003B542C">
      <w:pPr>
        <w:tabs>
          <w:tab w:val="left" w:pos="1701"/>
        </w:tabs>
        <w:spacing w:line="360" w:lineRule="auto"/>
        <w:ind w:left="1701" w:right="-114" w:hanging="1701"/>
        <w:jc w:val="both"/>
        <w:rPr>
          <w:rFonts w:ascii="Trebuchet MS" w:hAnsi="Trebuchet MS" w:cs="Arial"/>
          <w:b/>
        </w:rPr>
      </w:pPr>
    </w:p>
    <w:p w:rsidR="0085368C" w:rsidRPr="00774570" w:rsidRDefault="00653124" w:rsidP="003B542C">
      <w:pPr>
        <w:tabs>
          <w:tab w:val="left" w:pos="1701"/>
        </w:tabs>
        <w:spacing w:line="360" w:lineRule="auto"/>
        <w:ind w:left="1701" w:right="-114" w:hanging="1701"/>
        <w:jc w:val="both"/>
        <w:rPr>
          <w:rFonts w:ascii="Trebuchet MS" w:hAnsi="Trebuchet MS" w:cs="Arial"/>
          <w:b/>
        </w:rPr>
      </w:pPr>
      <w:r>
        <w:rPr>
          <w:rFonts w:ascii="Trebuchet MS" w:hAnsi="Trebuchet MS" w:cs="Arial"/>
          <w:b/>
        </w:rPr>
        <w:t>ROZDZIAŁ XV</w:t>
      </w:r>
      <w:r w:rsidR="0085368C" w:rsidRPr="00774570">
        <w:rPr>
          <w:rFonts w:ascii="Trebuchet MS" w:hAnsi="Trebuchet MS" w:cs="Arial"/>
          <w:b/>
        </w:rPr>
        <w:t>.</w:t>
      </w:r>
      <w:r w:rsidR="0085368C" w:rsidRPr="00774570">
        <w:rPr>
          <w:rFonts w:ascii="Trebuchet MS" w:hAnsi="Trebuchet MS" w:cs="Arial"/>
          <w:b/>
        </w:rPr>
        <w:tab/>
        <w:t>INFORMACJA O SPOSOBIE POROZUMIEWANIA SIĘ ZAMAWIAJĄCEGO Z WYKONAWCAMI ORAZ PRZEKAZYWANIA DOKUMENTÓW</w:t>
      </w:r>
    </w:p>
    <w:p w:rsidR="0085368C" w:rsidRPr="00774570" w:rsidRDefault="0085368C" w:rsidP="003B542C">
      <w:pPr>
        <w:spacing w:line="360" w:lineRule="auto"/>
        <w:jc w:val="both"/>
        <w:rPr>
          <w:rFonts w:ascii="Trebuchet MS" w:hAnsi="Trebuchet MS" w:cs="Arial"/>
          <w:b/>
        </w:rPr>
      </w:pPr>
    </w:p>
    <w:p w:rsidR="0085368C" w:rsidRPr="00774570" w:rsidRDefault="0085368C" w:rsidP="003429E8">
      <w:pPr>
        <w:numPr>
          <w:ilvl w:val="1"/>
          <w:numId w:val="16"/>
        </w:numPr>
        <w:tabs>
          <w:tab w:val="clear" w:pos="567"/>
        </w:tabs>
        <w:spacing w:line="360" w:lineRule="auto"/>
        <w:ind w:left="426" w:hanging="426"/>
        <w:jc w:val="both"/>
        <w:rPr>
          <w:rFonts w:ascii="Trebuchet MS" w:hAnsi="Trebuchet MS" w:cs="Arial"/>
        </w:rPr>
      </w:pPr>
      <w:r w:rsidRPr="00774570">
        <w:rPr>
          <w:rFonts w:ascii="Trebuchet MS" w:hAnsi="Trebuchet MS" w:cs="Arial"/>
        </w:rPr>
        <w:t>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w:t>
      </w:r>
      <w:r w:rsidR="00013DF3" w:rsidRPr="0018106F">
        <w:rPr>
          <w:rFonts w:ascii="Trebuchet MS" w:hAnsi="Trebuchet MS" w:cs="Helvetica"/>
          <w:color w:val="333333"/>
        </w:rPr>
        <w:t>Korespondencję w formie faksu wykonawcy są zobowiązani przesyłać na numer 32/2423437</w:t>
      </w:r>
      <w:r w:rsidR="00013DF3">
        <w:rPr>
          <w:rFonts w:ascii="Trebuchet MS" w:hAnsi="Trebuchet MS" w:cs="Helvetica"/>
          <w:color w:val="333333"/>
        </w:rPr>
        <w:t xml:space="preserve"> </w:t>
      </w:r>
      <w:r w:rsidR="00013DF3" w:rsidRPr="0018106F">
        <w:rPr>
          <w:rFonts w:ascii="Trebuchet MS" w:hAnsi="Trebuchet MS" w:cs="Helvetica"/>
          <w:color w:val="333333"/>
        </w:rPr>
        <w:t>od poniedzia</w:t>
      </w:r>
      <w:r w:rsidR="00013DF3">
        <w:rPr>
          <w:rFonts w:ascii="Trebuchet MS" w:hAnsi="Trebuchet MS" w:cs="Helvetica"/>
          <w:color w:val="333333"/>
        </w:rPr>
        <w:t>łku do piątku</w:t>
      </w:r>
      <w:r w:rsidR="00013DF3">
        <w:rPr>
          <w:rFonts w:ascii="Trebuchet MS" w:hAnsi="Trebuchet MS" w:cs="Helvetica"/>
          <w:color w:val="333333"/>
        </w:rPr>
        <w:br/>
      </w:r>
      <w:r w:rsidR="00013DF3" w:rsidRPr="0018106F">
        <w:rPr>
          <w:rFonts w:ascii="Trebuchet MS" w:hAnsi="Trebuchet MS" w:cs="Helvetica"/>
          <w:color w:val="333333"/>
        </w:rPr>
        <w:t>w godzinach od 7.30 do 15.00</w:t>
      </w:r>
      <w:r w:rsidRPr="00774570">
        <w:rPr>
          <w:rFonts w:ascii="Trebuchet MS" w:hAnsi="Trebuchet MS" w:cs="Arial"/>
        </w:rPr>
        <w:t xml:space="preserve">) lub przy użyciu środków komunikacji elektronicznej w rozumieniu ustawy z dnia 18 lipca 2002 r. o świadczeniu usług drogą elektroniczną (Dz.U. z 2013 r. poz. 1422, z 2015 r. poz. 1844 oraz z 2016 r. poz. 147 i 615) – adres e-mail: </w:t>
      </w:r>
      <w:r w:rsidR="00653124" w:rsidRPr="00653124">
        <w:rPr>
          <w:rFonts w:ascii="Trebuchet MS" w:hAnsi="Trebuchet MS"/>
          <w:u w:val="single"/>
        </w:rPr>
        <w:t>szkola16sp@interia.pl</w:t>
      </w:r>
    </w:p>
    <w:p w:rsidR="0085368C" w:rsidRPr="00774570" w:rsidRDefault="0085368C" w:rsidP="003B542C">
      <w:pPr>
        <w:spacing w:line="360" w:lineRule="auto"/>
        <w:ind w:left="426"/>
        <w:jc w:val="both"/>
        <w:rPr>
          <w:rFonts w:ascii="Trebuchet MS" w:hAnsi="Trebuchet MS" w:cs="Arial"/>
        </w:rPr>
      </w:pPr>
    </w:p>
    <w:p w:rsidR="0085368C" w:rsidRPr="00774570" w:rsidRDefault="0085368C" w:rsidP="003429E8">
      <w:pPr>
        <w:numPr>
          <w:ilvl w:val="1"/>
          <w:numId w:val="16"/>
        </w:numPr>
        <w:tabs>
          <w:tab w:val="clear" w:pos="567"/>
        </w:tabs>
        <w:spacing w:line="360" w:lineRule="auto"/>
        <w:ind w:left="426" w:hanging="426"/>
        <w:jc w:val="both"/>
        <w:rPr>
          <w:rFonts w:ascii="Trebuchet MS" w:hAnsi="Trebuchet MS" w:cs="Arial"/>
        </w:rPr>
      </w:pPr>
      <w:r w:rsidRPr="00774570">
        <w:rPr>
          <w:rFonts w:ascii="Trebuchet MS" w:hAnsi="Trebuchet MS" w:cs="Arial"/>
        </w:rPr>
        <w:t>Wszelką korespondencję Wykonawcy mają obowiązek kierować na Zamawiającego wraz z dopiskiem: „</w:t>
      </w:r>
      <w:r w:rsidR="00653124">
        <w:rPr>
          <w:rFonts w:ascii="Trebuchet MS" w:hAnsi="Trebuchet MS" w:cs="Arial"/>
        </w:rPr>
        <w:t>Przetarg nieograniczony</w:t>
      </w:r>
      <w:r w:rsidRPr="00774570">
        <w:rPr>
          <w:rFonts w:ascii="Trebuchet MS" w:hAnsi="Trebuchet MS" w:cs="Arial"/>
        </w:rPr>
        <w:t>” oraz osoby wskazanej do porozumiewania się,</w:t>
      </w:r>
      <w:r w:rsidR="00653124">
        <w:rPr>
          <w:rFonts w:ascii="Trebuchet MS" w:hAnsi="Trebuchet MS" w:cs="Arial"/>
        </w:rPr>
        <w:t xml:space="preserve"> o której mowa w rozdziale XVII</w:t>
      </w:r>
      <w:r w:rsidRPr="00774570">
        <w:rPr>
          <w:rFonts w:ascii="Trebuchet MS" w:hAnsi="Trebuchet MS" w:cs="Arial"/>
        </w:rPr>
        <w:t xml:space="preserve"> SIWZ.</w:t>
      </w:r>
    </w:p>
    <w:p w:rsidR="0085368C" w:rsidRPr="00774570" w:rsidRDefault="0085368C" w:rsidP="003B542C">
      <w:pPr>
        <w:spacing w:line="360" w:lineRule="auto"/>
        <w:ind w:left="426"/>
        <w:jc w:val="both"/>
        <w:rPr>
          <w:rFonts w:ascii="Trebuchet MS" w:hAnsi="Trebuchet MS" w:cs="Arial"/>
        </w:rPr>
      </w:pPr>
    </w:p>
    <w:p w:rsidR="0085368C" w:rsidRPr="00774570" w:rsidRDefault="0085368C" w:rsidP="003429E8">
      <w:pPr>
        <w:numPr>
          <w:ilvl w:val="1"/>
          <w:numId w:val="16"/>
        </w:numPr>
        <w:tabs>
          <w:tab w:val="clear" w:pos="567"/>
        </w:tabs>
        <w:spacing w:line="360" w:lineRule="auto"/>
        <w:ind w:left="426" w:hanging="426"/>
        <w:jc w:val="both"/>
        <w:rPr>
          <w:rFonts w:ascii="Trebuchet MS" w:hAnsi="Trebuchet MS" w:cs="Arial"/>
        </w:rPr>
      </w:pPr>
      <w:r w:rsidRPr="00774570">
        <w:rPr>
          <w:rFonts w:ascii="Trebuchet MS" w:hAnsi="Trebuchet MS" w:cs="Arial"/>
        </w:rPr>
        <w:t>W przypadku wezwania przez Zamawiającego do złożenia, uzupełnienia lub poprawienia oświadczeń, dokumentów lub pełnomocnictw, w trybie art. 26 ust. 2, ust. 3 lub ust. 3a ustawy, oświadczenia, dokumenty lub pełnomocnictwa należy przedłożyć (złożyć/uzupełnić/poprawić) w formie wskazanej przez Zamawiającego w wezwaniu. Forma ta winna odpowiadać wymogom wynikającym ze stosownych przepisów.</w:t>
      </w:r>
    </w:p>
    <w:p w:rsidR="0085368C" w:rsidRPr="00774570" w:rsidRDefault="0085368C" w:rsidP="003B542C">
      <w:pPr>
        <w:spacing w:line="360" w:lineRule="auto"/>
        <w:jc w:val="both"/>
        <w:rPr>
          <w:rFonts w:ascii="Trebuchet MS" w:hAnsi="Trebuchet MS" w:cs="Arial"/>
        </w:rPr>
      </w:pPr>
    </w:p>
    <w:p w:rsidR="0085368C" w:rsidRDefault="0085368C" w:rsidP="003429E8">
      <w:pPr>
        <w:numPr>
          <w:ilvl w:val="1"/>
          <w:numId w:val="16"/>
        </w:numPr>
        <w:tabs>
          <w:tab w:val="clear" w:pos="567"/>
        </w:tabs>
        <w:spacing w:line="360" w:lineRule="auto"/>
        <w:ind w:left="426" w:hanging="426"/>
        <w:jc w:val="both"/>
        <w:rPr>
          <w:rFonts w:ascii="Trebuchet MS" w:hAnsi="Trebuchet MS" w:cs="Arial"/>
        </w:rPr>
      </w:pPr>
      <w:r w:rsidRPr="00774570">
        <w:rPr>
          <w:rFonts w:ascii="Trebuchet MS" w:hAnsi="Trebuchet MS" w:cs="Aria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081086" w:rsidRPr="00774570" w:rsidRDefault="00081086" w:rsidP="00081086">
      <w:pPr>
        <w:spacing w:line="360" w:lineRule="auto"/>
        <w:ind w:left="426"/>
        <w:jc w:val="both"/>
        <w:rPr>
          <w:rFonts w:ascii="Trebuchet MS" w:hAnsi="Trebuchet MS" w:cs="Arial"/>
        </w:rPr>
      </w:pPr>
    </w:p>
    <w:p w:rsidR="0085368C" w:rsidRPr="00774570" w:rsidRDefault="0085368C" w:rsidP="003429E8">
      <w:pPr>
        <w:numPr>
          <w:ilvl w:val="1"/>
          <w:numId w:val="16"/>
        </w:numPr>
        <w:tabs>
          <w:tab w:val="clear" w:pos="567"/>
        </w:tabs>
        <w:spacing w:line="360" w:lineRule="auto"/>
        <w:ind w:left="426" w:hanging="426"/>
        <w:jc w:val="both"/>
        <w:rPr>
          <w:rFonts w:ascii="Trebuchet MS" w:hAnsi="Trebuchet MS" w:cs="Arial"/>
        </w:rPr>
      </w:pPr>
      <w:r w:rsidRPr="00774570">
        <w:rPr>
          <w:rFonts w:ascii="Trebuchet MS" w:hAnsi="Trebuchet MS" w:cs="Arial"/>
        </w:rPr>
        <w:t>Niezwłocznie po otwarciu złożonych ofert, Zamawiający zamieści na swojej stronie internetowej (</w:t>
      </w:r>
      <w:r w:rsidR="00013DF3" w:rsidRPr="00013DF3">
        <w:rPr>
          <w:rFonts w:ascii="Trebuchet MS" w:hAnsi="Trebuchet MS" w:cs="Arial"/>
          <w:u w:val="single"/>
        </w:rPr>
        <w:t>www.</w:t>
      </w:r>
      <w:r w:rsidR="000F2D13">
        <w:rPr>
          <w:rFonts w:ascii="Trebuchet MS" w:hAnsi="Trebuchet MS" w:cs="Arial"/>
          <w:u w:val="single"/>
        </w:rPr>
        <w:t>sp16.bipinfo.pl</w:t>
      </w:r>
      <w:r w:rsidRPr="00774570">
        <w:rPr>
          <w:rFonts w:ascii="Trebuchet MS" w:hAnsi="Trebuchet MS" w:cs="Arial"/>
        </w:rPr>
        <w:t>) informacje dotyczące:</w:t>
      </w:r>
    </w:p>
    <w:p w:rsidR="0085368C" w:rsidRPr="00774570" w:rsidRDefault="0085368C" w:rsidP="003429E8">
      <w:pPr>
        <w:pStyle w:val="Akapitzlist"/>
        <w:numPr>
          <w:ilvl w:val="2"/>
          <w:numId w:val="16"/>
        </w:numPr>
        <w:spacing w:line="360" w:lineRule="auto"/>
        <w:ind w:left="851"/>
        <w:jc w:val="both"/>
        <w:rPr>
          <w:rFonts w:ascii="Trebuchet MS" w:hAnsi="Trebuchet MS" w:cs="Arial"/>
        </w:rPr>
      </w:pPr>
      <w:r w:rsidRPr="00774570">
        <w:rPr>
          <w:rFonts w:ascii="Trebuchet MS" w:hAnsi="Trebuchet MS" w:cs="Arial"/>
        </w:rPr>
        <w:t>kwoty, jaką zamierza przeznaczyć na sfinansowanie zamówienia;</w:t>
      </w:r>
    </w:p>
    <w:p w:rsidR="0085368C" w:rsidRPr="00774570" w:rsidRDefault="0085368C" w:rsidP="003429E8">
      <w:pPr>
        <w:pStyle w:val="Akapitzlist"/>
        <w:numPr>
          <w:ilvl w:val="2"/>
          <w:numId w:val="16"/>
        </w:numPr>
        <w:spacing w:line="360" w:lineRule="auto"/>
        <w:ind w:left="851"/>
        <w:jc w:val="both"/>
        <w:rPr>
          <w:rFonts w:ascii="Trebuchet MS" w:hAnsi="Trebuchet MS" w:cs="Arial"/>
        </w:rPr>
      </w:pPr>
      <w:r w:rsidRPr="00774570">
        <w:rPr>
          <w:rFonts w:ascii="Trebuchet MS" w:hAnsi="Trebuchet MS" w:cs="Arial"/>
        </w:rPr>
        <w:lastRenderedPageBreak/>
        <w:t>firm oraz adresów Wykonawców, którzy złożyli oferty w terminie;</w:t>
      </w:r>
    </w:p>
    <w:p w:rsidR="0085368C" w:rsidRPr="00774570" w:rsidRDefault="0085368C" w:rsidP="003429E8">
      <w:pPr>
        <w:pStyle w:val="Akapitzlist"/>
        <w:numPr>
          <w:ilvl w:val="2"/>
          <w:numId w:val="16"/>
        </w:numPr>
        <w:spacing w:line="360" w:lineRule="auto"/>
        <w:ind w:left="851"/>
        <w:jc w:val="both"/>
        <w:rPr>
          <w:rFonts w:ascii="Trebuchet MS" w:hAnsi="Trebuchet MS" w:cs="Arial"/>
          <w:b/>
        </w:rPr>
      </w:pPr>
      <w:r w:rsidRPr="00774570">
        <w:rPr>
          <w:rFonts w:ascii="Trebuchet MS" w:hAnsi="Trebuchet MS" w:cs="Arial"/>
        </w:rPr>
        <w:t>ceny, terminu wykonania zamówienia, warunków płatności zawartych w ofertach.</w:t>
      </w:r>
    </w:p>
    <w:p w:rsidR="0085368C" w:rsidRPr="00774570" w:rsidRDefault="0085368C" w:rsidP="003429E8">
      <w:pPr>
        <w:numPr>
          <w:ilvl w:val="1"/>
          <w:numId w:val="16"/>
        </w:numPr>
        <w:tabs>
          <w:tab w:val="clear" w:pos="567"/>
        </w:tabs>
        <w:spacing w:line="360" w:lineRule="auto"/>
        <w:ind w:left="426" w:hanging="426"/>
        <w:jc w:val="both"/>
        <w:rPr>
          <w:rFonts w:ascii="Trebuchet MS" w:hAnsi="Trebuchet MS" w:cs="Arial"/>
        </w:rPr>
      </w:pPr>
      <w:r w:rsidRPr="00774570">
        <w:rPr>
          <w:rFonts w:ascii="Trebuchet MS" w:hAnsi="Trebuchet MS" w:cs="Arial"/>
        </w:rPr>
        <w:t xml:space="preserve">Informację o wyborze oferty najkorzystniejszej bądź o unieważnieniu postępowania Zamawiający zamieści na stronie internetowej pod następującym adresem: </w:t>
      </w:r>
      <w:r w:rsidR="000F2D13" w:rsidRPr="00396093">
        <w:rPr>
          <w:rFonts w:ascii="Trebuchet MS" w:hAnsi="Trebuchet MS" w:cs="Arial"/>
        </w:rPr>
        <w:t>www.</w:t>
      </w:r>
      <w:r w:rsidR="00396093">
        <w:rPr>
          <w:rFonts w:ascii="Trebuchet MS" w:hAnsi="Trebuchet MS" w:cs="Arial"/>
        </w:rPr>
        <w:t>sp16.bipinfo.pl</w:t>
      </w:r>
    </w:p>
    <w:p w:rsidR="0085368C" w:rsidRPr="00774570" w:rsidRDefault="0085368C" w:rsidP="003B542C">
      <w:pPr>
        <w:spacing w:line="360" w:lineRule="auto"/>
        <w:jc w:val="both"/>
        <w:rPr>
          <w:rFonts w:ascii="Trebuchet MS" w:hAnsi="Trebuchet MS" w:cs="Arial"/>
        </w:rPr>
      </w:pPr>
    </w:p>
    <w:p w:rsidR="0085368C" w:rsidRPr="00774570" w:rsidRDefault="000E6718" w:rsidP="003B542C">
      <w:pPr>
        <w:pStyle w:val="Tekstpodstawowy"/>
        <w:spacing w:line="360" w:lineRule="auto"/>
        <w:ind w:left="1701" w:hanging="1701"/>
        <w:rPr>
          <w:rFonts w:ascii="Trebuchet MS" w:hAnsi="Trebuchet MS" w:cs="Arial"/>
          <w:b/>
          <w:sz w:val="20"/>
        </w:rPr>
      </w:pPr>
      <w:r>
        <w:rPr>
          <w:rFonts w:ascii="Trebuchet MS" w:hAnsi="Trebuchet MS" w:cs="Arial"/>
          <w:b/>
          <w:sz w:val="20"/>
        </w:rPr>
        <w:t>ROZDZIAŁ XV</w:t>
      </w:r>
      <w:r w:rsidR="0085368C" w:rsidRPr="00774570">
        <w:rPr>
          <w:rFonts w:ascii="Trebuchet MS" w:hAnsi="Trebuchet MS" w:cs="Arial"/>
          <w:b/>
          <w:sz w:val="20"/>
        </w:rPr>
        <w:t xml:space="preserve">I. </w:t>
      </w:r>
      <w:r w:rsidR="0085368C" w:rsidRPr="00774570">
        <w:rPr>
          <w:rFonts w:ascii="Trebuchet MS" w:hAnsi="Trebuchet MS" w:cs="Arial"/>
          <w:b/>
          <w:sz w:val="20"/>
        </w:rPr>
        <w:tab/>
        <w:t>OPIS SPOSOBU UDZIELANIA WYJAŚNIEŃ DOTYCZĄCYCH SPECYFIKACJI ISTOTNYCH WARUNKÓW ZAMÓWIENIA</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85368C" w:rsidP="003429E8">
      <w:pPr>
        <w:pStyle w:val="Tekstpodstawowy"/>
        <w:numPr>
          <w:ilvl w:val="0"/>
          <w:numId w:val="10"/>
        </w:numPr>
        <w:spacing w:line="360" w:lineRule="auto"/>
        <w:rPr>
          <w:rFonts w:ascii="Trebuchet MS" w:hAnsi="Trebuchet MS" w:cs="Arial"/>
          <w:sz w:val="20"/>
        </w:rPr>
      </w:pPr>
      <w:r w:rsidRPr="00774570">
        <w:rPr>
          <w:rFonts w:ascii="Trebuchet MS" w:hAnsi="Trebuchet MS" w:cs="Arial"/>
          <w:sz w:val="20"/>
        </w:rPr>
        <w:t>Wykonawca może zwrócić się do Zamawiającego o wyjaśnienie treści SIWZ.</w:t>
      </w:r>
    </w:p>
    <w:p w:rsidR="0085368C" w:rsidRPr="00774570" w:rsidRDefault="0085368C" w:rsidP="003B542C">
      <w:pPr>
        <w:pStyle w:val="Tekstpodstawowy"/>
        <w:spacing w:line="360" w:lineRule="auto"/>
        <w:ind w:left="567"/>
        <w:rPr>
          <w:rFonts w:ascii="Trebuchet MS" w:hAnsi="Trebuchet MS" w:cs="Arial"/>
          <w:sz w:val="20"/>
        </w:rPr>
      </w:pPr>
    </w:p>
    <w:p w:rsidR="0085368C" w:rsidRPr="00774570" w:rsidRDefault="0085368C" w:rsidP="003429E8">
      <w:pPr>
        <w:pStyle w:val="Tekstpodstawowy"/>
        <w:numPr>
          <w:ilvl w:val="0"/>
          <w:numId w:val="10"/>
        </w:numPr>
        <w:spacing w:line="360" w:lineRule="auto"/>
        <w:rPr>
          <w:rFonts w:ascii="Trebuchet MS" w:hAnsi="Trebuchet MS" w:cs="Arial"/>
          <w:sz w:val="20"/>
        </w:rPr>
      </w:pPr>
      <w:r w:rsidRPr="00774570">
        <w:rPr>
          <w:rFonts w:ascii="Trebuchet MS" w:hAnsi="Trebuchet MS" w:cs="Arial"/>
          <w:sz w:val="20"/>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85368C" w:rsidRPr="00774570" w:rsidRDefault="0085368C" w:rsidP="003B542C">
      <w:pPr>
        <w:pStyle w:val="Tekstpodstawowy"/>
        <w:spacing w:line="360" w:lineRule="auto"/>
        <w:ind w:left="567"/>
        <w:rPr>
          <w:rFonts w:ascii="Trebuchet MS" w:hAnsi="Trebuchet MS" w:cs="Arial"/>
          <w:sz w:val="20"/>
        </w:rPr>
      </w:pPr>
    </w:p>
    <w:p w:rsidR="0085368C" w:rsidRPr="00774570" w:rsidRDefault="0085368C" w:rsidP="003429E8">
      <w:pPr>
        <w:pStyle w:val="Tekstpodstawowy"/>
        <w:numPr>
          <w:ilvl w:val="0"/>
          <w:numId w:val="10"/>
        </w:numPr>
        <w:spacing w:line="360" w:lineRule="auto"/>
        <w:rPr>
          <w:rFonts w:ascii="Trebuchet MS" w:hAnsi="Trebuchet MS" w:cs="Arial"/>
          <w:sz w:val="20"/>
        </w:rPr>
      </w:pPr>
      <w:r w:rsidRPr="00774570">
        <w:rPr>
          <w:rFonts w:ascii="Trebuchet MS" w:hAnsi="Trebuchet MS" w:cs="Arial"/>
          <w:sz w:val="20"/>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r w:rsidR="00396093" w:rsidRPr="00396093">
        <w:rPr>
          <w:rFonts w:ascii="Trebuchet MS" w:hAnsi="Trebuchet MS" w:cs="Arial"/>
          <w:sz w:val="20"/>
        </w:rPr>
        <w:t>www.sp16.bipinfo.pl</w:t>
      </w:r>
    </w:p>
    <w:p w:rsidR="0085368C" w:rsidRPr="00774570" w:rsidRDefault="0085368C" w:rsidP="003B542C">
      <w:pPr>
        <w:pStyle w:val="Tekstpodstawowy"/>
        <w:spacing w:line="360" w:lineRule="auto"/>
        <w:ind w:left="567"/>
        <w:rPr>
          <w:rFonts w:ascii="Trebuchet MS" w:hAnsi="Trebuchet MS" w:cs="Arial"/>
          <w:sz w:val="20"/>
        </w:rPr>
      </w:pPr>
    </w:p>
    <w:p w:rsidR="0085368C" w:rsidRPr="00774570" w:rsidRDefault="0085368C" w:rsidP="003429E8">
      <w:pPr>
        <w:pStyle w:val="Tekstpodstawowy"/>
        <w:numPr>
          <w:ilvl w:val="0"/>
          <w:numId w:val="10"/>
        </w:numPr>
        <w:spacing w:line="360" w:lineRule="auto"/>
        <w:rPr>
          <w:rFonts w:ascii="Trebuchet MS" w:hAnsi="Trebuchet MS" w:cs="Arial"/>
          <w:sz w:val="20"/>
        </w:rPr>
      </w:pPr>
      <w:r w:rsidRPr="00774570">
        <w:rPr>
          <w:rFonts w:ascii="Trebuchet MS" w:hAnsi="Trebuchet MS" w:cs="Arial"/>
          <w:sz w:val="20"/>
        </w:rPr>
        <w:t>Zamawiający oświadcza, iż nie zamierza zwoływać zebrania Wykonawców w celu wyjaśnienia treści SIWZ.</w:t>
      </w:r>
    </w:p>
    <w:p w:rsidR="0085368C" w:rsidRDefault="0085368C" w:rsidP="003B542C">
      <w:pPr>
        <w:pStyle w:val="Tekstpodstawowy"/>
        <w:spacing w:line="360" w:lineRule="auto"/>
        <w:ind w:left="567"/>
        <w:rPr>
          <w:rFonts w:ascii="Trebuchet MS" w:hAnsi="Trebuchet MS" w:cs="Arial"/>
          <w:sz w:val="20"/>
        </w:rPr>
      </w:pPr>
    </w:p>
    <w:p w:rsidR="0085368C" w:rsidRPr="00774570" w:rsidRDefault="0085368C" w:rsidP="003429E8">
      <w:pPr>
        <w:pStyle w:val="Tekstpodstawowy"/>
        <w:numPr>
          <w:ilvl w:val="0"/>
          <w:numId w:val="10"/>
        </w:numPr>
        <w:spacing w:line="360" w:lineRule="auto"/>
        <w:rPr>
          <w:rFonts w:ascii="Trebuchet MS" w:hAnsi="Trebuchet MS" w:cs="Arial"/>
          <w:sz w:val="20"/>
        </w:rPr>
      </w:pPr>
      <w:r w:rsidRPr="00774570">
        <w:rPr>
          <w:rFonts w:ascii="Trebuchet MS" w:hAnsi="Trebuchet MS" w:cs="Arial"/>
          <w:sz w:val="20"/>
        </w:rPr>
        <w:t xml:space="preserve">Treść niniejszej SIWZ zamieszczona jest na stronie internetowej, pod następującym adresem: </w:t>
      </w:r>
      <w:r w:rsidR="00396093" w:rsidRPr="00396093">
        <w:rPr>
          <w:rFonts w:ascii="Trebuchet MS" w:hAnsi="Trebuchet MS" w:cs="Arial"/>
          <w:sz w:val="20"/>
        </w:rPr>
        <w:t>www.sp16.bipinfo.pl</w:t>
      </w:r>
      <w:r w:rsidR="00013DF3">
        <w:rPr>
          <w:rFonts w:ascii="Trebuchet MS" w:hAnsi="Trebuchet MS" w:cs="Arial"/>
          <w:sz w:val="20"/>
        </w:rPr>
        <w:t xml:space="preserve"> </w:t>
      </w:r>
      <w:r w:rsidRPr="00774570">
        <w:rPr>
          <w:rFonts w:ascii="Trebuchet MS" w:hAnsi="Trebuchet MS" w:cs="Arial"/>
          <w:sz w:val="20"/>
        </w:rPr>
        <w:t>Wszelkie zmiany treści SIWZ, jak też wyjaśnienia i odpowiedzi na pytania co do treści SIWZ, Zamawiający zamieszczać będzie także pod wskazanym wyżej adresem internetowym.</w:t>
      </w:r>
    </w:p>
    <w:p w:rsidR="00E54372" w:rsidRPr="00774570" w:rsidRDefault="00E54372" w:rsidP="003B542C">
      <w:pPr>
        <w:spacing w:line="360" w:lineRule="auto"/>
        <w:jc w:val="both"/>
        <w:rPr>
          <w:rFonts w:ascii="Trebuchet MS" w:hAnsi="Trebuchet MS" w:cs="Arial"/>
        </w:rPr>
      </w:pPr>
    </w:p>
    <w:p w:rsidR="0085368C" w:rsidRPr="00774570" w:rsidRDefault="000E6718" w:rsidP="003B542C">
      <w:pPr>
        <w:spacing w:line="360" w:lineRule="auto"/>
        <w:ind w:left="1701" w:hanging="1701"/>
        <w:jc w:val="both"/>
        <w:rPr>
          <w:rFonts w:ascii="Trebuchet MS" w:hAnsi="Trebuchet MS" w:cs="Arial"/>
          <w:b/>
        </w:rPr>
      </w:pPr>
      <w:r>
        <w:rPr>
          <w:rFonts w:ascii="Trebuchet MS" w:hAnsi="Trebuchet MS" w:cs="Arial"/>
          <w:b/>
        </w:rPr>
        <w:t>ROZDZIAŁ XV</w:t>
      </w:r>
      <w:r w:rsidR="0085368C" w:rsidRPr="00774570">
        <w:rPr>
          <w:rFonts w:ascii="Trebuchet MS" w:hAnsi="Trebuchet MS" w:cs="Arial"/>
          <w:b/>
        </w:rPr>
        <w:t xml:space="preserve">II. </w:t>
      </w:r>
      <w:r w:rsidR="0085368C" w:rsidRPr="00774570">
        <w:rPr>
          <w:rFonts w:ascii="Trebuchet MS" w:hAnsi="Trebuchet MS" w:cs="Arial"/>
          <w:b/>
        </w:rPr>
        <w:tab/>
        <w:t>OSOBY ZE STRONY ZAMAWIAJĄCEGO UPRAWNIONE DO POROZUMIEWANIA SIĘ Z WYKONAWCAMI</w:t>
      </w:r>
    </w:p>
    <w:p w:rsidR="0085368C" w:rsidRPr="00774570" w:rsidRDefault="0085368C" w:rsidP="003B542C">
      <w:pPr>
        <w:spacing w:line="360" w:lineRule="auto"/>
        <w:jc w:val="both"/>
        <w:rPr>
          <w:rFonts w:ascii="Trebuchet MS" w:hAnsi="Trebuchet MS" w:cs="Arial"/>
        </w:rPr>
      </w:pPr>
    </w:p>
    <w:p w:rsidR="0085368C" w:rsidRPr="00774570" w:rsidRDefault="0085368C" w:rsidP="00766FD9">
      <w:pPr>
        <w:pStyle w:val="Tekstpodstawowy"/>
        <w:spacing w:line="360" w:lineRule="auto"/>
        <w:rPr>
          <w:rFonts w:ascii="Trebuchet MS" w:hAnsi="Trebuchet MS" w:cs="Arial"/>
          <w:sz w:val="20"/>
        </w:rPr>
      </w:pPr>
      <w:r w:rsidRPr="00774570">
        <w:rPr>
          <w:rFonts w:ascii="Trebuchet MS" w:hAnsi="Trebuchet MS" w:cs="Arial"/>
          <w:sz w:val="20"/>
        </w:rPr>
        <w:t>Zamawiający wyznacza następującą osobę do porozumiewania się z Wykonawcami, w sprawach dotyczących niniejszego postępowania:</w:t>
      </w:r>
    </w:p>
    <w:p w:rsidR="0085368C" w:rsidRPr="00774570" w:rsidRDefault="0085368C" w:rsidP="00766FD9">
      <w:pPr>
        <w:pStyle w:val="Tekstpodstawowy"/>
        <w:spacing w:line="360" w:lineRule="auto"/>
        <w:rPr>
          <w:rFonts w:ascii="Trebuchet MS" w:hAnsi="Trebuchet MS" w:cs="Arial"/>
          <w:sz w:val="20"/>
        </w:rPr>
      </w:pPr>
    </w:p>
    <w:p w:rsidR="00013DF3" w:rsidRPr="0018106F" w:rsidRDefault="000E6718" w:rsidP="00766FD9">
      <w:pPr>
        <w:pStyle w:val="NormalnyWeb"/>
        <w:spacing w:before="0" w:beforeAutospacing="0" w:after="0" w:afterAutospacing="0" w:line="360" w:lineRule="auto"/>
        <w:jc w:val="both"/>
        <w:rPr>
          <w:rFonts w:ascii="Trebuchet MS" w:hAnsi="Trebuchet MS" w:cs="Helvetica"/>
          <w:color w:val="333333"/>
          <w:sz w:val="20"/>
        </w:rPr>
      </w:pPr>
      <w:r>
        <w:rPr>
          <w:rFonts w:ascii="Trebuchet MS" w:hAnsi="Trebuchet MS" w:cs="Arial"/>
          <w:b/>
          <w:sz w:val="20"/>
        </w:rPr>
        <w:t>Iwona Nowak</w:t>
      </w:r>
      <w:r w:rsidR="0085368C" w:rsidRPr="00774570">
        <w:rPr>
          <w:rFonts w:ascii="Trebuchet MS" w:hAnsi="Trebuchet MS" w:cs="Arial"/>
          <w:b/>
          <w:sz w:val="20"/>
        </w:rPr>
        <w:t xml:space="preserve"> </w:t>
      </w:r>
      <w:r w:rsidR="00766FD9">
        <w:rPr>
          <w:rFonts w:ascii="Trebuchet MS" w:hAnsi="Trebuchet MS" w:cs="Arial"/>
          <w:b/>
          <w:sz w:val="20"/>
        </w:rPr>
        <w:t>(samodzielny referent)</w:t>
      </w:r>
      <w:r w:rsidR="00081086">
        <w:rPr>
          <w:rFonts w:ascii="Trebuchet MS" w:hAnsi="Trebuchet MS" w:cs="Arial"/>
          <w:b/>
          <w:sz w:val="20"/>
        </w:rPr>
        <w:t xml:space="preserve"> </w:t>
      </w:r>
      <w:r w:rsidR="0085368C" w:rsidRPr="00774570">
        <w:rPr>
          <w:rFonts w:ascii="Trebuchet MS" w:hAnsi="Trebuchet MS" w:cs="Arial"/>
          <w:b/>
          <w:sz w:val="20"/>
        </w:rPr>
        <w:t xml:space="preserve">– </w:t>
      </w:r>
      <w:r w:rsidR="00013DF3" w:rsidRPr="0018106F">
        <w:rPr>
          <w:rFonts w:ascii="Trebuchet MS" w:hAnsi="Trebuchet MS" w:cs="Helvetica"/>
          <w:color w:val="333333"/>
          <w:sz w:val="20"/>
        </w:rPr>
        <w:t>w godzinach od 8</w:t>
      </w:r>
      <w:r w:rsidR="00081086">
        <w:rPr>
          <w:rFonts w:ascii="Trebuchet MS" w:hAnsi="Trebuchet MS" w:cs="Helvetica"/>
          <w:color w:val="333333"/>
          <w:sz w:val="20"/>
        </w:rPr>
        <w:t>:00</w:t>
      </w:r>
      <w:r w:rsidR="00013DF3" w:rsidRPr="0018106F">
        <w:rPr>
          <w:rFonts w:ascii="Trebuchet MS" w:hAnsi="Trebuchet MS" w:cs="Helvetica"/>
          <w:color w:val="333333"/>
          <w:sz w:val="20"/>
        </w:rPr>
        <w:t xml:space="preserve"> do 13</w:t>
      </w:r>
      <w:r w:rsidR="00081086">
        <w:rPr>
          <w:rFonts w:ascii="Trebuchet MS" w:hAnsi="Trebuchet MS" w:cs="Helvetica"/>
          <w:color w:val="333333"/>
          <w:sz w:val="20"/>
        </w:rPr>
        <w:t>:00</w:t>
      </w:r>
      <w:r w:rsidR="00013DF3" w:rsidRPr="0018106F">
        <w:rPr>
          <w:rFonts w:ascii="Trebuchet MS" w:hAnsi="Trebuchet MS" w:cs="Helvetica"/>
          <w:color w:val="333333"/>
          <w:sz w:val="20"/>
        </w:rPr>
        <w:t xml:space="preserve"> od poniedziałku do piątku</w:t>
      </w:r>
      <w:r w:rsidR="00766FD9">
        <w:rPr>
          <w:rFonts w:ascii="Trebuchet MS" w:hAnsi="Trebuchet MS" w:cs="Helvetica"/>
          <w:color w:val="333333"/>
          <w:sz w:val="20"/>
        </w:rPr>
        <w:t>.</w:t>
      </w:r>
    </w:p>
    <w:p w:rsidR="0085368C" w:rsidRDefault="0085368C" w:rsidP="003B542C">
      <w:pPr>
        <w:pStyle w:val="Tekstpodstawowy"/>
        <w:spacing w:line="360" w:lineRule="auto"/>
        <w:rPr>
          <w:rFonts w:ascii="Trebuchet MS" w:hAnsi="Trebuchet MS" w:cs="Arial"/>
          <w:sz w:val="20"/>
        </w:rPr>
      </w:pPr>
    </w:p>
    <w:p w:rsidR="0085368C" w:rsidRPr="00774570" w:rsidRDefault="000E6718" w:rsidP="003B542C">
      <w:pPr>
        <w:tabs>
          <w:tab w:val="left" w:pos="567"/>
        </w:tabs>
        <w:spacing w:line="360" w:lineRule="auto"/>
        <w:jc w:val="both"/>
        <w:rPr>
          <w:rFonts w:ascii="Trebuchet MS" w:hAnsi="Trebuchet MS" w:cs="Arial"/>
          <w:b/>
        </w:rPr>
      </w:pPr>
      <w:r>
        <w:rPr>
          <w:rFonts w:ascii="Trebuchet MS" w:hAnsi="Trebuchet MS" w:cs="Arial"/>
          <w:b/>
        </w:rPr>
        <w:t>ROZDZIAŁ XVIII</w:t>
      </w:r>
      <w:r w:rsidR="0085368C" w:rsidRPr="00774570">
        <w:rPr>
          <w:rFonts w:ascii="Trebuchet MS" w:hAnsi="Trebuchet MS" w:cs="Arial"/>
          <w:b/>
        </w:rPr>
        <w:t xml:space="preserve">. </w:t>
      </w:r>
      <w:r w:rsidR="0085368C" w:rsidRPr="00774570">
        <w:rPr>
          <w:rFonts w:ascii="Trebuchet MS" w:hAnsi="Trebuchet MS" w:cs="Arial"/>
          <w:b/>
        </w:rPr>
        <w:tab/>
        <w:t>WYMAGANIA DOTYCZĄCE WADIUM</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C22EFC" w:rsidP="00C22EFC">
      <w:pPr>
        <w:pStyle w:val="Tekstpodstawowy"/>
        <w:spacing w:line="360" w:lineRule="auto"/>
        <w:rPr>
          <w:rFonts w:ascii="Trebuchet MS" w:hAnsi="Trebuchet MS" w:cs="Arial"/>
        </w:rPr>
      </w:pPr>
      <w:r>
        <w:rPr>
          <w:rFonts w:ascii="Trebuchet MS" w:hAnsi="Trebuchet MS" w:cs="Arial"/>
          <w:sz w:val="20"/>
        </w:rPr>
        <w:t>Zamawiający nie wymaga wniesienia wadium w niniejszym postępowaniu</w:t>
      </w:r>
      <w:r>
        <w:rPr>
          <w:rFonts w:ascii="Trebuchet MS" w:hAnsi="Trebuchet MS" w:cs="Arial"/>
          <w:b/>
          <w:sz w:val="20"/>
        </w:rPr>
        <w:t>.</w:t>
      </w:r>
    </w:p>
    <w:p w:rsidR="00384216" w:rsidRDefault="00384216" w:rsidP="003B542C">
      <w:pPr>
        <w:tabs>
          <w:tab w:val="left" w:pos="567"/>
        </w:tabs>
        <w:spacing w:line="360" w:lineRule="auto"/>
        <w:jc w:val="both"/>
        <w:rPr>
          <w:rFonts w:ascii="Trebuchet MS" w:hAnsi="Trebuchet MS" w:cs="Arial"/>
          <w:b/>
        </w:rPr>
      </w:pPr>
    </w:p>
    <w:p w:rsidR="00081086" w:rsidRDefault="00081086" w:rsidP="003B542C">
      <w:pPr>
        <w:tabs>
          <w:tab w:val="left" w:pos="567"/>
        </w:tabs>
        <w:spacing w:line="360" w:lineRule="auto"/>
        <w:jc w:val="both"/>
        <w:rPr>
          <w:rFonts w:ascii="Trebuchet MS" w:hAnsi="Trebuchet MS" w:cs="Arial"/>
          <w:b/>
        </w:rPr>
      </w:pPr>
    </w:p>
    <w:p w:rsidR="00081086" w:rsidRDefault="00081086" w:rsidP="003B542C">
      <w:pPr>
        <w:tabs>
          <w:tab w:val="left" w:pos="567"/>
        </w:tabs>
        <w:spacing w:line="360" w:lineRule="auto"/>
        <w:jc w:val="both"/>
        <w:rPr>
          <w:rFonts w:ascii="Trebuchet MS" w:hAnsi="Trebuchet MS" w:cs="Arial"/>
          <w:b/>
        </w:rPr>
      </w:pPr>
    </w:p>
    <w:p w:rsidR="00081086" w:rsidRDefault="00081086" w:rsidP="003B542C">
      <w:pPr>
        <w:tabs>
          <w:tab w:val="left" w:pos="567"/>
        </w:tabs>
        <w:spacing w:line="360" w:lineRule="auto"/>
        <w:jc w:val="both"/>
        <w:rPr>
          <w:rFonts w:ascii="Trebuchet MS" w:hAnsi="Trebuchet MS" w:cs="Arial"/>
          <w:b/>
        </w:rPr>
      </w:pPr>
    </w:p>
    <w:p w:rsidR="0085368C" w:rsidRPr="00774570" w:rsidRDefault="0085368C" w:rsidP="003B542C">
      <w:pPr>
        <w:tabs>
          <w:tab w:val="left" w:pos="567"/>
        </w:tabs>
        <w:spacing w:line="360" w:lineRule="auto"/>
        <w:jc w:val="both"/>
        <w:rPr>
          <w:rFonts w:ascii="Trebuchet MS" w:hAnsi="Trebuchet MS" w:cs="Arial"/>
          <w:b/>
        </w:rPr>
      </w:pPr>
      <w:r w:rsidRPr="00774570">
        <w:rPr>
          <w:rFonts w:ascii="Trebuchet MS" w:hAnsi="Trebuchet MS" w:cs="Arial"/>
          <w:b/>
        </w:rPr>
        <w:t>ROZDZIAŁ X</w:t>
      </w:r>
      <w:r w:rsidR="000E6718">
        <w:rPr>
          <w:rFonts w:ascii="Trebuchet MS" w:hAnsi="Trebuchet MS" w:cs="Arial"/>
          <w:b/>
        </w:rPr>
        <w:t>I</w:t>
      </w:r>
      <w:r w:rsidRPr="00774570">
        <w:rPr>
          <w:rFonts w:ascii="Trebuchet MS" w:hAnsi="Trebuchet MS" w:cs="Arial"/>
          <w:b/>
        </w:rPr>
        <w:t>X.</w:t>
      </w:r>
      <w:r w:rsidRPr="00774570">
        <w:rPr>
          <w:rFonts w:ascii="Trebuchet MS" w:hAnsi="Trebuchet MS" w:cs="Arial"/>
          <w:b/>
        </w:rPr>
        <w:tab/>
      </w:r>
      <w:r w:rsidRPr="00774570">
        <w:rPr>
          <w:rFonts w:ascii="Trebuchet MS" w:hAnsi="Trebuchet MS" w:cs="Arial"/>
          <w:b/>
        </w:rPr>
        <w:tab/>
        <w:t>TERMIN ZWIĄZANIA OFERTĄ</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pStyle w:val="Tekstpodstawowy"/>
        <w:spacing w:line="360" w:lineRule="auto"/>
        <w:rPr>
          <w:rFonts w:ascii="Trebuchet MS" w:hAnsi="Trebuchet MS" w:cs="Arial"/>
          <w:sz w:val="20"/>
        </w:rPr>
      </w:pPr>
      <w:r w:rsidRPr="00774570">
        <w:rPr>
          <w:rFonts w:ascii="Trebuchet MS" w:hAnsi="Trebuchet MS" w:cs="Arial"/>
          <w:sz w:val="20"/>
        </w:rPr>
        <w:t>Termin związania ofertą wynosi: 3</w:t>
      </w:r>
      <w:r w:rsidRPr="00774570">
        <w:rPr>
          <w:rFonts w:ascii="Trebuchet MS" w:hAnsi="Trebuchet MS" w:cs="Arial"/>
          <w:b/>
          <w:sz w:val="20"/>
        </w:rPr>
        <w:t>0 dni.</w:t>
      </w:r>
      <w:r w:rsidRPr="00774570">
        <w:rPr>
          <w:rFonts w:ascii="Trebuchet MS" w:hAnsi="Trebuchet MS" w:cs="Arial"/>
          <w:sz w:val="20"/>
        </w:rPr>
        <w:t xml:space="preserve"> Bieg terminu związania ofertą rozpoczyna się wraz z upływem terminu składania o</w:t>
      </w:r>
      <w:r w:rsidR="008961CE">
        <w:rPr>
          <w:rFonts w:ascii="Trebuchet MS" w:hAnsi="Trebuchet MS" w:cs="Arial"/>
          <w:sz w:val="20"/>
        </w:rPr>
        <w:t>fert, określonym w rozdziale XX</w:t>
      </w:r>
      <w:r w:rsidRPr="00774570">
        <w:rPr>
          <w:rFonts w:ascii="Trebuchet MS" w:hAnsi="Trebuchet MS" w:cs="Arial"/>
          <w:sz w:val="20"/>
        </w:rPr>
        <w:t>II SIWZ. Dzień ten jest pierwszym dniem terminu związania ofertą.</w:t>
      </w:r>
    </w:p>
    <w:p w:rsidR="0085368C" w:rsidRPr="00774570" w:rsidRDefault="0085368C" w:rsidP="003B542C">
      <w:pPr>
        <w:pStyle w:val="Tekstpodstawowy"/>
        <w:spacing w:line="360" w:lineRule="auto"/>
        <w:rPr>
          <w:rFonts w:ascii="Trebuchet MS" w:hAnsi="Trebuchet MS" w:cs="Arial"/>
          <w:b/>
          <w:sz w:val="20"/>
        </w:rPr>
      </w:pPr>
    </w:p>
    <w:p w:rsidR="0085368C" w:rsidRPr="00774570" w:rsidRDefault="000E6718" w:rsidP="003B542C">
      <w:pPr>
        <w:pStyle w:val="Tekstpodstawowy"/>
        <w:spacing w:line="360" w:lineRule="auto"/>
        <w:rPr>
          <w:rFonts w:ascii="Trebuchet MS" w:hAnsi="Trebuchet MS" w:cs="Arial"/>
          <w:b/>
          <w:sz w:val="20"/>
        </w:rPr>
      </w:pPr>
      <w:r>
        <w:rPr>
          <w:rFonts w:ascii="Trebuchet MS" w:hAnsi="Trebuchet MS" w:cs="Arial"/>
          <w:b/>
          <w:sz w:val="20"/>
        </w:rPr>
        <w:t>ROZDZIAŁ XX</w:t>
      </w:r>
      <w:r w:rsidR="0085368C" w:rsidRPr="00774570">
        <w:rPr>
          <w:rFonts w:ascii="Trebuchet MS" w:hAnsi="Trebuchet MS" w:cs="Arial"/>
          <w:b/>
          <w:sz w:val="20"/>
        </w:rPr>
        <w:t xml:space="preserve">. </w:t>
      </w:r>
      <w:r w:rsidR="0085368C" w:rsidRPr="00774570">
        <w:rPr>
          <w:rFonts w:ascii="Trebuchet MS" w:hAnsi="Trebuchet MS" w:cs="Arial"/>
          <w:b/>
          <w:sz w:val="20"/>
        </w:rPr>
        <w:tab/>
      </w:r>
      <w:r w:rsidR="0085368C" w:rsidRPr="00774570">
        <w:rPr>
          <w:rFonts w:ascii="Trebuchet MS" w:hAnsi="Trebuchet MS" w:cs="Arial"/>
          <w:b/>
          <w:sz w:val="20"/>
        </w:rPr>
        <w:tab/>
        <w:t>OPIS SPOSOBU PRZYGOTOWANIA OFERT</w:t>
      </w:r>
    </w:p>
    <w:p w:rsidR="0085368C" w:rsidRPr="00774570" w:rsidRDefault="0085368C" w:rsidP="003B542C">
      <w:pPr>
        <w:pStyle w:val="Tekstpodstawowy2"/>
        <w:spacing w:line="360" w:lineRule="auto"/>
        <w:jc w:val="both"/>
        <w:rPr>
          <w:rFonts w:ascii="Trebuchet MS" w:hAnsi="Trebuchet MS" w:cs="Arial"/>
          <w:sz w:val="20"/>
        </w:rPr>
      </w:pPr>
    </w:p>
    <w:p w:rsidR="0085368C" w:rsidRPr="00620835" w:rsidRDefault="0085368C" w:rsidP="00620835">
      <w:pPr>
        <w:pStyle w:val="Tekstpodstawowy2"/>
        <w:numPr>
          <w:ilvl w:val="0"/>
          <w:numId w:val="12"/>
        </w:numPr>
        <w:tabs>
          <w:tab w:val="clear" w:pos="567"/>
          <w:tab w:val="num" w:pos="426"/>
        </w:tabs>
        <w:spacing w:line="360" w:lineRule="auto"/>
        <w:ind w:left="426" w:hanging="426"/>
        <w:jc w:val="both"/>
        <w:rPr>
          <w:rFonts w:ascii="Trebuchet MS" w:hAnsi="Trebuchet MS" w:cs="Arial"/>
          <w:sz w:val="20"/>
        </w:rPr>
      </w:pPr>
      <w:r w:rsidRPr="00774570">
        <w:rPr>
          <w:rFonts w:ascii="Trebuchet MS" w:hAnsi="Trebuchet MS" w:cs="Arial"/>
          <w:sz w:val="20"/>
        </w:rPr>
        <w:t>Ofertę należy sporządzić na formularzu oferty lub według takiego samego schematu, stanowiącego załącznik nr 1</w:t>
      </w:r>
      <w:r w:rsidRPr="00774570">
        <w:rPr>
          <w:rFonts w:ascii="Trebuchet MS" w:hAnsi="Trebuchet MS" w:cs="Arial"/>
          <w:b/>
          <w:sz w:val="20"/>
        </w:rPr>
        <w:t xml:space="preserve"> </w:t>
      </w:r>
      <w:r w:rsidRPr="00774570">
        <w:rPr>
          <w:rFonts w:ascii="Trebuchet MS" w:hAnsi="Trebuchet MS" w:cs="Arial"/>
          <w:sz w:val="20"/>
        </w:rPr>
        <w:t xml:space="preserve">do SIWZ. Ofertę należy złożyć wyłącznie w formie pisemnej pod rygorem nieważności (Zamawiający nie wyraża zgody na złożenie oferty w postaci elektronicznej podpisanej bezpiecznym podpisem elektronicznym weryfikowanym przy pomocy ważnego </w:t>
      </w:r>
      <w:r w:rsidRPr="00620835">
        <w:rPr>
          <w:rFonts w:ascii="Trebuchet MS" w:hAnsi="Trebuchet MS" w:cs="Arial"/>
          <w:sz w:val="20"/>
        </w:rPr>
        <w:t>kwalifikowanego certyfikatu lub równoważnego środka, spełniającego wymagania dla tego rodzaju podpisu).</w:t>
      </w:r>
    </w:p>
    <w:p w:rsidR="0085368C" w:rsidRPr="00774570" w:rsidRDefault="0085368C" w:rsidP="003429E8">
      <w:pPr>
        <w:pStyle w:val="Tekstpodstawowy2"/>
        <w:numPr>
          <w:ilvl w:val="1"/>
          <w:numId w:val="12"/>
        </w:numPr>
        <w:spacing w:line="360" w:lineRule="auto"/>
        <w:jc w:val="both"/>
        <w:rPr>
          <w:rFonts w:ascii="Trebuchet MS" w:hAnsi="Trebuchet MS" w:cs="Arial"/>
          <w:sz w:val="20"/>
        </w:rPr>
      </w:pPr>
      <w:r w:rsidRPr="00774570">
        <w:rPr>
          <w:rFonts w:ascii="Trebuchet MS" w:hAnsi="Trebuchet MS" w:cs="Arial"/>
          <w:sz w:val="20"/>
        </w:rPr>
        <w:t>Oświadczenia Wykonawcy, składane na potwierdzenie braku podstaw wykluczenia oraz spełniania warunków udziału w postępowaniu, składane są w oryginale.</w:t>
      </w:r>
    </w:p>
    <w:p w:rsidR="0085368C" w:rsidRPr="00774570" w:rsidRDefault="0085368C" w:rsidP="003429E8">
      <w:pPr>
        <w:pStyle w:val="Tekstpodstawowy2"/>
        <w:numPr>
          <w:ilvl w:val="1"/>
          <w:numId w:val="12"/>
        </w:numPr>
        <w:spacing w:line="360" w:lineRule="auto"/>
        <w:jc w:val="both"/>
        <w:rPr>
          <w:rFonts w:ascii="Trebuchet MS" w:hAnsi="Trebuchet MS" w:cs="Arial"/>
          <w:sz w:val="20"/>
        </w:rPr>
      </w:pPr>
      <w:r w:rsidRPr="00774570">
        <w:rPr>
          <w:rFonts w:ascii="Trebuchet MS" w:hAnsi="Trebuchet MS" w:cs="Arial"/>
          <w:sz w:val="20"/>
        </w:rPr>
        <w:t>Dokumenty inne niż oświadczenia, składane w celu wskazanym w pkt 1.1., składane są w oryginale lub kopii poświadczonej za zgodność z oryginałem.</w:t>
      </w:r>
    </w:p>
    <w:p w:rsidR="0085368C" w:rsidRPr="00774570" w:rsidRDefault="0085368C" w:rsidP="003429E8">
      <w:pPr>
        <w:pStyle w:val="Tekstpodstawowy2"/>
        <w:numPr>
          <w:ilvl w:val="1"/>
          <w:numId w:val="12"/>
        </w:numPr>
        <w:spacing w:line="360" w:lineRule="auto"/>
        <w:jc w:val="both"/>
        <w:rPr>
          <w:rFonts w:ascii="Trebuchet MS" w:hAnsi="Trebuchet MS" w:cs="Arial"/>
          <w:sz w:val="20"/>
        </w:rPr>
      </w:pPr>
      <w:r w:rsidRPr="00774570">
        <w:rPr>
          <w:rFonts w:ascii="Trebuchet MS" w:hAnsi="Trebuchet MS" w:cs="Arial"/>
          <w:sz w:val="20"/>
        </w:rPr>
        <w:t>Poświadczenia za zgodność z oryginałem dokonuje odpowiednio Wykonawca, Wykonawcy wspólnie ubiegający się o udzielenie zamówienia publicznego, w zakresie dokumentów, którego każdego z nich dotyczą.</w:t>
      </w:r>
    </w:p>
    <w:p w:rsidR="0085368C" w:rsidRPr="00774570" w:rsidRDefault="0085368C" w:rsidP="003429E8">
      <w:pPr>
        <w:pStyle w:val="Tekstpodstawowy2"/>
        <w:numPr>
          <w:ilvl w:val="1"/>
          <w:numId w:val="12"/>
        </w:numPr>
        <w:spacing w:line="360" w:lineRule="auto"/>
        <w:jc w:val="both"/>
        <w:rPr>
          <w:rFonts w:ascii="Trebuchet MS" w:hAnsi="Trebuchet MS" w:cs="Arial"/>
          <w:sz w:val="20"/>
        </w:rPr>
      </w:pPr>
      <w:r w:rsidRPr="00774570">
        <w:rPr>
          <w:rFonts w:ascii="Trebuchet MS" w:hAnsi="Trebuchet MS" w:cs="Arial"/>
          <w:sz w:val="20"/>
        </w:rPr>
        <w:t>Poświadczenie za zgodność z oryginałem następuje w formie pisemnej lub w formie elektronicznej.</w:t>
      </w:r>
    </w:p>
    <w:p w:rsidR="0085368C" w:rsidRDefault="0085368C" w:rsidP="003429E8">
      <w:pPr>
        <w:pStyle w:val="Tekstpodstawowy2"/>
        <w:numPr>
          <w:ilvl w:val="1"/>
          <w:numId w:val="12"/>
        </w:numPr>
        <w:spacing w:line="360" w:lineRule="auto"/>
        <w:jc w:val="both"/>
        <w:rPr>
          <w:rFonts w:ascii="Trebuchet MS" w:hAnsi="Trebuchet MS" w:cs="Arial"/>
          <w:sz w:val="20"/>
        </w:rPr>
      </w:pPr>
      <w:r w:rsidRPr="00774570">
        <w:rPr>
          <w:rFonts w:ascii="Trebuchet MS" w:hAnsi="Trebuchet MS" w:cs="Arial"/>
          <w:sz w:val="20"/>
        </w:rPr>
        <w:t>Oferta wraz ze wszystkimi załącznikami (dokumentami i oświadczeniami) stanowi jedną całość. Zaleca się, aby wszystkie strony były ze sobą połączone w sposób uniemożliwiający ich samoczynną dekompletację (np. zszyte, spięte, zbindowane itp.).</w:t>
      </w:r>
    </w:p>
    <w:p w:rsidR="00AF3E25" w:rsidRPr="00774570" w:rsidRDefault="00AF3E25" w:rsidP="00AF3E25">
      <w:pPr>
        <w:pStyle w:val="Tekstpodstawowy2"/>
        <w:spacing w:line="360" w:lineRule="auto"/>
        <w:ind w:left="465"/>
        <w:jc w:val="both"/>
        <w:rPr>
          <w:rFonts w:ascii="Trebuchet MS" w:hAnsi="Trebuchet MS" w:cs="Arial"/>
          <w:sz w:val="20"/>
        </w:rPr>
      </w:pPr>
    </w:p>
    <w:p w:rsidR="0085368C" w:rsidRPr="00774570" w:rsidRDefault="0085368C" w:rsidP="003429E8">
      <w:pPr>
        <w:pStyle w:val="Tekstpodstawowy2"/>
        <w:numPr>
          <w:ilvl w:val="0"/>
          <w:numId w:val="12"/>
        </w:numPr>
        <w:spacing w:line="360" w:lineRule="auto"/>
        <w:jc w:val="both"/>
        <w:rPr>
          <w:rFonts w:ascii="Trebuchet MS" w:hAnsi="Trebuchet MS" w:cs="Arial"/>
          <w:b/>
          <w:sz w:val="20"/>
          <w:u w:val="single"/>
        </w:rPr>
      </w:pPr>
      <w:r w:rsidRPr="00774570">
        <w:rPr>
          <w:rFonts w:ascii="Trebuchet MS" w:hAnsi="Trebuchet MS" w:cs="Arial"/>
          <w:b/>
          <w:sz w:val="20"/>
          <w:u w:val="single"/>
        </w:rPr>
        <w:t>Do oferty należy dołączyć:</w:t>
      </w:r>
    </w:p>
    <w:p w:rsidR="0085368C" w:rsidRPr="00774570" w:rsidRDefault="0085368C" w:rsidP="003429E8">
      <w:pPr>
        <w:pStyle w:val="Tekstpodstawowy2"/>
        <w:numPr>
          <w:ilvl w:val="1"/>
          <w:numId w:val="12"/>
        </w:numPr>
        <w:spacing w:line="360" w:lineRule="auto"/>
        <w:jc w:val="both"/>
        <w:rPr>
          <w:rFonts w:ascii="Trebuchet MS" w:hAnsi="Trebuchet MS" w:cs="Arial"/>
          <w:sz w:val="20"/>
        </w:rPr>
      </w:pPr>
      <w:r w:rsidRPr="00774570">
        <w:rPr>
          <w:rFonts w:ascii="Trebuchet MS" w:hAnsi="Trebuchet MS" w:cs="Arial"/>
          <w:sz w:val="20"/>
        </w:rPr>
        <w:t>Oświadczenia zgodne z załącznikiem nr 2 oraz nr 3 do SIWZ (oświadczenia z art. 25a ustawy), które należy złożyć w formie pisemnej albo w postaci elektronicznej.</w:t>
      </w:r>
    </w:p>
    <w:p w:rsidR="0085368C" w:rsidRDefault="0085368C" w:rsidP="00CA0BD6">
      <w:pPr>
        <w:pStyle w:val="Tekstpodstawowy2"/>
        <w:numPr>
          <w:ilvl w:val="1"/>
          <w:numId w:val="12"/>
        </w:numPr>
        <w:spacing w:line="360" w:lineRule="auto"/>
        <w:jc w:val="both"/>
        <w:rPr>
          <w:rFonts w:ascii="Trebuchet MS" w:hAnsi="Trebuchet MS" w:cs="Arial"/>
          <w:sz w:val="20"/>
        </w:rPr>
      </w:pPr>
      <w:r w:rsidRPr="00774570">
        <w:rPr>
          <w:rFonts w:ascii="Trebuchet MS" w:hAnsi="Trebuchet MS" w:cs="Arial"/>
          <w:sz w:val="20"/>
        </w:rPr>
        <w:t>Oświadczenie, że Wykonawca zapoznał się z warunkami zamówienia i z załączonym wzorem umowy oraz, że przyjmuje ich treść bez żadnych zastrzeżeń - na formularzu oferty – zgodnie z </w:t>
      </w:r>
      <w:r w:rsidRPr="00774570">
        <w:rPr>
          <w:rFonts w:ascii="Trebuchet MS" w:hAnsi="Trebuchet MS" w:cs="Arial"/>
          <w:b/>
          <w:sz w:val="20"/>
        </w:rPr>
        <w:t xml:space="preserve">załącznikiem nr 1 </w:t>
      </w:r>
      <w:r w:rsidRPr="00774570">
        <w:rPr>
          <w:rFonts w:ascii="Trebuchet MS" w:hAnsi="Trebuchet MS" w:cs="Arial"/>
          <w:sz w:val="20"/>
        </w:rPr>
        <w:t>do SIWZ.</w:t>
      </w:r>
    </w:p>
    <w:p w:rsidR="0085368C" w:rsidRPr="00774570" w:rsidRDefault="0085368C" w:rsidP="00CA0BD6">
      <w:pPr>
        <w:pStyle w:val="Tekstpodstawowy2"/>
        <w:numPr>
          <w:ilvl w:val="1"/>
          <w:numId w:val="12"/>
        </w:numPr>
        <w:spacing w:line="360" w:lineRule="auto"/>
        <w:jc w:val="both"/>
        <w:rPr>
          <w:rFonts w:ascii="Trebuchet MS" w:hAnsi="Trebuchet MS" w:cs="Arial"/>
          <w:sz w:val="20"/>
        </w:rPr>
      </w:pPr>
      <w:r w:rsidRPr="00774570">
        <w:rPr>
          <w:rFonts w:ascii="Trebuchet MS" w:hAnsi="Trebuchet MS" w:cs="Arial"/>
          <w:sz w:val="20"/>
        </w:rPr>
        <w:t xml:space="preserve">Pełnomocnictwo ustanowione do reprezentowania Wykonawcy/ów ubiegającego/cych się o udzielenie zamówienia publicznego. </w:t>
      </w:r>
      <w:r w:rsidRPr="00774570">
        <w:rPr>
          <w:rFonts w:ascii="Trebuchet MS" w:hAnsi="Trebuchet MS" w:cs="Arial"/>
          <w:b/>
          <w:sz w:val="20"/>
        </w:rPr>
        <w:t>Pełnomocnictwo należy dołączyć w oryginale bądź kopii, potwierdzonej za zgodność z oryginałem notarialnie.</w:t>
      </w:r>
    </w:p>
    <w:p w:rsidR="0085368C" w:rsidRPr="00774570" w:rsidRDefault="00063D4B" w:rsidP="00CA0BD6">
      <w:pPr>
        <w:pStyle w:val="Tekstpodstawowy2"/>
        <w:tabs>
          <w:tab w:val="left" w:pos="540"/>
        </w:tabs>
        <w:spacing w:line="360" w:lineRule="auto"/>
        <w:jc w:val="both"/>
        <w:rPr>
          <w:rFonts w:ascii="Trebuchet MS" w:hAnsi="Trebuchet MS" w:cs="Arial"/>
          <w:sz w:val="20"/>
        </w:rPr>
      </w:pPr>
      <w:r>
        <w:rPr>
          <w:rFonts w:ascii="Trebuchet MS" w:hAnsi="Trebuchet MS" w:cs="Arial"/>
          <w:sz w:val="20"/>
        </w:rPr>
        <w:t>2.4</w:t>
      </w:r>
      <w:r w:rsidR="0085368C" w:rsidRPr="00774570">
        <w:rPr>
          <w:rFonts w:ascii="Trebuchet MS" w:hAnsi="Trebuchet MS" w:cs="Arial"/>
          <w:sz w:val="20"/>
        </w:rPr>
        <w:t>.</w:t>
      </w:r>
      <w:r w:rsidR="0085368C" w:rsidRPr="00774570">
        <w:rPr>
          <w:rFonts w:ascii="Trebuchet MS" w:hAnsi="Trebuchet MS" w:cs="Arial"/>
          <w:sz w:val="20"/>
        </w:rPr>
        <w:tab/>
        <w:t>Spis wszystkich załączonych dokumentów (spis treści) – zalecane, nie wymagane.</w:t>
      </w:r>
    </w:p>
    <w:p w:rsidR="0085368C" w:rsidRPr="00774570" w:rsidRDefault="0085368C" w:rsidP="00CA0BD6">
      <w:pPr>
        <w:spacing w:line="360" w:lineRule="auto"/>
        <w:ind w:left="567" w:hanging="567"/>
        <w:jc w:val="both"/>
        <w:rPr>
          <w:rFonts w:ascii="Trebuchet MS" w:hAnsi="Trebuchet MS" w:cs="Arial"/>
        </w:rPr>
      </w:pPr>
    </w:p>
    <w:p w:rsidR="0085368C" w:rsidRPr="00B00AFE" w:rsidRDefault="0085368C" w:rsidP="00B00AFE">
      <w:pPr>
        <w:pStyle w:val="Akapitzlist"/>
        <w:numPr>
          <w:ilvl w:val="0"/>
          <w:numId w:val="12"/>
        </w:numPr>
        <w:spacing w:line="360" w:lineRule="auto"/>
        <w:jc w:val="both"/>
        <w:rPr>
          <w:rFonts w:ascii="Trebuchet MS" w:hAnsi="Trebuchet MS" w:cs="Arial"/>
        </w:rPr>
      </w:pPr>
      <w:r w:rsidRPr="00B00AFE">
        <w:rPr>
          <w:rFonts w:ascii="Trebuchet MS" w:hAnsi="Trebuchet MS" w:cs="Arial"/>
        </w:rPr>
        <w:lastRenderedPageBreak/>
        <w:t>Każdy Wykonawca może złożyć tylko jedną ofertę.</w:t>
      </w:r>
    </w:p>
    <w:p w:rsidR="0085368C" w:rsidRDefault="0085368C" w:rsidP="00B00AFE">
      <w:pPr>
        <w:pStyle w:val="Akapitzlist"/>
        <w:numPr>
          <w:ilvl w:val="1"/>
          <w:numId w:val="12"/>
        </w:numPr>
        <w:spacing w:line="360" w:lineRule="auto"/>
        <w:jc w:val="both"/>
        <w:rPr>
          <w:rFonts w:ascii="Trebuchet MS" w:hAnsi="Trebuchet MS" w:cs="Arial"/>
        </w:rPr>
      </w:pPr>
      <w:r w:rsidRPr="00AB0877">
        <w:rPr>
          <w:rFonts w:ascii="Trebuchet MS" w:hAnsi="Trebuchet MS" w:cs="Arial"/>
        </w:rPr>
        <w:t>Ofertę należy sporządzić zgodnie z wymaganiami SIWZ.</w:t>
      </w:r>
    </w:p>
    <w:p w:rsidR="0085368C" w:rsidRPr="00774570" w:rsidRDefault="0085368C" w:rsidP="003429E8">
      <w:pPr>
        <w:numPr>
          <w:ilvl w:val="0"/>
          <w:numId w:val="1"/>
        </w:numPr>
        <w:spacing w:line="360" w:lineRule="auto"/>
        <w:jc w:val="both"/>
        <w:rPr>
          <w:rFonts w:ascii="Trebuchet MS" w:hAnsi="Trebuchet MS" w:cs="Arial"/>
        </w:rPr>
      </w:pPr>
      <w:r w:rsidRPr="00774570">
        <w:rPr>
          <w:rFonts w:ascii="Trebuchet MS" w:hAnsi="Trebuchet MS" w:cs="Arial"/>
        </w:rPr>
        <w:t>Oferta musi być sporządzona w formie pisemnej pod rygorem nieważności, w języku polskim.</w:t>
      </w:r>
    </w:p>
    <w:p w:rsidR="0085368C" w:rsidRPr="00774570" w:rsidRDefault="0085368C" w:rsidP="003429E8">
      <w:pPr>
        <w:numPr>
          <w:ilvl w:val="1"/>
          <w:numId w:val="15"/>
        </w:numPr>
        <w:tabs>
          <w:tab w:val="clear" w:pos="360"/>
          <w:tab w:val="num" w:pos="540"/>
        </w:tabs>
        <w:spacing w:line="360" w:lineRule="auto"/>
        <w:ind w:left="540" w:hanging="540"/>
        <w:jc w:val="both"/>
        <w:rPr>
          <w:rFonts w:ascii="Trebuchet MS" w:hAnsi="Trebuchet MS" w:cs="Arial"/>
        </w:rPr>
      </w:pPr>
      <w:r w:rsidRPr="00774570">
        <w:rPr>
          <w:rFonts w:ascii="Trebuchet MS" w:hAnsi="Trebuchet MS" w:cs="Arial"/>
        </w:rPr>
        <w:t xml:space="preserve">Dokumenty sporządzone w języku obcym, należy składać wraz z tłumaczeniem na język polski </w:t>
      </w:r>
      <w:r w:rsidRPr="00774570">
        <w:rPr>
          <w:rFonts w:ascii="Trebuchet MS" w:hAnsi="Trebuchet MS" w:cs="Arial"/>
          <w:b/>
        </w:rPr>
        <w:t xml:space="preserve">– </w:t>
      </w:r>
      <w:r w:rsidRPr="00774570">
        <w:rPr>
          <w:rFonts w:ascii="Trebuchet MS" w:hAnsi="Trebuchet MS" w:cs="Arial"/>
        </w:rPr>
        <w:t>nie dotyczy oferty, która musi być sporządzona w języku polskim.</w:t>
      </w:r>
    </w:p>
    <w:p w:rsidR="0085368C" w:rsidRPr="00774570" w:rsidRDefault="0085368C" w:rsidP="003B542C">
      <w:pPr>
        <w:spacing w:line="360" w:lineRule="auto"/>
        <w:ind w:left="567" w:hanging="567"/>
        <w:jc w:val="both"/>
        <w:rPr>
          <w:rFonts w:ascii="Trebuchet MS" w:hAnsi="Trebuchet MS" w:cs="Arial"/>
        </w:rPr>
      </w:pPr>
      <w:r w:rsidRPr="00774570">
        <w:rPr>
          <w:rFonts w:ascii="Trebuchet MS" w:hAnsi="Trebuchet MS" w:cs="Arial"/>
        </w:rPr>
        <w:t>4.2.</w:t>
      </w:r>
      <w:r w:rsidRPr="00774570">
        <w:rPr>
          <w:rFonts w:ascii="Trebuchet MS" w:hAnsi="Trebuchet MS" w:cs="Arial"/>
        </w:rPr>
        <w:tab/>
        <w:t>Oferta musi być napisana na maszynie do pisania, komputerze lub nieścieralnym atramentem.</w:t>
      </w:r>
    </w:p>
    <w:p w:rsidR="0085368C" w:rsidRPr="00774570" w:rsidRDefault="0085368C" w:rsidP="003B542C">
      <w:pPr>
        <w:spacing w:line="360" w:lineRule="auto"/>
        <w:ind w:left="567" w:hanging="567"/>
        <w:jc w:val="both"/>
        <w:rPr>
          <w:rFonts w:ascii="Trebuchet MS" w:hAnsi="Trebuchet MS" w:cs="Arial"/>
        </w:rPr>
      </w:pPr>
      <w:r w:rsidRPr="00774570">
        <w:rPr>
          <w:rFonts w:ascii="Trebuchet MS" w:hAnsi="Trebuchet MS" w:cs="Arial"/>
        </w:rPr>
        <w:t>4.3.</w:t>
      </w:r>
      <w:r w:rsidRPr="00774570">
        <w:rPr>
          <w:rFonts w:ascii="Trebuchet MS" w:hAnsi="Trebuchet MS" w:cs="Arial"/>
        </w:rPr>
        <w:tab/>
        <w:t>Oferta musi być podpisana przez osobę/y upoważnioną/e do reprezentowania Wykonawcy.</w:t>
      </w:r>
    </w:p>
    <w:p w:rsidR="0085368C" w:rsidRPr="00774570" w:rsidRDefault="0085368C" w:rsidP="003B542C">
      <w:pPr>
        <w:spacing w:line="360" w:lineRule="auto"/>
        <w:ind w:left="567" w:hanging="567"/>
        <w:jc w:val="both"/>
        <w:rPr>
          <w:rFonts w:ascii="Trebuchet MS" w:hAnsi="Trebuchet MS" w:cs="Arial"/>
        </w:rPr>
      </w:pPr>
      <w:r w:rsidRPr="00774570">
        <w:rPr>
          <w:rFonts w:ascii="Trebuchet MS" w:hAnsi="Trebuchet MS" w:cs="Arial"/>
        </w:rPr>
        <w:t>4.4.</w:t>
      </w:r>
      <w:r w:rsidRPr="00774570">
        <w:rPr>
          <w:rFonts w:ascii="Trebuchet MS" w:hAnsi="Trebuchet MS" w:cs="Arial"/>
        </w:rPr>
        <w:tab/>
        <w:t>Wszystkie załączniki do oferty stanowiące oświadczenie Wykonawcy, muszą być również podpisane przez osobę/y upoważnioną/e do reprezentowania Wykonawcy.</w:t>
      </w:r>
    </w:p>
    <w:p w:rsidR="0085368C" w:rsidRPr="00774570" w:rsidRDefault="0085368C" w:rsidP="003B542C">
      <w:pPr>
        <w:pStyle w:val="Tekstpodstawowy"/>
        <w:tabs>
          <w:tab w:val="left" w:pos="540"/>
        </w:tabs>
        <w:spacing w:line="360" w:lineRule="auto"/>
        <w:ind w:left="540" w:hanging="540"/>
        <w:rPr>
          <w:rFonts w:ascii="Trebuchet MS" w:hAnsi="Trebuchet MS" w:cs="Arial"/>
          <w:sz w:val="20"/>
        </w:rPr>
      </w:pPr>
      <w:r w:rsidRPr="00774570">
        <w:rPr>
          <w:rFonts w:ascii="Trebuchet MS" w:hAnsi="Trebuchet MS" w:cs="Arial"/>
          <w:sz w:val="20"/>
        </w:rPr>
        <w:t>4.5.</w:t>
      </w:r>
      <w:r w:rsidRPr="00774570">
        <w:rPr>
          <w:rFonts w:ascii="Trebuchet MS" w:hAnsi="Trebuchet MS" w:cs="Arial"/>
          <w:sz w:val="20"/>
        </w:rPr>
        <w:tab/>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85368C" w:rsidRDefault="0085368C" w:rsidP="003B542C">
      <w:pPr>
        <w:spacing w:line="360" w:lineRule="auto"/>
        <w:ind w:left="567" w:hanging="567"/>
        <w:jc w:val="both"/>
        <w:rPr>
          <w:rFonts w:ascii="Trebuchet MS" w:hAnsi="Trebuchet MS" w:cs="Arial"/>
        </w:rPr>
      </w:pPr>
      <w:r w:rsidRPr="00774570">
        <w:rPr>
          <w:rFonts w:ascii="Trebuchet MS" w:hAnsi="Trebuchet MS" w:cs="Arial"/>
        </w:rPr>
        <w:t>4.6.</w:t>
      </w:r>
      <w:r w:rsidRPr="00774570">
        <w:rPr>
          <w:rFonts w:ascii="Trebuchet MS" w:hAnsi="Trebuchet MS" w:cs="Arial"/>
        </w:rPr>
        <w:tab/>
        <w:t>Wszelkie miejsca, w których Wykonawca naniósł zmiany, powinny być parafowane przez osobę/y upoważnioną/e do reprezentowania Wykonawcy.</w:t>
      </w:r>
    </w:p>
    <w:p w:rsidR="00384216" w:rsidRPr="00774570" w:rsidRDefault="00384216" w:rsidP="003B542C">
      <w:pPr>
        <w:spacing w:line="360" w:lineRule="auto"/>
        <w:ind w:left="567" w:hanging="567"/>
        <w:jc w:val="both"/>
        <w:rPr>
          <w:rFonts w:ascii="Trebuchet MS" w:hAnsi="Trebuchet MS" w:cs="Arial"/>
        </w:rPr>
      </w:pPr>
    </w:p>
    <w:p w:rsidR="0085368C" w:rsidRPr="00774570" w:rsidRDefault="0085368C" w:rsidP="003429E8">
      <w:pPr>
        <w:numPr>
          <w:ilvl w:val="0"/>
          <w:numId w:val="15"/>
        </w:numPr>
        <w:tabs>
          <w:tab w:val="clear" w:pos="360"/>
          <w:tab w:val="num" w:pos="540"/>
        </w:tabs>
        <w:spacing w:line="360" w:lineRule="auto"/>
        <w:ind w:left="540" w:hanging="540"/>
        <w:jc w:val="both"/>
        <w:rPr>
          <w:rFonts w:ascii="Trebuchet MS" w:hAnsi="Trebuchet MS" w:cs="Arial"/>
        </w:rPr>
      </w:pPr>
      <w:r w:rsidRPr="00774570">
        <w:rPr>
          <w:rFonts w:ascii="Trebuchet MS" w:hAnsi="Trebuchet MS" w:cs="Arial"/>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447639" w:rsidRPr="00447639" w:rsidRDefault="0085368C" w:rsidP="00447639">
      <w:pPr>
        <w:numPr>
          <w:ilvl w:val="0"/>
          <w:numId w:val="15"/>
        </w:numPr>
        <w:tabs>
          <w:tab w:val="clear" w:pos="360"/>
        </w:tabs>
        <w:spacing w:line="360" w:lineRule="auto"/>
        <w:ind w:left="540" w:hanging="540"/>
        <w:jc w:val="both"/>
        <w:rPr>
          <w:rFonts w:ascii="Trebuchet MS" w:hAnsi="Trebuchet MS" w:cs="Arial"/>
        </w:rPr>
      </w:pPr>
      <w:r w:rsidRPr="00774570">
        <w:rPr>
          <w:rFonts w:ascii="Trebuchet MS" w:hAnsi="Trebuchet MS" w:cs="Arial"/>
        </w:rPr>
        <w:t>Wykonawca powinien zamieścić ofertę wraz z pozostałymi dokumentami, oświadczeniami w dwóch kopertach, opisanych w następujący sposób:</w:t>
      </w:r>
    </w:p>
    <w:p w:rsidR="00447639" w:rsidRPr="00774570" w:rsidRDefault="00447639" w:rsidP="00447639">
      <w:pPr>
        <w:spacing w:line="360" w:lineRule="auto"/>
        <w:ind w:left="540"/>
        <w:jc w:val="both"/>
        <w:rPr>
          <w:rFonts w:ascii="Trebuchet MS" w:hAnsi="Trebuchet MS" w:cs="Arial"/>
        </w:rPr>
      </w:pPr>
    </w:p>
    <w:p w:rsidR="0085368C" w:rsidRPr="00774570" w:rsidRDefault="0085368C" w:rsidP="003429E8">
      <w:pPr>
        <w:numPr>
          <w:ilvl w:val="0"/>
          <w:numId w:val="7"/>
        </w:numPr>
        <w:tabs>
          <w:tab w:val="clear" w:pos="360"/>
          <w:tab w:val="num" w:pos="568"/>
        </w:tabs>
        <w:spacing w:line="360" w:lineRule="auto"/>
        <w:ind w:left="568" w:hanging="568"/>
        <w:jc w:val="both"/>
        <w:rPr>
          <w:rFonts w:ascii="Trebuchet MS" w:hAnsi="Trebuchet MS" w:cs="Arial"/>
        </w:rPr>
      </w:pPr>
      <w:r w:rsidRPr="00774570">
        <w:rPr>
          <w:rFonts w:ascii="Trebuchet MS" w:hAnsi="Trebuchet MS" w:cs="Arial"/>
          <w:u w:val="single"/>
        </w:rPr>
        <w:t>koperta zewnętrzna</w:t>
      </w:r>
      <w:r w:rsidRPr="00774570">
        <w:rPr>
          <w:rFonts w:ascii="Trebuchet MS" w:hAnsi="Trebuchet MS" w:cs="Arial"/>
        </w:rPr>
        <w:t>:</w:t>
      </w:r>
    </w:p>
    <w:p w:rsidR="0085368C" w:rsidRPr="00774570" w:rsidRDefault="0085368C" w:rsidP="003B542C">
      <w:pPr>
        <w:spacing w:line="360" w:lineRule="auto"/>
        <w:ind w:firstLine="568"/>
        <w:rPr>
          <w:rFonts w:ascii="Trebuchet MS" w:hAnsi="Trebuchet MS" w:cs="Arial"/>
          <w:b/>
        </w:rPr>
      </w:pPr>
      <w:r w:rsidRPr="00774570">
        <w:rPr>
          <w:rFonts w:ascii="Trebuchet MS" w:hAnsi="Trebuchet MS" w:cs="Arial"/>
        </w:rPr>
        <w:t>powinna być zaadresowana oraz opisana w następujący sposób:</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85368C" w:rsidRPr="00774570" w:rsidTr="00384216">
        <w:trPr>
          <w:trHeight w:val="410"/>
        </w:trPr>
        <w:tc>
          <w:tcPr>
            <w:tcW w:w="8640" w:type="dxa"/>
          </w:tcPr>
          <w:p w:rsidR="004C2BE7" w:rsidRPr="00F25E76" w:rsidRDefault="004C2BE7" w:rsidP="004C2BE7">
            <w:pPr>
              <w:pStyle w:val="Akapitzlist"/>
              <w:ind w:left="0"/>
              <w:jc w:val="center"/>
              <w:rPr>
                <w:rFonts w:ascii="Trebuchet MS" w:hAnsi="Trebuchet MS"/>
                <w:b/>
                <w:sz w:val="22"/>
                <w:szCs w:val="22"/>
              </w:rPr>
            </w:pPr>
            <w:r w:rsidRPr="00F25E76">
              <w:rPr>
                <w:rFonts w:ascii="Trebuchet MS" w:hAnsi="Trebuchet MS"/>
                <w:b/>
                <w:sz w:val="22"/>
                <w:szCs w:val="22"/>
              </w:rPr>
              <w:t>Szkoła Podstawowa nr 16</w:t>
            </w:r>
          </w:p>
          <w:p w:rsidR="004C2BE7" w:rsidRPr="00F25E76" w:rsidRDefault="004C2BE7" w:rsidP="004C2BE7">
            <w:pPr>
              <w:pStyle w:val="Akapitzlist"/>
              <w:ind w:left="0"/>
              <w:jc w:val="center"/>
              <w:rPr>
                <w:rFonts w:ascii="Trebuchet MS" w:hAnsi="Trebuchet MS"/>
                <w:b/>
                <w:sz w:val="22"/>
                <w:szCs w:val="22"/>
              </w:rPr>
            </w:pPr>
            <w:r w:rsidRPr="00F25E76">
              <w:rPr>
                <w:rFonts w:ascii="Trebuchet MS" w:hAnsi="Trebuchet MS"/>
                <w:b/>
                <w:sz w:val="22"/>
                <w:szCs w:val="22"/>
              </w:rPr>
              <w:t>im. Janusza Korczaka w Rudzie Śląskiej</w:t>
            </w:r>
          </w:p>
          <w:p w:rsidR="004C2BE7" w:rsidRPr="00F25E76" w:rsidRDefault="004C2BE7" w:rsidP="004C2BE7">
            <w:pPr>
              <w:pStyle w:val="Akapitzlist"/>
              <w:ind w:left="0"/>
              <w:jc w:val="center"/>
              <w:rPr>
                <w:rFonts w:ascii="Trebuchet MS" w:hAnsi="Trebuchet MS"/>
                <w:b/>
                <w:sz w:val="22"/>
                <w:szCs w:val="22"/>
              </w:rPr>
            </w:pPr>
            <w:r w:rsidRPr="00F25E76">
              <w:rPr>
                <w:rFonts w:ascii="Trebuchet MS" w:hAnsi="Trebuchet MS"/>
                <w:b/>
                <w:sz w:val="22"/>
                <w:szCs w:val="22"/>
              </w:rPr>
              <w:t>ul. Kukułcza 4</w:t>
            </w:r>
          </w:p>
          <w:p w:rsidR="004C2BE7" w:rsidRPr="00F25E76" w:rsidRDefault="004C2BE7" w:rsidP="004C2BE7">
            <w:pPr>
              <w:pStyle w:val="Akapitzlist"/>
              <w:ind w:left="0"/>
              <w:jc w:val="center"/>
              <w:rPr>
                <w:rFonts w:ascii="Trebuchet MS" w:hAnsi="Trebuchet MS"/>
                <w:b/>
                <w:sz w:val="22"/>
                <w:szCs w:val="22"/>
              </w:rPr>
            </w:pPr>
            <w:r w:rsidRPr="00F25E76">
              <w:rPr>
                <w:rFonts w:ascii="Trebuchet MS" w:hAnsi="Trebuchet MS"/>
                <w:b/>
                <w:sz w:val="22"/>
                <w:szCs w:val="22"/>
              </w:rPr>
              <w:t>41-710 Ruda Śląska</w:t>
            </w:r>
          </w:p>
          <w:p w:rsidR="004C2BE7" w:rsidRPr="00F25E76" w:rsidRDefault="004C2BE7" w:rsidP="003B542C">
            <w:pPr>
              <w:spacing w:line="360" w:lineRule="auto"/>
              <w:jc w:val="center"/>
              <w:rPr>
                <w:rFonts w:ascii="Trebuchet MS" w:hAnsi="Trebuchet MS" w:cs="Arial"/>
                <w:sz w:val="22"/>
                <w:szCs w:val="22"/>
              </w:rPr>
            </w:pPr>
          </w:p>
          <w:p w:rsidR="0085368C" w:rsidRPr="00774570" w:rsidRDefault="0085368C" w:rsidP="003B542C">
            <w:pPr>
              <w:spacing w:line="360" w:lineRule="auto"/>
              <w:jc w:val="center"/>
              <w:rPr>
                <w:rFonts w:ascii="Trebuchet MS" w:hAnsi="Trebuchet MS" w:cs="Arial"/>
              </w:rPr>
            </w:pPr>
            <w:r w:rsidRPr="00774570">
              <w:rPr>
                <w:rFonts w:ascii="Trebuchet MS" w:hAnsi="Trebuchet MS" w:cs="Arial"/>
              </w:rPr>
              <w:t>Oferta do przetargu nieograniczonego na:</w:t>
            </w:r>
          </w:p>
          <w:p w:rsidR="00DB1623" w:rsidRDefault="001064CF" w:rsidP="00DB1623">
            <w:pPr>
              <w:spacing w:line="360" w:lineRule="auto"/>
              <w:jc w:val="center"/>
              <w:rPr>
                <w:rFonts w:ascii="Trebuchet MS" w:hAnsi="Trebuchet MS"/>
                <w:b/>
              </w:rPr>
            </w:pPr>
            <w:r>
              <w:rPr>
                <w:rFonts w:ascii="Trebuchet MS" w:hAnsi="Trebuchet MS"/>
              </w:rPr>
              <w:t>„</w:t>
            </w:r>
            <w:r w:rsidR="004C2BE7" w:rsidRPr="006E4064">
              <w:rPr>
                <w:rFonts w:ascii="Trebuchet MS" w:hAnsi="Trebuchet MS"/>
                <w:b/>
              </w:rPr>
              <w:t>Zorganizowanie wyjazdu śródrocznego tzw. „zielonej szkoły” dla uczniów klas trzecich Szkoły Podstawowej nr 16 im. Janusza Korczaka w Rudzie Śląskiej</w:t>
            </w:r>
            <w:r>
              <w:rPr>
                <w:rFonts w:ascii="Trebuchet MS" w:hAnsi="Trebuchet MS"/>
              </w:rPr>
              <w:t>”</w:t>
            </w:r>
          </w:p>
          <w:p w:rsidR="00447639" w:rsidRPr="00384216" w:rsidRDefault="00447639" w:rsidP="003B542C">
            <w:pPr>
              <w:spacing w:line="360" w:lineRule="auto"/>
              <w:ind w:left="360"/>
              <w:jc w:val="center"/>
              <w:rPr>
                <w:rFonts w:ascii="Trebuchet MS" w:hAnsi="Trebuchet MS" w:cs="Arial"/>
                <w:b/>
                <w:sz w:val="8"/>
                <w:szCs w:val="8"/>
              </w:rPr>
            </w:pPr>
          </w:p>
          <w:p w:rsidR="0085368C" w:rsidRPr="00774570" w:rsidRDefault="001064CF" w:rsidP="006A27A7">
            <w:pPr>
              <w:tabs>
                <w:tab w:val="num" w:pos="567"/>
              </w:tabs>
              <w:spacing w:line="360" w:lineRule="auto"/>
              <w:ind w:left="567"/>
              <w:jc w:val="center"/>
              <w:rPr>
                <w:rFonts w:ascii="Trebuchet MS" w:hAnsi="Trebuchet MS" w:cs="Arial"/>
              </w:rPr>
            </w:pPr>
            <w:r>
              <w:rPr>
                <w:rFonts w:ascii="Trebuchet MS" w:hAnsi="Trebuchet MS" w:cs="Arial"/>
              </w:rPr>
              <w:t xml:space="preserve">Nie otwierać przed </w:t>
            </w:r>
            <w:r w:rsidR="005C630C">
              <w:rPr>
                <w:rFonts w:ascii="Trebuchet MS" w:hAnsi="Trebuchet MS" w:cs="Arial"/>
              </w:rPr>
              <w:t>1</w:t>
            </w:r>
            <w:r w:rsidR="006A27A7">
              <w:rPr>
                <w:rFonts w:ascii="Trebuchet MS" w:hAnsi="Trebuchet MS" w:cs="Arial"/>
              </w:rPr>
              <w:t>4</w:t>
            </w:r>
            <w:r w:rsidR="00AF3E25">
              <w:rPr>
                <w:rFonts w:ascii="Trebuchet MS" w:hAnsi="Trebuchet MS" w:cs="Arial"/>
              </w:rPr>
              <w:t>.11</w:t>
            </w:r>
            <w:r w:rsidR="0085368C" w:rsidRPr="00774570">
              <w:rPr>
                <w:rFonts w:ascii="Trebuchet MS" w:hAnsi="Trebuchet MS" w:cs="Arial"/>
              </w:rPr>
              <w:t xml:space="preserve">.2016 </w:t>
            </w:r>
            <w:r w:rsidR="0085368C" w:rsidRPr="00774570">
              <w:rPr>
                <w:rFonts w:ascii="Trebuchet MS" w:hAnsi="Trebuchet MS" w:cs="Arial"/>
                <w:b/>
              </w:rPr>
              <w:t>r.</w:t>
            </w:r>
            <w:r w:rsidR="0085368C" w:rsidRPr="00774570">
              <w:rPr>
                <w:rFonts w:ascii="Trebuchet MS" w:hAnsi="Trebuchet MS" w:cs="Arial"/>
              </w:rPr>
              <w:t xml:space="preserve">  godz. </w:t>
            </w:r>
            <w:r w:rsidR="009920A8">
              <w:rPr>
                <w:rFonts w:ascii="Trebuchet MS" w:hAnsi="Trebuchet MS" w:cs="Arial"/>
                <w:b/>
              </w:rPr>
              <w:t>1</w:t>
            </w:r>
            <w:r w:rsidR="006A27A7">
              <w:rPr>
                <w:rFonts w:ascii="Trebuchet MS" w:hAnsi="Trebuchet MS" w:cs="Arial"/>
                <w:b/>
              </w:rPr>
              <w:t>4</w:t>
            </w:r>
            <w:r w:rsidR="009920A8">
              <w:rPr>
                <w:rFonts w:ascii="Trebuchet MS" w:hAnsi="Trebuchet MS" w:cs="Arial"/>
                <w:b/>
              </w:rPr>
              <w:t>:00</w:t>
            </w:r>
          </w:p>
        </w:tc>
      </w:tr>
    </w:tbl>
    <w:p w:rsidR="00F25E76" w:rsidRPr="00F25E76" w:rsidRDefault="00F25E76" w:rsidP="00F25E76">
      <w:pPr>
        <w:spacing w:line="360" w:lineRule="auto"/>
        <w:ind w:left="568"/>
        <w:jc w:val="both"/>
        <w:rPr>
          <w:rFonts w:ascii="Trebuchet MS" w:hAnsi="Trebuchet MS" w:cs="Arial"/>
        </w:rPr>
      </w:pPr>
    </w:p>
    <w:p w:rsidR="0085368C" w:rsidRPr="00774570" w:rsidRDefault="0085368C" w:rsidP="003429E8">
      <w:pPr>
        <w:numPr>
          <w:ilvl w:val="0"/>
          <w:numId w:val="7"/>
        </w:numPr>
        <w:tabs>
          <w:tab w:val="clear" w:pos="360"/>
          <w:tab w:val="num" w:pos="568"/>
        </w:tabs>
        <w:spacing w:line="360" w:lineRule="auto"/>
        <w:ind w:left="568" w:hanging="568"/>
        <w:jc w:val="both"/>
        <w:rPr>
          <w:rFonts w:ascii="Trebuchet MS" w:hAnsi="Trebuchet MS" w:cs="Arial"/>
        </w:rPr>
      </w:pPr>
      <w:r w:rsidRPr="00774570">
        <w:rPr>
          <w:rFonts w:ascii="Trebuchet MS" w:hAnsi="Trebuchet MS" w:cs="Arial"/>
          <w:u w:val="single"/>
        </w:rPr>
        <w:t>koperta wewnętrzna</w:t>
      </w:r>
      <w:r w:rsidRPr="00774570">
        <w:rPr>
          <w:rFonts w:ascii="Trebuchet MS" w:hAnsi="Trebuchet MS" w:cs="Arial"/>
        </w:rPr>
        <w:t>:</w:t>
      </w:r>
    </w:p>
    <w:p w:rsidR="0085368C" w:rsidRPr="00774570" w:rsidRDefault="0085368C" w:rsidP="003429E8">
      <w:pPr>
        <w:numPr>
          <w:ilvl w:val="0"/>
          <w:numId w:val="2"/>
        </w:numPr>
        <w:tabs>
          <w:tab w:val="clear" w:pos="502"/>
          <w:tab w:val="num" w:pos="567"/>
        </w:tabs>
        <w:spacing w:line="360" w:lineRule="auto"/>
        <w:ind w:left="567" w:firstLine="0"/>
        <w:jc w:val="both"/>
        <w:rPr>
          <w:rFonts w:ascii="Trebuchet MS" w:hAnsi="Trebuchet MS" w:cs="Arial"/>
        </w:rPr>
      </w:pPr>
      <w:r w:rsidRPr="00774570">
        <w:rPr>
          <w:rFonts w:ascii="Trebuchet MS" w:hAnsi="Trebuchet MS" w:cs="Arial"/>
        </w:rPr>
        <w:t>powinna być zaadresowana oraz opisana jw. oraz dodatkowo musi zawierać nazwę i adres Wykonawcy.</w:t>
      </w:r>
    </w:p>
    <w:p w:rsidR="0085368C" w:rsidRPr="00774570" w:rsidRDefault="0085368C" w:rsidP="003B542C">
      <w:pPr>
        <w:spacing w:line="360" w:lineRule="auto"/>
        <w:ind w:left="567"/>
        <w:jc w:val="both"/>
        <w:rPr>
          <w:rFonts w:ascii="Trebuchet MS" w:hAnsi="Trebuchet MS" w:cs="Arial"/>
        </w:rPr>
      </w:pPr>
    </w:p>
    <w:p w:rsidR="0085368C" w:rsidRPr="00774570" w:rsidRDefault="0085368C" w:rsidP="003429E8">
      <w:pPr>
        <w:numPr>
          <w:ilvl w:val="0"/>
          <w:numId w:val="15"/>
        </w:numPr>
        <w:tabs>
          <w:tab w:val="clear" w:pos="360"/>
          <w:tab w:val="num" w:pos="540"/>
        </w:tabs>
        <w:spacing w:line="360" w:lineRule="auto"/>
        <w:ind w:left="540" w:hanging="540"/>
        <w:jc w:val="both"/>
        <w:rPr>
          <w:rFonts w:ascii="Trebuchet MS" w:hAnsi="Trebuchet MS" w:cs="Arial"/>
        </w:rPr>
      </w:pPr>
      <w:r w:rsidRPr="00774570">
        <w:rPr>
          <w:rFonts w:ascii="Trebuchet MS" w:hAnsi="Trebuchet MS" w:cs="Arial"/>
        </w:rPr>
        <w:t xml:space="preserve">Wykonawca może wprowadzić zmiany lub wycofać złożoną przez siebie ofertę pod warunkiem, że Zamawiający otrzyma pisemne powiadomienie o wprowadzeniu zmian lub wycofaniu, przed </w:t>
      </w:r>
      <w:r w:rsidRPr="00774570">
        <w:rPr>
          <w:rFonts w:ascii="Trebuchet MS" w:hAnsi="Trebuchet MS" w:cs="Arial"/>
        </w:rPr>
        <w:lastRenderedPageBreak/>
        <w:t>upływem terminu do składania ofert. Powiadomienie o wprowadzeniu zmian lub wycofaniu oferty należy umieścić w kopercie, opisanej jak wyżej w pkt. 6. Koperta dodatkowo musi być oznaczona określeniami: „Zmiana” lub „Wycofanie”.</w:t>
      </w:r>
    </w:p>
    <w:p w:rsidR="0085368C" w:rsidRPr="00774570" w:rsidRDefault="0085368C" w:rsidP="003B542C">
      <w:pPr>
        <w:spacing w:line="360" w:lineRule="auto"/>
        <w:ind w:left="567"/>
        <w:jc w:val="both"/>
        <w:rPr>
          <w:rFonts w:ascii="Trebuchet MS" w:hAnsi="Trebuchet MS" w:cs="Arial"/>
        </w:rPr>
      </w:pPr>
    </w:p>
    <w:p w:rsidR="0085368C" w:rsidRPr="00774570" w:rsidRDefault="0085368C" w:rsidP="003429E8">
      <w:pPr>
        <w:numPr>
          <w:ilvl w:val="0"/>
          <w:numId w:val="17"/>
        </w:numPr>
        <w:spacing w:line="360" w:lineRule="auto"/>
        <w:jc w:val="both"/>
        <w:rPr>
          <w:rFonts w:ascii="Trebuchet MS" w:hAnsi="Trebuchet MS" w:cs="Arial"/>
        </w:rPr>
      </w:pPr>
      <w:r w:rsidRPr="00774570">
        <w:rPr>
          <w:rFonts w:ascii="Trebuchet MS" w:hAnsi="Trebuchet MS" w:cs="Arial"/>
        </w:rPr>
        <w:t xml:space="preserve">Złożona oferta wraz z załącznikami będzie jawna, z wyjątkiem informacji stanowiących tajemnicę przedsiębiorstwa w rozumieniu przepisów o zwalczaniu nieuczciwej konkurencji co, do których Wykonawca składając ofertę </w:t>
      </w:r>
      <w:r w:rsidRPr="00774570">
        <w:rPr>
          <w:rFonts w:ascii="Trebuchet MS" w:hAnsi="Trebuchet MS" w:cs="Arial"/>
          <w:b/>
          <w:u w:val="single"/>
        </w:rPr>
        <w:t>zastrzegł oraz wykazał</w:t>
      </w:r>
      <w:r w:rsidRPr="00774570">
        <w:rPr>
          <w:rFonts w:ascii="Trebuchet MS" w:hAnsi="Trebuchet MS" w:cs="Arial"/>
        </w:rPr>
        <w:t>, iż zastrzeżone informacje stanowią tajemnicę przedsiębiorstwa. Wykonawca nie może zastrzec informacji, o których mowa w art. 86 ust. 4 ustawy.</w:t>
      </w:r>
    </w:p>
    <w:p w:rsidR="0085368C" w:rsidRPr="00774570" w:rsidRDefault="0085368C" w:rsidP="003429E8">
      <w:pPr>
        <w:numPr>
          <w:ilvl w:val="1"/>
          <w:numId w:val="17"/>
        </w:numPr>
        <w:tabs>
          <w:tab w:val="clear" w:pos="360"/>
          <w:tab w:val="num" w:pos="567"/>
        </w:tabs>
        <w:spacing w:line="360" w:lineRule="auto"/>
        <w:ind w:left="567" w:hanging="567"/>
        <w:jc w:val="both"/>
        <w:rPr>
          <w:rFonts w:ascii="Trebuchet MS" w:hAnsi="Trebuchet MS" w:cs="Arial"/>
          <w:b/>
          <w:u w:val="single"/>
        </w:rPr>
      </w:pPr>
      <w:r w:rsidRPr="00774570">
        <w:rPr>
          <w:rFonts w:ascii="Trebuchet MS" w:hAnsi="Trebuchet MS" w:cs="Aria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85368C" w:rsidRPr="00774570" w:rsidRDefault="0085368C" w:rsidP="003429E8">
      <w:pPr>
        <w:numPr>
          <w:ilvl w:val="1"/>
          <w:numId w:val="17"/>
        </w:numPr>
        <w:tabs>
          <w:tab w:val="clear" w:pos="360"/>
          <w:tab w:val="num" w:pos="567"/>
        </w:tabs>
        <w:spacing w:line="360" w:lineRule="auto"/>
        <w:ind w:left="567" w:hanging="567"/>
        <w:jc w:val="both"/>
        <w:rPr>
          <w:rFonts w:ascii="Trebuchet MS" w:hAnsi="Trebuchet MS" w:cs="Arial"/>
        </w:rPr>
      </w:pPr>
      <w:r w:rsidRPr="00774570">
        <w:rPr>
          <w:rFonts w:ascii="Trebuchet MS" w:hAnsi="Trebuchet MS" w:cs="Arial"/>
        </w:rPr>
        <w:t>Informacje stanowiące tajemnicę przedsiębiorstwa, powinny być zgrupowane i stanowić oddzielną część oferty, opisaną w następujący sposób: „tajemnica przedsiębiorstwa – tylko do wglądu przez Zamawiającego”.</w:t>
      </w:r>
    </w:p>
    <w:p w:rsidR="0085368C" w:rsidRPr="00774570" w:rsidRDefault="0085368C" w:rsidP="003B542C">
      <w:pPr>
        <w:pStyle w:val="Tekstpodstawowy"/>
        <w:tabs>
          <w:tab w:val="num" w:pos="567"/>
        </w:tabs>
        <w:spacing w:line="360" w:lineRule="auto"/>
        <w:ind w:left="567" w:hanging="567"/>
        <w:rPr>
          <w:rFonts w:ascii="Trebuchet MS" w:hAnsi="Trebuchet MS" w:cs="Arial"/>
          <w:b/>
          <w:sz w:val="20"/>
        </w:rPr>
      </w:pPr>
      <w:r w:rsidRPr="00774570">
        <w:rPr>
          <w:rFonts w:ascii="Trebuchet MS" w:hAnsi="Trebuchet MS" w:cs="Arial"/>
          <w:sz w:val="20"/>
        </w:rPr>
        <w:t>8.3.</w:t>
      </w:r>
      <w:r w:rsidRPr="00774570">
        <w:rPr>
          <w:rFonts w:ascii="Trebuchet MS" w:hAnsi="Trebuchet MS" w:cs="Arial"/>
          <w:sz w:val="20"/>
        </w:rPr>
        <w:tab/>
        <w:t>Po otwarciu złożonych ofert, Wykonawca, który będzie chciał skorzystać z jawności dokumentacji z postępowania (protokołu), w tym ofert, musi wystąpić w tej sprawie do Zamawiającego ze stosownym wnioskiem.</w:t>
      </w:r>
    </w:p>
    <w:p w:rsidR="009920A8" w:rsidRPr="00774570" w:rsidRDefault="009920A8" w:rsidP="003B542C">
      <w:pPr>
        <w:pStyle w:val="Tekstpodstawowy"/>
        <w:tabs>
          <w:tab w:val="num" w:pos="567"/>
        </w:tabs>
        <w:spacing w:line="360" w:lineRule="auto"/>
        <w:ind w:left="567" w:hanging="567"/>
        <w:rPr>
          <w:rFonts w:ascii="Trebuchet MS" w:hAnsi="Trebuchet MS" w:cs="Arial"/>
          <w:b/>
          <w:sz w:val="20"/>
        </w:rPr>
      </w:pPr>
    </w:p>
    <w:p w:rsidR="0085368C" w:rsidRPr="00774570" w:rsidRDefault="000E6718" w:rsidP="003B542C">
      <w:pPr>
        <w:pStyle w:val="Tekstpodstawowy"/>
        <w:tabs>
          <w:tab w:val="num" w:pos="567"/>
        </w:tabs>
        <w:spacing w:line="360" w:lineRule="auto"/>
        <w:ind w:left="567" w:hanging="567"/>
        <w:rPr>
          <w:rFonts w:ascii="Trebuchet MS" w:hAnsi="Trebuchet MS" w:cs="Arial"/>
          <w:b/>
          <w:sz w:val="20"/>
        </w:rPr>
      </w:pPr>
      <w:r>
        <w:rPr>
          <w:rFonts w:ascii="Trebuchet MS" w:hAnsi="Trebuchet MS" w:cs="Arial"/>
          <w:b/>
          <w:sz w:val="20"/>
        </w:rPr>
        <w:t>ROZDZIAŁ XX</w:t>
      </w:r>
      <w:r w:rsidR="0085368C" w:rsidRPr="00774570">
        <w:rPr>
          <w:rFonts w:ascii="Trebuchet MS" w:hAnsi="Trebuchet MS" w:cs="Arial"/>
          <w:b/>
          <w:sz w:val="20"/>
        </w:rPr>
        <w:t xml:space="preserve">I. </w:t>
      </w:r>
      <w:r w:rsidR="0085368C" w:rsidRPr="00774570">
        <w:rPr>
          <w:rFonts w:ascii="Trebuchet MS" w:hAnsi="Trebuchet MS" w:cs="Arial"/>
          <w:b/>
          <w:sz w:val="20"/>
        </w:rPr>
        <w:tab/>
      </w:r>
      <w:r w:rsidR="0085368C" w:rsidRPr="00774570">
        <w:rPr>
          <w:rFonts w:ascii="Trebuchet MS" w:hAnsi="Trebuchet MS" w:cs="Arial"/>
          <w:b/>
          <w:sz w:val="20"/>
        </w:rPr>
        <w:tab/>
        <w:t>OPIS SPOSOBU OBLICZENIA CENY</w:t>
      </w:r>
    </w:p>
    <w:p w:rsidR="00752430" w:rsidRPr="00161F68" w:rsidRDefault="00752430" w:rsidP="00752430">
      <w:pPr>
        <w:pStyle w:val="Tekstpodstawowy"/>
        <w:tabs>
          <w:tab w:val="num" w:pos="567"/>
        </w:tabs>
        <w:spacing w:line="360" w:lineRule="auto"/>
        <w:ind w:left="567" w:hanging="567"/>
        <w:rPr>
          <w:rFonts w:ascii="Trebuchet MS" w:hAnsi="Trebuchet MS" w:cs="Arial"/>
          <w:sz w:val="20"/>
        </w:rPr>
      </w:pPr>
    </w:p>
    <w:p w:rsidR="00752430" w:rsidRDefault="00752430" w:rsidP="00752430">
      <w:pPr>
        <w:numPr>
          <w:ilvl w:val="0"/>
          <w:numId w:val="4"/>
        </w:numPr>
        <w:spacing w:line="360" w:lineRule="auto"/>
        <w:jc w:val="both"/>
        <w:rPr>
          <w:rFonts w:ascii="Trebuchet MS" w:hAnsi="Trebuchet MS" w:cs="Arial"/>
        </w:rPr>
      </w:pPr>
      <w:r w:rsidRPr="00161F68">
        <w:rPr>
          <w:rFonts w:ascii="Trebuchet MS" w:hAnsi="Trebuchet MS" w:cs="Arial"/>
        </w:rPr>
        <w:t xml:space="preserve">Wykonawca poda cenę ofertową wraz z poszczególnymi cenami jednostkowymi na formularzu oferty, zgodnie z </w:t>
      </w:r>
      <w:r w:rsidRPr="00161F68">
        <w:rPr>
          <w:rFonts w:ascii="Trebuchet MS" w:hAnsi="Trebuchet MS" w:cs="Arial"/>
          <w:b/>
        </w:rPr>
        <w:t>załącznikiem nr 1</w:t>
      </w:r>
      <w:r w:rsidRPr="00161F68">
        <w:rPr>
          <w:rFonts w:ascii="Trebuchet MS" w:hAnsi="Trebuchet MS" w:cs="Arial"/>
        </w:rPr>
        <w:t xml:space="preserve"> do SIWZ.</w:t>
      </w:r>
    </w:p>
    <w:p w:rsidR="00752430" w:rsidRPr="00161F68" w:rsidRDefault="00752430" w:rsidP="00752430">
      <w:pPr>
        <w:spacing w:line="360" w:lineRule="auto"/>
        <w:jc w:val="both"/>
        <w:rPr>
          <w:rFonts w:ascii="Trebuchet MS" w:hAnsi="Trebuchet MS" w:cs="Arial"/>
        </w:rPr>
      </w:pPr>
    </w:p>
    <w:p w:rsidR="00752430" w:rsidRPr="00161F68" w:rsidRDefault="004C2BE7" w:rsidP="00752430">
      <w:pPr>
        <w:numPr>
          <w:ilvl w:val="0"/>
          <w:numId w:val="4"/>
        </w:numPr>
        <w:spacing w:line="360" w:lineRule="auto"/>
        <w:jc w:val="both"/>
        <w:rPr>
          <w:rFonts w:ascii="Trebuchet MS" w:hAnsi="Trebuchet MS" w:cs="Arial"/>
        </w:rPr>
      </w:pPr>
      <w:r w:rsidRPr="004B74AF">
        <w:rPr>
          <w:rFonts w:ascii="Trebuchet MS" w:hAnsi="Trebuchet MS" w:cs="Arial"/>
        </w:rPr>
        <w:t xml:space="preserve">Podana cena ofertowa musi zawierać wszystkie koszty związane z realizacją zamówienia, wynikające z opisu przedmiotu zamówienia – </w:t>
      </w:r>
      <w:r w:rsidRPr="004B74AF">
        <w:rPr>
          <w:rFonts w:ascii="Trebuchet MS" w:hAnsi="Trebuchet MS" w:cs="Arial"/>
          <w:b/>
        </w:rPr>
        <w:t>cena ryczałtowa</w:t>
      </w:r>
      <w:r w:rsidR="00752430" w:rsidRPr="00161F68">
        <w:rPr>
          <w:rFonts w:ascii="Trebuchet MS" w:hAnsi="Trebuchet MS" w:cs="Arial"/>
        </w:rPr>
        <w:t>.</w:t>
      </w:r>
    </w:p>
    <w:p w:rsidR="0085368C" w:rsidRPr="00774570" w:rsidRDefault="0085368C" w:rsidP="00447639">
      <w:pPr>
        <w:spacing w:line="360" w:lineRule="auto"/>
        <w:jc w:val="both"/>
        <w:rPr>
          <w:rFonts w:ascii="Trebuchet MS" w:hAnsi="Trebuchet MS" w:cs="Arial"/>
        </w:rPr>
      </w:pPr>
    </w:p>
    <w:p w:rsidR="0085368C" w:rsidRPr="00774570" w:rsidRDefault="0085368C" w:rsidP="00447639">
      <w:pPr>
        <w:numPr>
          <w:ilvl w:val="0"/>
          <w:numId w:val="14"/>
        </w:numPr>
        <w:spacing w:line="360" w:lineRule="auto"/>
        <w:jc w:val="both"/>
        <w:rPr>
          <w:rFonts w:ascii="Trebuchet MS" w:hAnsi="Trebuchet MS" w:cs="Arial"/>
        </w:rPr>
      </w:pPr>
      <w:r w:rsidRPr="00774570">
        <w:rPr>
          <w:rFonts w:ascii="Trebuchet MS" w:hAnsi="Trebuchet MS" w:cs="Arial"/>
        </w:rPr>
        <w:t>Cenę oferty należy podać w następujący sposób:</w:t>
      </w:r>
    </w:p>
    <w:p w:rsidR="0085368C" w:rsidRPr="00774570" w:rsidRDefault="0085368C" w:rsidP="00081086">
      <w:pPr>
        <w:spacing w:line="360" w:lineRule="auto"/>
        <w:ind w:left="567"/>
        <w:jc w:val="both"/>
        <w:rPr>
          <w:rFonts w:ascii="Trebuchet MS" w:hAnsi="Trebuchet MS" w:cs="Arial"/>
        </w:rPr>
      </w:pPr>
      <w:r w:rsidRPr="00774570">
        <w:rPr>
          <w:rFonts w:ascii="Trebuchet MS" w:hAnsi="Trebuchet MS" w:cs="Arial"/>
          <w:b/>
        </w:rPr>
        <w:t>– cena brutto</w:t>
      </w:r>
      <w:r w:rsidR="00081086">
        <w:rPr>
          <w:rFonts w:ascii="Trebuchet MS" w:hAnsi="Trebuchet MS" w:cs="Arial"/>
        </w:rPr>
        <w:t>.</w:t>
      </w:r>
    </w:p>
    <w:p w:rsidR="0085368C" w:rsidRPr="00774570" w:rsidRDefault="0085368C" w:rsidP="00081086">
      <w:pPr>
        <w:spacing w:line="360" w:lineRule="auto"/>
        <w:jc w:val="both"/>
        <w:rPr>
          <w:rFonts w:ascii="Trebuchet MS" w:hAnsi="Trebuchet MS" w:cs="Arial"/>
        </w:rPr>
      </w:pPr>
    </w:p>
    <w:p w:rsidR="0085368C" w:rsidRPr="00081086" w:rsidRDefault="0085368C" w:rsidP="00081086">
      <w:pPr>
        <w:pStyle w:val="Akapitzlist"/>
        <w:numPr>
          <w:ilvl w:val="0"/>
          <w:numId w:val="14"/>
        </w:numPr>
        <w:spacing w:line="360" w:lineRule="auto"/>
        <w:jc w:val="both"/>
        <w:rPr>
          <w:rFonts w:ascii="Trebuchet MS" w:hAnsi="Trebuchet MS" w:cs="Arial"/>
        </w:rPr>
      </w:pPr>
      <w:r w:rsidRPr="00774570">
        <w:rPr>
          <w:rFonts w:ascii="Trebuchet MS" w:hAnsi="Trebuchet MS" w:cs="Arial"/>
        </w:rPr>
        <w:t>Cena ofertowa musi być podana w złotych polskich (PLN), cyfrowo (do drugiego miejsca po przecinku).</w:t>
      </w:r>
    </w:p>
    <w:p w:rsidR="00AF3E25" w:rsidRDefault="00AF3E25" w:rsidP="003B542C">
      <w:pPr>
        <w:spacing w:line="360" w:lineRule="auto"/>
        <w:jc w:val="both"/>
        <w:rPr>
          <w:rFonts w:ascii="Trebuchet MS" w:hAnsi="Trebuchet MS" w:cs="Arial"/>
          <w:b/>
        </w:rPr>
      </w:pPr>
    </w:p>
    <w:p w:rsidR="0085368C" w:rsidRPr="00774570" w:rsidRDefault="000E6718" w:rsidP="003B542C">
      <w:pPr>
        <w:spacing w:line="360" w:lineRule="auto"/>
        <w:jc w:val="both"/>
        <w:rPr>
          <w:rFonts w:ascii="Trebuchet MS" w:hAnsi="Trebuchet MS" w:cs="Arial"/>
          <w:b/>
        </w:rPr>
      </w:pPr>
      <w:r>
        <w:rPr>
          <w:rFonts w:ascii="Trebuchet MS" w:hAnsi="Trebuchet MS" w:cs="Arial"/>
          <w:b/>
        </w:rPr>
        <w:t>ROZDZIAŁ XXI</w:t>
      </w:r>
      <w:r w:rsidR="0085368C" w:rsidRPr="00774570">
        <w:rPr>
          <w:rFonts w:ascii="Trebuchet MS" w:hAnsi="Trebuchet MS" w:cs="Arial"/>
          <w:b/>
        </w:rPr>
        <w:t xml:space="preserve">I. </w:t>
      </w:r>
      <w:r w:rsidR="0085368C" w:rsidRPr="00774570">
        <w:rPr>
          <w:rFonts w:ascii="Trebuchet MS" w:hAnsi="Trebuchet MS" w:cs="Arial"/>
          <w:b/>
        </w:rPr>
        <w:tab/>
        <w:t>MIEJSCE ORAZ TERMIN SKŁADANIA I OTWARCIA OFERT</w:t>
      </w:r>
    </w:p>
    <w:p w:rsidR="0085368C" w:rsidRPr="00774570" w:rsidRDefault="0085368C" w:rsidP="003B542C">
      <w:pPr>
        <w:spacing w:line="360" w:lineRule="auto"/>
        <w:jc w:val="both"/>
        <w:rPr>
          <w:rFonts w:ascii="Trebuchet MS" w:hAnsi="Trebuchet MS" w:cs="Arial"/>
        </w:rPr>
      </w:pPr>
    </w:p>
    <w:p w:rsidR="0085368C" w:rsidRPr="00774570" w:rsidRDefault="0085368C" w:rsidP="007142ED">
      <w:pPr>
        <w:pStyle w:val="Tekstpodstawowy"/>
        <w:numPr>
          <w:ilvl w:val="0"/>
          <w:numId w:val="11"/>
        </w:numPr>
        <w:tabs>
          <w:tab w:val="left" w:pos="567"/>
        </w:tabs>
        <w:spacing w:line="360" w:lineRule="auto"/>
        <w:rPr>
          <w:rFonts w:ascii="Trebuchet MS" w:hAnsi="Trebuchet MS" w:cs="Arial"/>
          <w:sz w:val="20"/>
        </w:rPr>
      </w:pPr>
      <w:r w:rsidRPr="00774570">
        <w:rPr>
          <w:rFonts w:ascii="Trebuchet MS" w:hAnsi="Trebuchet MS" w:cs="Arial"/>
          <w:sz w:val="20"/>
        </w:rPr>
        <w:t xml:space="preserve">Ofertę należy złożyć w siedzibie Zamawiającego tj. w </w:t>
      </w:r>
      <w:r w:rsidR="007142ED" w:rsidRPr="0018106F">
        <w:rPr>
          <w:rFonts w:ascii="Trebuchet MS" w:hAnsi="Trebuchet MS" w:cs="Helvetica"/>
          <w:color w:val="333333"/>
          <w:sz w:val="20"/>
        </w:rPr>
        <w:t>siedzibie Szkoły Podstawowej Nr 16 im. Janusza Korczaka w Rudzie Śląskiej, ul. Kukułcza 4, 41-710 Ruda Śląska, w sekretariacie</w:t>
      </w:r>
      <w:r w:rsidRPr="00774570">
        <w:rPr>
          <w:rFonts w:ascii="Trebuchet MS" w:hAnsi="Trebuchet MS" w:cs="Arial"/>
          <w:sz w:val="20"/>
        </w:rPr>
        <w:t xml:space="preserve">, nie później niż do </w:t>
      </w:r>
      <w:r w:rsidR="001064CF">
        <w:rPr>
          <w:rFonts w:ascii="Trebuchet MS" w:hAnsi="Trebuchet MS" w:cs="Arial"/>
          <w:b/>
          <w:sz w:val="20"/>
        </w:rPr>
        <w:t xml:space="preserve">dnia </w:t>
      </w:r>
      <w:r w:rsidR="002D2569">
        <w:rPr>
          <w:rFonts w:ascii="Trebuchet MS" w:hAnsi="Trebuchet MS" w:cs="Arial"/>
          <w:b/>
          <w:sz w:val="20"/>
        </w:rPr>
        <w:t>1</w:t>
      </w:r>
      <w:r w:rsidR="006A27A7">
        <w:rPr>
          <w:rFonts w:ascii="Trebuchet MS" w:hAnsi="Trebuchet MS" w:cs="Arial"/>
          <w:b/>
          <w:sz w:val="20"/>
        </w:rPr>
        <w:t>4</w:t>
      </w:r>
      <w:r w:rsidR="009920A8">
        <w:rPr>
          <w:rFonts w:ascii="Trebuchet MS" w:hAnsi="Trebuchet MS" w:cs="Arial"/>
          <w:b/>
          <w:sz w:val="20"/>
        </w:rPr>
        <w:t>.</w:t>
      </w:r>
      <w:r w:rsidR="00AF3E25">
        <w:rPr>
          <w:rFonts w:ascii="Trebuchet MS" w:hAnsi="Trebuchet MS" w:cs="Arial"/>
          <w:b/>
          <w:sz w:val="20"/>
        </w:rPr>
        <w:t>11</w:t>
      </w:r>
      <w:r w:rsidR="00DB1623">
        <w:rPr>
          <w:rFonts w:ascii="Trebuchet MS" w:hAnsi="Trebuchet MS" w:cs="Arial"/>
          <w:b/>
          <w:sz w:val="20"/>
        </w:rPr>
        <w:t>.20</w:t>
      </w:r>
      <w:r w:rsidR="00447639">
        <w:rPr>
          <w:rFonts w:ascii="Trebuchet MS" w:hAnsi="Trebuchet MS" w:cs="Arial"/>
          <w:b/>
          <w:sz w:val="20"/>
        </w:rPr>
        <w:t xml:space="preserve">16 r. do godziny </w:t>
      </w:r>
      <w:r w:rsidR="009920A8">
        <w:rPr>
          <w:rFonts w:ascii="Trebuchet MS" w:hAnsi="Trebuchet MS" w:cs="Arial"/>
          <w:b/>
          <w:sz w:val="20"/>
        </w:rPr>
        <w:t>1</w:t>
      </w:r>
      <w:r w:rsidR="006A27A7">
        <w:rPr>
          <w:rFonts w:ascii="Trebuchet MS" w:hAnsi="Trebuchet MS" w:cs="Arial"/>
          <w:b/>
          <w:sz w:val="20"/>
        </w:rPr>
        <w:t>3:0</w:t>
      </w:r>
      <w:r w:rsidR="009920A8">
        <w:rPr>
          <w:rFonts w:ascii="Trebuchet MS" w:hAnsi="Trebuchet MS" w:cs="Arial"/>
          <w:b/>
          <w:sz w:val="20"/>
        </w:rPr>
        <w:t>0</w:t>
      </w:r>
    </w:p>
    <w:p w:rsidR="0085368C" w:rsidRPr="00774570" w:rsidRDefault="0085368C" w:rsidP="007142ED">
      <w:pPr>
        <w:pStyle w:val="Tekstpodstawowy"/>
        <w:spacing w:line="360" w:lineRule="auto"/>
        <w:rPr>
          <w:rFonts w:ascii="Trebuchet MS" w:hAnsi="Trebuchet MS" w:cs="Arial"/>
          <w:sz w:val="20"/>
        </w:rPr>
      </w:pPr>
    </w:p>
    <w:p w:rsidR="0085368C" w:rsidRPr="00774570" w:rsidRDefault="0085368C" w:rsidP="007142ED">
      <w:pPr>
        <w:pStyle w:val="Tekstpodstawowy"/>
        <w:numPr>
          <w:ilvl w:val="0"/>
          <w:numId w:val="11"/>
        </w:numPr>
        <w:spacing w:line="360" w:lineRule="auto"/>
        <w:rPr>
          <w:rFonts w:ascii="Trebuchet MS" w:hAnsi="Trebuchet MS" w:cs="Arial"/>
          <w:sz w:val="20"/>
        </w:rPr>
      </w:pPr>
      <w:r w:rsidRPr="00774570">
        <w:rPr>
          <w:rFonts w:ascii="Trebuchet MS" w:hAnsi="Trebuchet MS" w:cs="Arial"/>
          <w:sz w:val="20"/>
        </w:rPr>
        <w:lastRenderedPageBreak/>
        <w:t>W przypadku otrzymania przez Zamawiającego oferty po terminie podanym w pkt. 1 niniejszego rozdziału Zamawiający niezwłocznie zawiadomi Wykonawcę o złożeniu oferty po terminie oraz niezwłocznie zwróci ofertę.</w:t>
      </w:r>
    </w:p>
    <w:p w:rsidR="0085368C" w:rsidRPr="00774570" w:rsidRDefault="0085368C" w:rsidP="007142ED">
      <w:pPr>
        <w:pStyle w:val="Tekstpodstawowy"/>
        <w:spacing w:line="360" w:lineRule="auto"/>
        <w:rPr>
          <w:rFonts w:ascii="Trebuchet MS" w:hAnsi="Trebuchet MS" w:cs="Arial"/>
          <w:sz w:val="20"/>
        </w:rPr>
      </w:pPr>
    </w:p>
    <w:p w:rsidR="0085368C" w:rsidRPr="00774570" w:rsidRDefault="0085368C" w:rsidP="007142ED">
      <w:pPr>
        <w:pStyle w:val="Tekstpodstawowy"/>
        <w:numPr>
          <w:ilvl w:val="0"/>
          <w:numId w:val="11"/>
        </w:numPr>
        <w:spacing w:line="360" w:lineRule="auto"/>
        <w:rPr>
          <w:rFonts w:ascii="Trebuchet MS" w:hAnsi="Trebuchet MS" w:cs="Arial"/>
          <w:sz w:val="20"/>
        </w:rPr>
      </w:pPr>
      <w:r w:rsidRPr="00774570">
        <w:rPr>
          <w:rFonts w:ascii="Trebuchet MS" w:hAnsi="Trebuchet MS" w:cs="Arial"/>
          <w:sz w:val="20"/>
        </w:rPr>
        <w:t xml:space="preserve">Zamawiający otworzy koperty z ofertami i zmianami w </w:t>
      </w:r>
      <w:r w:rsidR="001064CF">
        <w:rPr>
          <w:rFonts w:ascii="Trebuchet MS" w:hAnsi="Trebuchet MS" w:cs="Arial"/>
          <w:b/>
          <w:sz w:val="20"/>
        </w:rPr>
        <w:t xml:space="preserve">dniu </w:t>
      </w:r>
      <w:r w:rsidR="006A27A7">
        <w:rPr>
          <w:rFonts w:ascii="Trebuchet MS" w:hAnsi="Trebuchet MS" w:cs="Arial"/>
          <w:b/>
          <w:sz w:val="20"/>
        </w:rPr>
        <w:t>14</w:t>
      </w:r>
      <w:r w:rsidR="00AF3E25">
        <w:rPr>
          <w:rFonts w:ascii="Trebuchet MS" w:hAnsi="Trebuchet MS" w:cs="Arial"/>
          <w:b/>
          <w:sz w:val="20"/>
        </w:rPr>
        <w:t>.11</w:t>
      </w:r>
      <w:r w:rsidR="00447639">
        <w:rPr>
          <w:rFonts w:ascii="Trebuchet MS" w:hAnsi="Trebuchet MS" w:cs="Arial"/>
          <w:b/>
          <w:sz w:val="20"/>
        </w:rPr>
        <w:t xml:space="preserve">.2016 r. o godzinie </w:t>
      </w:r>
      <w:r w:rsidR="009920A8">
        <w:rPr>
          <w:rFonts w:ascii="Trebuchet MS" w:hAnsi="Trebuchet MS" w:cs="Arial"/>
          <w:b/>
          <w:sz w:val="20"/>
        </w:rPr>
        <w:t>1</w:t>
      </w:r>
      <w:r w:rsidR="006A27A7">
        <w:rPr>
          <w:rFonts w:ascii="Trebuchet MS" w:hAnsi="Trebuchet MS" w:cs="Arial"/>
          <w:b/>
          <w:sz w:val="20"/>
        </w:rPr>
        <w:t>4</w:t>
      </w:r>
      <w:r w:rsidR="009920A8">
        <w:rPr>
          <w:rFonts w:ascii="Trebuchet MS" w:hAnsi="Trebuchet MS" w:cs="Arial"/>
          <w:b/>
          <w:sz w:val="20"/>
        </w:rPr>
        <w:t>:00</w:t>
      </w:r>
      <w:r w:rsidRPr="00774570">
        <w:rPr>
          <w:rFonts w:ascii="Trebuchet MS" w:hAnsi="Trebuchet MS" w:cs="Arial"/>
          <w:b/>
          <w:sz w:val="20"/>
        </w:rPr>
        <w:t xml:space="preserve"> </w:t>
      </w:r>
      <w:r w:rsidRPr="00774570">
        <w:rPr>
          <w:rFonts w:ascii="Trebuchet MS" w:hAnsi="Trebuchet MS" w:cs="Arial"/>
          <w:sz w:val="20"/>
        </w:rPr>
        <w:t>w sali nr 2 w siedzibie Zamawiającego.</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0E6718" w:rsidP="003B542C">
      <w:pPr>
        <w:pStyle w:val="Tekstpodstawowy"/>
        <w:spacing w:line="360" w:lineRule="auto"/>
        <w:rPr>
          <w:rFonts w:ascii="Trebuchet MS" w:hAnsi="Trebuchet MS" w:cs="Arial"/>
          <w:b/>
          <w:sz w:val="20"/>
        </w:rPr>
      </w:pPr>
      <w:r>
        <w:rPr>
          <w:rFonts w:ascii="Trebuchet MS" w:hAnsi="Trebuchet MS" w:cs="Arial"/>
          <w:b/>
          <w:sz w:val="20"/>
        </w:rPr>
        <w:t>ROZDZIAŁ XXIII</w:t>
      </w:r>
      <w:r w:rsidR="0085368C" w:rsidRPr="00774570">
        <w:rPr>
          <w:rFonts w:ascii="Trebuchet MS" w:hAnsi="Trebuchet MS" w:cs="Arial"/>
          <w:b/>
          <w:sz w:val="20"/>
        </w:rPr>
        <w:t xml:space="preserve">. </w:t>
      </w:r>
      <w:r w:rsidR="0085368C" w:rsidRPr="00774570">
        <w:rPr>
          <w:rFonts w:ascii="Trebuchet MS" w:hAnsi="Trebuchet MS" w:cs="Arial"/>
          <w:b/>
          <w:sz w:val="20"/>
        </w:rPr>
        <w:tab/>
        <w:t>INFORMACJE O TRYBIE OTWARCIA I OCENY OFERT</w:t>
      </w:r>
    </w:p>
    <w:p w:rsidR="0085368C" w:rsidRPr="00774570" w:rsidRDefault="0085368C" w:rsidP="003B542C">
      <w:pPr>
        <w:pStyle w:val="Tekstpodstawowy"/>
        <w:spacing w:line="360" w:lineRule="auto"/>
        <w:rPr>
          <w:rFonts w:ascii="Trebuchet MS" w:hAnsi="Trebuchet MS" w:cs="Arial"/>
          <w:b/>
          <w:sz w:val="20"/>
        </w:rPr>
      </w:pPr>
    </w:p>
    <w:p w:rsidR="0085368C" w:rsidRPr="00774570" w:rsidRDefault="0085368C" w:rsidP="003429E8">
      <w:pPr>
        <w:pStyle w:val="Tekstpodstawowy"/>
        <w:numPr>
          <w:ilvl w:val="0"/>
          <w:numId w:val="5"/>
        </w:numPr>
        <w:spacing w:line="360" w:lineRule="auto"/>
        <w:rPr>
          <w:rFonts w:ascii="Trebuchet MS" w:hAnsi="Trebuchet MS" w:cs="Arial"/>
          <w:sz w:val="20"/>
        </w:rPr>
      </w:pPr>
      <w:r w:rsidRPr="00774570">
        <w:rPr>
          <w:rFonts w:ascii="Trebuchet MS" w:hAnsi="Trebuchet MS" w:cs="Arial"/>
          <w:sz w:val="20"/>
        </w:rPr>
        <w:t>Otwarcie ofert jest jawne.</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85368C" w:rsidP="003429E8">
      <w:pPr>
        <w:pStyle w:val="Tekstpodstawowy"/>
        <w:numPr>
          <w:ilvl w:val="0"/>
          <w:numId w:val="5"/>
        </w:numPr>
        <w:spacing w:line="360" w:lineRule="auto"/>
        <w:rPr>
          <w:rFonts w:ascii="Trebuchet MS" w:hAnsi="Trebuchet MS" w:cs="Arial"/>
          <w:sz w:val="20"/>
        </w:rPr>
      </w:pPr>
      <w:r w:rsidRPr="00774570">
        <w:rPr>
          <w:rFonts w:ascii="Trebuchet MS" w:hAnsi="Trebuchet MS" w:cs="Arial"/>
          <w:sz w:val="20"/>
        </w:rPr>
        <w:t>Bezpośrednio przed otwarciem ofert Zamawiający poda kwotę, jaką zamierza przeznaczyć na sfinansowanie niniejszego zamówienia (kwota brutto, wraz z podatkiem VAT).</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85368C" w:rsidP="003429E8">
      <w:pPr>
        <w:pStyle w:val="Tekstpodstawowy"/>
        <w:numPr>
          <w:ilvl w:val="0"/>
          <w:numId w:val="5"/>
        </w:numPr>
        <w:spacing w:line="360" w:lineRule="auto"/>
        <w:rPr>
          <w:rFonts w:ascii="Trebuchet MS" w:hAnsi="Trebuchet MS" w:cs="Arial"/>
          <w:sz w:val="20"/>
        </w:rPr>
      </w:pPr>
      <w:r w:rsidRPr="00774570">
        <w:rPr>
          <w:rFonts w:ascii="Trebuchet MS" w:hAnsi="Trebuchet MS" w:cs="Arial"/>
          <w:sz w:val="20"/>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85368C" w:rsidRPr="001064CF" w:rsidRDefault="0085368C" w:rsidP="001064CF">
      <w:pPr>
        <w:spacing w:line="360" w:lineRule="auto"/>
        <w:rPr>
          <w:rFonts w:ascii="Trebuchet MS" w:hAnsi="Trebuchet MS" w:cs="Arial"/>
        </w:rPr>
      </w:pPr>
    </w:p>
    <w:p w:rsidR="0085368C" w:rsidRPr="00774570" w:rsidRDefault="0085368C" w:rsidP="003429E8">
      <w:pPr>
        <w:pStyle w:val="NormalnyWeb"/>
        <w:numPr>
          <w:ilvl w:val="0"/>
          <w:numId w:val="5"/>
        </w:numPr>
        <w:spacing w:before="0" w:beforeAutospacing="0" w:after="0" w:afterAutospacing="0" w:line="360" w:lineRule="auto"/>
        <w:jc w:val="both"/>
        <w:rPr>
          <w:rFonts w:ascii="Trebuchet MS" w:hAnsi="Trebuchet MS"/>
          <w:bCs/>
          <w:sz w:val="20"/>
        </w:rPr>
      </w:pPr>
      <w:r w:rsidRPr="00774570">
        <w:rPr>
          <w:rFonts w:ascii="Trebuchet MS" w:hAnsi="Trebuchet MS"/>
          <w:bCs/>
          <w:sz w:val="20"/>
        </w:rPr>
        <w:t>Niezwłocznie po otwarciu ofert Zamawiający zamieści na stronie internetowej (</w:t>
      </w:r>
      <w:r w:rsidR="00F25E76" w:rsidRPr="00396093">
        <w:rPr>
          <w:rFonts w:ascii="Trebuchet MS" w:hAnsi="Trebuchet MS" w:cs="Arial"/>
          <w:sz w:val="20"/>
        </w:rPr>
        <w:t>www.sp16.bipinfo.pl</w:t>
      </w:r>
      <w:r w:rsidRPr="00774570">
        <w:rPr>
          <w:rFonts w:ascii="Trebuchet MS" w:hAnsi="Trebuchet MS"/>
          <w:bCs/>
          <w:sz w:val="20"/>
        </w:rPr>
        <w:t>) informacje dotyczące:</w:t>
      </w:r>
    </w:p>
    <w:p w:rsidR="0085368C" w:rsidRPr="00774570" w:rsidRDefault="0085368C" w:rsidP="003B542C">
      <w:pPr>
        <w:pStyle w:val="NormalnyWeb"/>
        <w:spacing w:before="0" w:beforeAutospacing="0" w:after="0" w:afterAutospacing="0" w:line="360" w:lineRule="auto"/>
        <w:ind w:left="567"/>
        <w:jc w:val="both"/>
        <w:rPr>
          <w:rFonts w:ascii="Trebuchet MS" w:hAnsi="Trebuchet MS"/>
          <w:sz w:val="20"/>
        </w:rPr>
      </w:pPr>
      <w:r w:rsidRPr="00774570">
        <w:rPr>
          <w:rFonts w:ascii="Trebuchet MS" w:hAnsi="Trebuchet MS"/>
          <w:bCs/>
          <w:sz w:val="20"/>
        </w:rPr>
        <w:t>1) kwoty, jaką zamierza przeznaczyć na sfinansowanie zamówienia;</w:t>
      </w:r>
    </w:p>
    <w:p w:rsidR="0085368C" w:rsidRPr="00774570" w:rsidRDefault="0085368C" w:rsidP="003B542C">
      <w:pPr>
        <w:pStyle w:val="NormalnyWeb"/>
        <w:spacing w:before="0" w:beforeAutospacing="0" w:after="0" w:afterAutospacing="0" w:line="360" w:lineRule="auto"/>
        <w:ind w:left="567"/>
        <w:jc w:val="both"/>
        <w:rPr>
          <w:rFonts w:ascii="Trebuchet MS" w:hAnsi="Trebuchet MS"/>
          <w:sz w:val="20"/>
        </w:rPr>
      </w:pPr>
      <w:r w:rsidRPr="00774570">
        <w:rPr>
          <w:rFonts w:ascii="Trebuchet MS" w:hAnsi="Trebuchet MS"/>
          <w:bCs/>
          <w:sz w:val="20"/>
        </w:rPr>
        <w:t>2) firm oraz adresów Wykonawców, którzy złożyli oferty w terminie;</w:t>
      </w:r>
    </w:p>
    <w:p w:rsidR="0085368C" w:rsidRDefault="0085368C" w:rsidP="003B542C">
      <w:pPr>
        <w:pStyle w:val="NormalnyWeb"/>
        <w:spacing w:before="0" w:beforeAutospacing="0" w:after="0" w:afterAutospacing="0" w:line="360" w:lineRule="auto"/>
        <w:ind w:left="567"/>
        <w:jc w:val="both"/>
        <w:rPr>
          <w:rFonts w:ascii="Trebuchet MS" w:hAnsi="Trebuchet MS"/>
          <w:bCs/>
          <w:sz w:val="20"/>
        </w:rPr>
      </w:pPr>
      <w:r w:rsidRPr="00774570">
        <w:rPr>
          <w:rFonts w:ascii="Trebuchet MS" w:hAnsi="Trebuchet MS"/>
          <w:bCs/>
          <w:sz w:val="20"/>
        </w:rPr>
        <w:t>3) ceny, terminu wykonania zamówienia, warunków płatności zawartych w ofertach.</w:t>
      </w:r>
    </w:p>
    <w:p w:rsidR="003E7DB7" w:rsidRPr="005532FE" w:rsidRDefault="003E7DB7" w:rsidP="003E7DB7">
      <w:pPr>
        <w:pStyle w:val="NormalnyWeb"/>
        <w:spacing w:before="0" w:beforeAutospacing="0" w:after="0" w:afterAutospacing="0" w:line="360" w:lineRule="auto"/>
        <w:ind w:left="567" w:hanging="567"/>
        <w:jc w:val="both"/>
        <w:rPr>
          <w:rFonts w:ascii="Trebuchet MS" w:hAnsi="Trebuchet MS"/>
          <w:bCs/>
          <w:sz w:val="20"/>
        </w:rPr>
      </w:pPr>
      <w:r w:rsidRPr="00774570">
        <w:rPr>
          <w:rFonts w:ascii="Trebuchet MS" w:hAnsi="Trebuchet MS"/>
          <w:bCs/>
          <w:sz w:val="20"/>
        </w:rPr>
        <w:t>4.1.</w:t>
      </w:r>
      <w:r w:rsidRPr="00774570">
        <w:rPr>
          <w:rFonts w:ascii="Trebuchet MS" w:hAnsi="Trebuchet MS"/>
          <w:bCs/>
          <w:sz w:val="20"/>
        </w:rPr>
        <w:tab/>
      </w:r>
      <w:r w:rsidRPr="00774570">
        <w:rPr>
          <w:rFonts w:ascii="Trebuchet MS" w:hAnsi="Trebuchet MS" w:cs="Times-Roman"/>
          <w:sz w:val="20"/>
        </w:rPr>
        <w:t>W terminie 3 dni od dnia zamieszczenia przez Zamawiającego na stronie internetowej informacji z otwarcia ofert Wykonawca składa, stosownie do tre</w:t>
      </w:r>
      <w:r w:rsidRPr="00774570">
        <w:rPr>
          <w:rFonts w:ascii="Trebuchet MS" w:hAnsi="Trebuchet MS" w:cs="TT2A2t00"/>
          <w:sz w:val="20"/>
        </w:rPr>
        <w:t>ś</w:t>
      </w:r>
      <w:r w:rsidRPr="00774570">
        <w:rPr>
          <w:rFonts w:ascii="Trebuchet MS" w:hAnsi="Trebuchet MS" w:cs="Times-Roman"/>
          <w:sz w:val="20"/>
        </w:rPr>
        <w:t>ci art. 24 ust. 11 ustawy, o</w:t>
      </w:r>
      <w:r w:rsidRPr="00774570">
        <w:rPr>
          <w:rFonts w:ascii="Trebuchet MS" w:hAnsi="Trebuchet MS" w:cs="TT2A2t00"/>
          <w:sz w:val="20"/>
        </w:rPr>
        <w:t>ś</w:t>
      </w:r>
      <w:r w:rsidRPr="00774570">
        <w:rPr>
          <w:rFonts w:ascii="Trebuchet MS" w:hAnsi="Trebuchet MS" w:cs="Times-Roman"/>
          <w:sz w:val="20"/>
        </w:rPr>
        <w:t>wiadczenie o przynale</w:t>
      </w:r>
      <w:r w:rsidRPr="00774570">
        <w:rPr>
          <w:rFonts w:ascii="Trebuchet MS" w:hAnsi="Trebuchet MS" w:cs="TT2A2t00"/>
          <w:sz w:val="20"/>
        </w:rPr>
        <w:t>ż</w:t>
      </w:r>
      <w:r w:rsidRPr="00774570">
        <w:rPr>
          <w:rFonts w:ascii="Trebuchet MS" w:hAnsi="Trebuchet MS" w:cs="Times-Roman"/>
          <w:sz w:val="20"/>
        </w:rPr>
        <w:t>no</w:t>
      </w:r>
      <w:r w:rsidRPr="00774570">
        <w:rPr>
          <w:rFonts w:ascii="Trebuchet MS" w:hAnsi="Trebuchet MS" w:cs="TT2A2t00"/>
          <w:sz w:val="20"/>
        </w:rPr>
        <w:t>ś</w:t>
      </w:r>
      <w:r w:rsidRPr="00774570">
        <w:rPr>
          <w:rFonts w:ascii="Trebuchet MS" w:hAnsi="Trebuchet MS" w:cs="Times-Roman"/>
          <w:sz w:val="20"/>
        </w:rPr>
        <w:t>ci lub braku przynale</w:t>
      </w:r>
      <w:r w:rsidRPr="00774570">
        <w:rPr>
          <w:rFonts w:ascii="Trebuchet MS" w:hAnsi="Trebuchet MS" w:cs="TT2A2t00"/>
          <w:sz w:val="20"/>
        </w:rPr>
        <w:t>ż</w:t>
      </w:r>
      <w:r w:rsidRPr="00774570">
        <w:rPr>
          <w:rFonts w:ascii="Trebuchet MS" w:hAnsi="Trebuchet MS" w:cs="Times-Roman"/>
          <w:sz w:val="20"/>
        </w:rPr>
        <w:t>no</w:t>
      </w:r>
      <w:r w:rsidRPr="00774570">
        <w:rPr>
          <w:rFonts w:ascii="Trebuchet MS" w:hAnsi="Trebuchet MS" w:cs="TT2A2t00"/>
          <w:sz w:val="20"/>
        </w:rPr>
        <w:t>ś</w:t>
      </w:r>
      <w:r w:rsidRPr="00774570">
        <w:rPr>
          <w:rFonts w:ascii="Trebuchet MS" w:hAnsi="Trebuchet MS" w:cs="Times-Roman"/>
          <w:sz w:val="20"/>
        </w:rPr>
        <w:t>ci do tej samej grupy kapitałowej,</w:t>
      </w:r>
      <w:r w:rsidRPr="00774570">
        <w:rPr>
          <w:rFonts w:ascii="Trebuchet MS" w:hAnsi="Trebuchet MS" w:cs="Times-Roman"/>
          <w:sz w:val="20"/>
        </w:rPr>
        <w:br/>
        <w:t>o której mowa w art. 24 ust. 1 pkt 23 ustawy.</w:t>
      </w:r>
      <w:r w:rsidR="005532FE" w:rsidRPr="005532FE">
        <w:rPr>
          <w:rFonts w:ascii="Trebuchet MS" w:hAnsi="Trebuchet MS" w:cs="Times-Roman"/>
        </w:rPr>
        <w:t xml:space="preserve"> </w:t>
      </w:r>
      <w:r w:rsidR="005532FE" w:rsidRPr="005532FE">
        <w:rPr>
          <w:rFonts w:ascii="Trebuchet MS" w:hAnsi="Trebuchet MS" w:cs="Times-Roman"/>
          <w:sz w:val="20"/>
        </w:rPr>
        <w:t xml:space="preserve">Wraz ze złożeniem oświadczenia, Wykonawca może przedstawić dowody, </w:t>
      </w:r>
      <w:r w:rsidR="005532FE" w:rsidRPr="005532FE">
        <w:rPr>
          <w:rFonts w:ascii="Trebuchet MS" w:hAnsi="Trebuchet MS" w:cs="TT2A2t00"/>
          <w:sz w:val="20"/>
        </w:rPr>
        <w:t>ż</w:t>
      </w:r>
      <w:r w:rsidR="005532FE" w:rsidRPr="005532FE">
        <w:rPr>
          <w:rFonts w:ascii="Trebuchet MS" w:hAnsi="Trebuchet MS" w:cs="Times-Roman"/>
          <w:sz w:val="20"/>
        </w:rPr>
        <w:t>e powi</w:t>
      </w:r>
      <w:r w:rsidR="005532FE" w:rsidRPr="005532FE">
        <w:rPr>
          <w:rFonts w:ascii="Trebuchet MS" w:hAnsi="Trebuchet MS" w:cs="TT2A2t00"/>
          <w:sz w:val="20"/>
        </w:rPr>
        <w:t>ą</w:t>
      </w:r>
      <w:r w:rsidR="005532FE" w:rsidRPr="005532FE">
        <w:rPr>
          <w:rFonts w:ascii="Trebuchet MS" w:hAnsi="Trebuchet MS" w:cs="Times-Roman"/>
          <w:sz w:val="20"/>
        </w:rPr>
        <w:t>zania z innym Wykonawc</w:t>
      </w:r>
      <w:r w:rsidR="005532FE" w:rsidRPr="005532FE">
        <w:rPr>
          <w:rFonts w:ascii="Trebuchet MS" w:hAnsi="Trebuchet MS" w:cs="TT2A2t00"/>
          <w:sz w:val="20"/>
        </w:rPr>
        <w:t xml:space="preserve">ą </w:t>
      </w:r>
      <w:r w:rsidR="005532FE" w:rsidRPr="005532FE">
        <w:rPr>
          <w:rFonts w:ascii="Trebuchet MS" w:hAnsi="Trebuchet MS" w:cs="Times-Roman"/>
          <w:sz w:val="20"/>
        </w:rPr>
        <w:t>nie prowadz</w:t>
      </w:r>
      <w:r w:rsidR="005532FE" w:rsidRPr="005532FE">
        <w:rPr>
          <w:rFonts w:ascii="Trebuchet MS" w:hAnsi="Trebuchet MS" w:cs="TT2A2t00"/>
          <w:sz w:val="20"/>
        </w:rPr>
        <w:t xml:space="preserve">ą </w:t>
      </w:r>
      <w:r w:rsidR="005532FE" w:rsidRPr="005532FE">
        <w:rPr>
          <w:rFonts w:ascii="Trebuchet MS" w:hAnsi="Trebuchet MS" w:cs="Times-Roman"/>
          <w:sz w:val="20"/>
        </w:rPr>
        <w:t>do zakłócenia konkurencji w post</w:t>
      </w:r>
      <w:r w:rsidR="005532FE" w:rsidRPr="005532FE">
        <w:rPr>
          <w:rFonts w:ascii="Trebuchet MS" w:hAnsi="Trebuchet MS" w:cs="TT2A2t00"/>
          <w:sz w:val="20"/>
        </w:rPr>
        <w:t>ę</w:t>
      </w:r>
      <w:r w:rsidR="005532FE">
        <w:rPr>
          <w:rFonts w:ascii="Trebuchet MS" w:hAnsi="Trebuchet MS" w:cs="Times-Roman"/>
          <w:sz w:val="20"/>
        </w:rPr>
        <w:t>powaniu o udzielenie zamówienia.</w:t>
      </w:r>
    </w:p>
    <w:p w:rsidR="0085368C" w:rsidRPr="00774570" w:rsidRDefault="0085368C" w:rsidP="001064CF">
      <w:pPr>
        <w:pStyle w:val="Tekstpodstawowy"/>
        <w:spacing w:line="360" w:lineRule="auto"/>
        <w:rPr>
          <w:rFonts w:ascii="Trebuchet MS" w:hAnsi="Trebuchet MS" w:cs="Arial"/>
          <w:sz w:val="20"/>
        </w:rPr>
      </w:pPr>
    </w:p>
    <w:p w:rsidR="0085368C" w:rsidRPr="00904F3E" w:rsidRDefault="0085368C" w:rsidP="003429E8">
      <w:pPr>
        <w:pStyle w:val="Tekstpodstawowy"/>
        <w:numPr>
          <w:ilvl w:val="0"/>
          <w:numId w:val="5"/>
        </w:numPr>
        <w:spacing w:line="360" w:lineRule="auto"/>
        <w:rPr>
          <w:rFonts w:ascii="Trebuchet MS" w:hAnsi="Trebuchet MS" w:cs="Arial"/>
          <w:b/>
          <w:sz w:val="20"/>
          <w:u w:val="single"/>
        </w:rPr>
      </w:pPr>
      <w:r w:rsidRPr="00904F3E">
        <w:rPr>
          <w:rFonts w:ascii="Trebuchet MS" w:hAnsi="Trebuchet MS"/>
          <w:b/>
          <w:bCs/>
          <w:sz w:val="20"/>
          <w:u w:val="single"/>
        </w:rPr>
        <w:t>Zgodnie z art. 24 aa ustawy, Zamawiający najpierw dokona oceny ofert, a następnie zbada, czy Wykonawca, którego oferta została oceniona jako najkorzystniejsza</w:t>
      </w:r>
      <w:r w:rsidR="00447639" w:rsidRPr="00904F3E">
        <w:rPr>
          <w:rFonts w:ascii="Trebuchet MS" w:hAnsi="Trebuchet MS"/>
          <w:b/>
          <w:bCs/>
          <w:sz w:val="20"/>
          <w:u w:val="single"/>
        </w:rPr>
        <w:t xml:space="preserve"> (najwyżej oceniona)</w:t>
      </w:r>
      <w:r w:rsidRPr="00904F3E">
        <w:rPr>
          <w:rFonts w:ascii="Trebuchet MS" w:hAnsi="Trebuchet MS"/>
          <w:b/>
          <w:bCs/>
          <w:sz w:val="20"/>
          <w:u w:val="single"/>
        </w:rPr>
        <w:t xml:space="preserve">, nie podlega wykluczeniu (art. 24 ust. 1 pkt 12-23 </w:t>
      </w:r>
      <w:r w:rsidR="00904F3E" w:rsidRPr="00904F3E">
        <w:rPr>
          <w:rFonts w:ascii="Trebuchet MS" w:hAnsi="Trebuchet MS"/>
          <w:b/>
          <w:bCs/>
          <w:sz w:val="20"/>
          <w:u w:val="single"/>
        </w:rPr>
        <w:t>ustawy</w:t>
      </w:r>
      <w:r w:rsidRPr="00904F3E">
        <w:rPr>
          <w:rFonts w:ascii="Trebuchet MS" w:hAnsi="Trebuchet MS"/>
          <w:b/>
          <w:bCs/>
          <w:sz w:val="20"/>
          <w:u w:val="single"/>
        </w:rPr>
        <w:t>) oraz spełnia warunki udziału w postępowaniu, określone przez Zamawiającego w pkt 3.1. rozdziału XIII SIWZ.</w:t>
      </w:r>
    </w:p>
    <w:p w:rsidR="00AF3E25" w:rsidRPr="00774570" w:rsidRDefault="00AF3E25" w:rsidP="00AF3E25">
      <w:pPr>
        <w:pStyle w:val="Tekstpodstawowy"/>
        <w:spacing w:line="360" w:lineRule="auto"/>
        <w:ind w:left="567"/>
        <w:rPr>
          <w:rFonts w:ascii="Trebuchet MS" w:hAnsi="Trebuchet MS" w:cs="Arial"/>
          <w:sz w:val="20"/>
          <w:u w:val="single"/>
        </w:rPr>
      </w:pPr>
    </w:p>
    <w:p w:rsidR="0085368C" w:rsidRPr="00774570" w:rsidRDefault="0085368C" w:rsidP="003429E8">
      <w:pPr>
        <w:pStyle w:val="Tekstpodstawowy"/>
        <w:numPr>
          <w:ilvl w:val="0"/>
          <w:numId w:val="5"/>
        </w:numPr>
        <w:spacing w:line="360" w:lineRule="auto"/>
        <w:rPr>
          <w:rFonts w:ascii="Trebuchet MS" w:hAnsi="Trebuchet MS" w:cs="Arial"/>
          <w:sz w:val="20"/>
        </w:rPr>
      </w:pPr>
      <w:r w:rsidRPr="00774570">
        <w:rPr>
          <w:rFonts w:ascii="Trebuchet MS" w:hAnsi="Trebuchet MS" w:cs="Arial"/>
          <w:sz w:val="20"/>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85368C" w:rsidRPr="00774570" w:rsidRDefault="0085368C" w:rsidP="003B542C">
      <w:pPr>
        <w:pStyle w:val="Tekstpodstawowy"/>
        <w:tabs>
          <w:tab w:val="num" w:pos="567"/>
        </w:tabs>
        <w:spacing w:line="360" w:lineRule="auto"/>
        <w:rPr>
          <w:rFonts w:ascii="Trebuchet MS" w:hAnsi="Trebuchet MS" w:cs="Arial"/>
          <w:sz w:val="20"/>
        </w:rPr>
      </w:pPr>
    </w:p>
    <w:p w:rsidR="0085368C" w:rsidRPr="00774570" w:rsidRDefault="0085368C" w:rsidP="003429E8">
      <w:pPr>
        <w:pStyle w:val="Tekstpodstawowy"/>
        <w:numPr>
          <w:ilvl w:val="0"/>
          <w:numId w:val="5"/>
        </w:numPr>
        <w:spacing w:line="360" w:lineRule="auto"/>
        <w:rPr>
          <w:rFonts w:ascii="Trebuchet MS" w:hAnsi="Trebuchet MS" w:cs="Arial"/>
          <w:sz w:val="20"/>
        </w:rPr>
      </w:pPr>
      <w:r w:rsidRPr="00774570">
        <w:rPr>
          <w:rFonts w:ascii="Trebuchet MS" w:hAnsi="Trebuchet MS" w:cs="Arial"/>
          <w:sz w:val="20"/>
        </w:rPr>
        <w:t>W toku dokonywania oceny złożonych ofert Zamawiający może żądać udzielenia przez Wykonawców wyjaśnień dotyczących treści złożonych przez nich ofert.</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85368C" w:rsidP="003429E8">
      <w:pPr>
        <w:pStyle w:val="Tekstpodstawowy"/>
        <w:numPr>
          <w:ilvl w:val="0"/>
          <w:numId w:val="5"/>
        </w:numPr>
        <w:spacing w:line="360" w:lineRule="auto"/>
        <w:rPr>
          <w:rFonts w:ascii="Trebuchet MS" w:hAnsi="Trebuchet MS" w:cs="Arial"/>
          <w:sz w:val="20"/>
        </w:rPr>
      </w:pPr>
      <w:r w:rsidRPr="00774570">
        <w:rPr>
          <w:rFonts w:ascii="Trebuchet MS" w:hAnsi="Trebuchet MS" w:cs="Arial"/>
          <w:sz w:val="20"/>
        </w:rPr>
        <w:t>Zamawiający poprawi w tekście oferty omyłki, wskazane w art. 87 ust. 2 ustawy, niezwłocznie zawiadamiając o tym Wykonawcę, którego oferta zostanie poprawiona.</w:t>
      </w:r>
    </w:p>
    <w:p w:rsidR="0085368C" w:rsidRPr="00774570" w:rsidRDefault="0085368C" w:rsidP="00A852B8">
      <w:pPr>
        <w:pStyle w:val="Tekstpodstawowy"/>
        <w:spacing w:line="360" w:lineRule="auto"/>
        <w:rPr>
          <w:rFonts w:ascii="Trebuchet MS" w:hAnsi="Trebuchet MS" w:cs="Arial"/>
          <w:sz w:val="20"/>
        </w:rPr>
      </w:pPr>
    </w:p>
    <w:p w:rsidR="0085368C" w:rsidRPr="00774570" w:rsidRDefault="0085368C" w:rsidP="003429E8">
      <w:pPr>
        <w:pStyle w:val="Tekstpodstawowy"/>
        <w:numPr>
          <w:ilvl w:val="0"/>
          <w:numId w:val="5"/>
        </w:numPr>
        <w:spacing w:line="360" w:lineRule="auto"/>
        <w:rPr>
          <w:rFonts w:ascii="Trebuchet MS" w:hAnsi="Trebuchet MS" w:cs="Arial"/>
          <w:sz w:val="20"/>
        </w:rPr>
      </w:pPr>
      <w:r w:rsidRPr="00774570">
        <w:rPr>
          <w:rFonts w:ascii="Trebuchet MS" w:hAnsi="Trebuchet MS" w:cs="Arial"/>
          <w:sz w:val="20"/>
        </w:rPr>
        <w:t>W przypadku, gdy złożona zostanie mniej niż jedna oferta niepodlegająca odrzuceniu, przetarg zostanie unieważniony. Zamawiający unieważni postępowanie także w innych przypadkach, określonych w ustawie w art. 93 ust. 1 ustawy.</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85368C" w:rsidP="003429E8">
      <w:pPr>
        <w:pStyle w:val="Tekstpodstawowy"/>
        <w:numPr>
          <w:ilvl w:val="0"/>
          <w:numId w:val="5"/>
        </w:numPr>
        <w:spacing w:line="360" w:lineRule="auto"/>
        <w:rPr>
          <w:rFonts w:ascii="Trebuchet MS" w:hAnsi="Trebuchet MS" w:cs="Arial"/>
          <w:sz w:val="20"/>
        </w:rPr>
      </w:pPr>
      <w:r w:rsidRPr="00774570">
        <w:rPr>
          <w:rFonts w:ascii="Trebuchet MS" w:hAnsi="Trebuchet MS" w:cs="Arial"/>
          <w:sz w:val="20"/>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85368C" w:rsidRPr="00774570" w:rsidRDefault="0085368C" w:rsidP="003E7DB7">
      <w:pPr>
        <w:spacing w:line="360" w:lineRule="auto"/>
        <w:rPr>
          <w:rFonts w:ascii="Trebuchet MS" w:hAnsi="Trebuchet MS" w:cs="Arial"/>
        </w:rPr>
      </w:pPr>
    </w:p>
    <w:p w:rsidR="0085368C" w:rsidRPr="00904F3E" w:rsidRDefault="0085368C" w:rsidP="003429E8">
      <w:pPr>
        <w:pStyle w:val="Tekstpodstawowy"/>
        <w:numPr>
          <w:ilvl w:val="0"/>
          <w:numId w:val="5"/>
        </w:numPr>
        <w:spacing w:line="360" w:lineRule="auto"/>
        <w:rPr>
          <w:rFonts w:ascii="Trebuchet MS" w:hAnsi="Trebuchet MS" w:cs="Arial"/>
          <w:b/>
          <w:sz w:val="20"/>
          <w:u w:val="single"/>
        </w:rPr>
      </w:pPr>
      <w:r w:rsidRPr="00904F3E">
        <w:rPr>
          <w:rFonts w:ascii="Trebuchet MS" w:hAnsi="Trebuchet MS"/>
          <w:b/>
          <w:bCs/>
          <w:sz w:val="20"/>
          <w:u w:val="single"/>
        </w:rPr>
        <w:t>Zamawiający przed udzieleniem zamówienia wezwie Wykonawcę, którego oferta została najwyżej oceniona</w:t>
      </w:r>
      <w:r w:rsidR="00B2398C" w:rsidRPr="00904F3E">
        <w:rPr>
          <w:rFonts w:ascii="Trebuchet MS" w:hAnsi="Trebuchet MS"/>
          <w:b/>
          <w:bCs/>
          <w:sz w:val="20"/>
          <w:u w:val="single"/>
        </w:rPr>
        <w:t xml:space="preserve"> (oceniona jako najkorzystniejsza)</w:t>
      </w:r>
      <w:r w:rsidRPr="00904F3E">
        <w:rPr>
          <w:rFonts w:ascii="Trebuchet MS" w:hAnsi="Trebuchet MS"/>
          <w:b/>
          <w:bCs/>
          <w:sz w:val="20"/>
          <w:u w:val="single"/>
        </w:rPr>
        <w:t xml:space="preserve">, do złożenia w wyznaczonym, nie krótszym niż 5 dni, terminie aktualnych na dzień złożenia oświadczeń lub dokumentów potwierdzających okoliczności, o których mowa w art. 25 </w:t>
      </w:r>
      <w:r w:rsidR="00AF3E25" w:rsidRPr="00904F3E">
        <w:rPr>
          <w:rFonts w:ascii="Trebuchet MS" w:hAnsi="Trebuchet MS"/>
          <w:b/>
          <w:bCs/>
          <w:sz w:val="20"/>
          <w:u w:val="single"/>
        </w:rPr>
        <w:t>ust. 1 ustawy (zgodnie z pkt 4.</w:t>
      </w:r>
      <w:r w:rsidR="00DA6FD3" w:rsidRPr="00904F3E">
        <w:rPr>
          <w:rFonts w:ascii="Trebuchet MS" w:hAnsi="Trebuchet MS"/>
          <w:b/>
          <w:bCs/>
          <w:sz w:val="20"/>
          <w:u w:val="single"/>
        </w:rPr>
        <w:t>3</w:t>
      </w:r>
      <w:r w:rsidRPr="00904F3E">
        <w:rPr>
          <w:rFonts w:ascii="Trebuchet MS" w:hAnsi="Trebuchet MS"/>
          <w:b/>
          <w:bCs/>
          <w:sz w:val="20"/>
          <w:u w:val="single"/>
        </w:rPr>
        <w:t>. rozdziału XIII SIWZ).</w:t>
      </w:r>
    </w:p>
    <w:p w:rsidR="0085368C" w:rsidRPr="00774570" w:rsidRDefault="0085368C" w:rsidP="003E7DB7">
      <w:pPr>
        <w:pStyle w:val="Tekstpodstawowy"/>
        <w:spacing w:line="360" w:lineRule="auto"/>
        <w:rPr>
          <w:rFonts w:ascii="Trebuchet MS" w:hAnsi="Trebuchet MS" w:cs="Arial"/>
          <w:sz w:val="20"/>
        </w:rPr>
      </w:pPr>
    </w:p>
    <w:p w:rsidR="00AB0877" w:rsidRDefault="0085368C" w:rsidP="003429E8">
      <w:pPr>
        <w:pStyle w:val="Tekstpodstawowy"/>
        <w:numPr>
          <w:ilvl w:val="0"/>
          <w:numId w:val="5"/>
        </w:numPr>
        <w:spacing w:line="360" w:lineRule="auto"/>
        <w:rPr>
          <w:rFonts w:ascii="Trebuchet MS" w:hAnsi="Trebuchet MS" w:cs="Arial"/>
          <w:sz w:val="20"/>
        </w:rPr>
      </w:pPr>
      <w:r w:rsidRPr="00774570">
        <w:rPr>
          <w:rFonts w:ascii="Trebuchet MS" w:hAnsi="Trebuchet MS" w:cs="Arial"/>
          <w:sz w:val="20"/>
        </w:rPr>
        <w:t xml:space="preserve">Zamawiający powiadomi o wyniku przetargu przesyłając zawiadomienie wszystkim Wykonawcom, którzy złożyli oferty oraz poprzez zamieszczenie stosownej informacji w miejscu </w:t>
      </w:r>
    </w:p>
    <w:p w:rsidR="0085368C" w:rsidRPr="00774570" w:rsidRDefault="0085368C" w:rsidP="00447639">
      <w:pPr>
        <w:pStyle w:val="Tekstpodstawowy"/>
        <w:spacing w:line="360" w:lineRule="auto"/>
        <w:ind w:left="567"/>
        <w:rPr>
          <w:rFonts w:ascii="Trebuchet MS" w:hAnsi="Trebuchet MS" w:cs="Arial"/>
          <w:sz w:val="20"/>
        </w:rPr>
      </w:pPr>
      <w:r w:rsidRPr="00774570">
        <w:rPr>
          <w:rFonts w:ascii="Trebuchet MS" w:hAnsi="Trebuchet MS" w:cs="Arial"/>
          <w:sz w:val="20"/>
        </w:rPr>
        <w:t xml:space="preserve">publicznie dostępnym w swojej siedzibie oraz na stronie internetowej pod następującym adresem: </w:t>
      </w:r>
      <w:r w:rsidR="00F25E76" w:rsidRPr="00F25E76">
        <w:rPr>
          <w:rFonts w:ascii="Trebuchet MS" w:hAnsi="Trebuchet MS" w:cs="Arial"/>
          <w:sz w:val="20"/>
          <w:u w:val="single"/>
        </w:rPr>
        <w:t>www.sp16.bipinfo.pl</w:t>
      </w:r>
    </w:p>
    <w:p w:rsidR="0085368C" w:rsidRPr="00774570" w:rsidRDefault="0085368C" w:rsidP="003429E8">
      <w:pPr>
        <w:pStyle w:val="Tekstpodstawowy"/>
        <w:numPr>
          <w:ilvl w:val="1"/>
          <w:numId w:val="5"/>
        </w:numPr>
        <w:tabs>
          <w:tab w:val="clear" w:pos="360"/>
          <w:tab w:val="num" w:pos="567"/>
        </w:tabs>
        <w:spacing w:line="360" w:lineRule="auto"/>
        <w:ind w:left="567" w:hanging="567"/>
        <w:rPr>
          <w:rFonts w:ascii="Trebuchet MS" w:hAnsi="Trebuchet MS" w:cs="Arial"/>
          <w:sz w:val="20"/>
        </w:rPr>
      </w:pPr>
      <w:r w:rsidRPr="00774570">
        <w:rPr>
          <w:rFonts w:ascii="Trebuchet MS" w:hAnsi="Trebuchet MS" w:cs="Arial"/>
          <w:sz w:val="20"/>
        </w:rPr>
        <w:t>W przypadku dokonania wyboru najkorzystniejszej oferty, zawiadomienie o wyniku przetargu przesyłane do Wykonawców, którzy złożyli oferty, będzie zawierało informacje, o których mowa w art. 92 ust. 1 ustawy.</w:t>
      </w:r>
    </w:p>
    <w:p w:rsidR="003E7DB7" w:rsidRPr="00774570" w:rsidRDefault="003E7DB7" w:rsidP="003B542C">
      <w:pPr>
        <w:pStyle w:val="Tekstpodstawowy"/>
        <w:tabs>
          <w:tab w:val="left" w:pos="1701"/>
        </w:tabs>
        <w:spacing w:line="360" w:lineRule="auto"/>
        <w:ind w:left="1701" w:hanging="1701"/>
        <w:rPr>
          <w:rFonts w:ascii="Trebuchet MS" w:hAnsi="Trebuchet MS" w:cs="Arial"/>
          <w:sz w:val="20"/>
        </w:rPr>
      </w:pPr>
    </w:p>
    <w:p w:rsidR="0085368C" w:rsidRPr="00774570" w:rsidRDefault="0085368C" w:rsidP="003B542C">
      <w:pPr>
        <w:pStyle w:val="Tekstpodstawowy"/>
        <w:tabs>
          <w:tab w:val="left" w:pos="1701"/>
        </w:tabs>
        <w:spacing w:line="360" w:lineRule="auto"/>
        <w:ind w:left="1701" w:hanging="1701"/>
        <w:rPr>
          <w:rFonts w:ascii="Trebuchet MS" w:hAnsi="Trebuchet MS" w:cs="Arial"/>
          <w:b/>
          <w:sz w:val="20"/>
        </w:rPr>
      </w:pPr>
      <w:r w:rsidRPr="00774570">
        <w:rPr>
          <w:rFonts w:ascii="Trebuchet MS" w:hAnsi="Trebuchet MS" w:cs="Arial"/>
          <w:b/>
          <w:sz w:val="20"/>
        </w:rPr>
        <w:t>ROZDZIAŁ XX</w:t>
      </w:r>
      <w:r w:rsidR="000E6718">
        <w:rPr>
          <w:rFonts w:ascii="Trebuchet MS" w:hAnsi="Trebuchet MS" w:cs="Arial"/>
          <w:b/>
          <w:sz w:val="20"/>
        </w:rPr>
        <w:t>I</w:t>
      </w:r>
      <w:r w:rsidRPr="00774570">
        <w:rPr>
          <w:rFonts w:ascii="Trebuchet MS" w:hAnsi="Trebuchet MS" w:cs="Arial"/>
          <w:b/>
          <w:sz w:val="20"/>
        </w:rPr>
        <w:t xml:space="preserve">V. </w:t>
      </w:r>
      <w:r w:rsidRPr="00774570">
        <w:rPr>
          <w:rFonts w:ascii="Trebuchet MS" w:hAnsi="Trebuchet MS" w:cs="Arial"/>
          <w:b/>
          <w:sz w:val="20"/>
        </w:rPr>
        <w:tab/>
        <w:t>OPIS KRYTERIÓW, KTÓRYMI ZAMAWIAJĄCY BĘDZIE SIĘ KIEROWAŁ PRZY WYBORZE OFERTY, WRAZ Z PODANIEM ZNACZENIA TYCH KRYTERIÓW I SPOSOBU OCENY OFERT</w:t>
      </w:r>
    </w:p>
    <w:p w:rsidR="0085368C" w:rsidRPr="00774570" w:rsidRDefault="0085368C" w:rsidP="003B542C">
      <w:pPr>
        <w:spacing w:line="360" w:lineRule="auto"/>
        <w:jc w:val="both"/>
        <w:rPr>
          <w:rFonts w:ascii="Trebuchet MS" w:hAnsi="Trebuchet MS" w:cs="Arial"/>
          <w:b/>
        </w:rPr>
      </w:pPr>
    </w:p>
    <w:p w:rsidR="0085368C" w:rsidRPr="00774570" w:rsidRDefault="0085368C" w:rsidP="003429E8">
      <w:pPr>
        <w:pStyle w:val="Tekstpodstawowy"/>
        <w:numPr>
          <w:ilvl w:val="0"/>
          <w:numId w:val="3"/>
        </w:numPr>
        <w:spacing w:line="360" w:lineRule="auto"/>
        <w:rPr>
          <w:rFonts w:ascii="Trebuchet MS" w:hAnsi="Trebuchet MS" w:cs="Arial"/>
          <w:sz w:val="20"/>
        </w:rPr>
      </w:pPr>
      <w:r w:rsidRPr="00774570">
        <w:rPr>
          <w:rFonts w:ascii="Trebuchet MS" w:hAnsi="Trebuchet MS" w:cs="Arial"/>
          <w:sz w:val="20"/>
        </w:rPr>
        <w:t>Przy wyborze oferty najkorzystniejszej, Zamawiający będzie się kierował następującymi kryteriami:</w:t>
      </w:r>
    </w:p>
    <w:p w:rsidR="0085368C" w:rsidRPr="00774570" w:rsidRDefault="0085368C" w:rsidP="00871B76">
      <w:pPr>
        <w:pStyle w:val="Tekstpodstawowy"/>
        <w:rPr>
          <w:rFonts w:ascii="Trebuchet MS" w:hAnsi="Trebuchet MS" w:cs="Arial"/>
          <w:sz w:val="20"/>
        </w:rPr>
      </w:pPr>
    </w:p>
    <w:p w:rsidR="0085368C" w:rsidRPr="00774570" w:rsidRDefault="00A852B8" w:rsidP="00A852B8">
      <w:pPr>
        <w:spacing w:line="360" w:lineRule="auto"/>
        <w:jc w:val="both"/>
        <w:rPr>
          <w:rFonts w:ascii="Trebuchet MS" w:hAnsi="Trebuchet MS" w:cs="Arial"/>
          <w:b/>
        </w:rPr>
      </w:pPr>
      <w:r>
        <w:rPr>
          <w:rFonts w:ascii="Trebuchet MS" w:hAnsi="Trebuchet MS" w:cs="Arial"/>
          <w:b/>
        </w:rPr>
        <w:t>cena ofertowa</w:t>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r>
      <w:r>
        <w:rPr>
          <w:rFonts w:ascii="Trebuchet MS" w:hAnsi="Trebuchet MS" w:cs="Arial"/>
          <w:b/>
        </w:rPr>
        <w:tab/>
        <w:t>- 10</w:t>
      </w:r>
      <w:r w:rsidR="0085368C" w:rsidRPr="00774570">
        <w:rPr>
          <w:rFonts w:ascii="Trebuchet MS" w:hAnsi="Trebuchet MS" w:cs="Arial"/>
          <w:b/>
        </w:rPr>
        <w:t>0 pkt</w:t>
      </w:r>
    </w:p>
    <w:p w:rsidR="0085368C" w:rsidRPr="00774570" w:rsidRDefault="0085368C" w:rsidP="003B542C">
      <w:pPr>
        <w:pStyle w:val="Tekstpodstawowy"/>
        <w:tabs>
          <w:tab w:val="num" w:pos="851"/>
        </w:tabs>
        <w:spacing w:line="360" w:lineRule="auto"/>
        <w:ind w:left="540" w:hanging="256"/>
        <w:rPr>
          <w:rFonts w:ascii="Trebuchet MS" w:hAnsi="Trebuchet MS" w:cs="Arial"/>
          <w:b/>
          <w:sz w:val="20"/>
        </w:rPr>
      </w:pPr>
    </w:p>
    <w:p w:rsidR="0085368C" w:rsidRPr="00774570" w:rsidRDefault="0085368C" w:rsidP="003429E8">
      <w:pPr>
        <w:numPr>
          <w:ilvl w:val="0"/>
          <w:numId w:val="3"/>
        </w:numPr>
        <w:spacing w:line="360" w:lineRule="auto"/>
        <w:jc w:val="both"/>
        <w:rPr>
          <w:rFonts w:ascii="Trebuchet MS" w:hAnsi="Trebuchet MS" w:cs="Arial"/>
        </w:rPr>
      </w:pPr>
      <w:r w:rsidRPr="00774570">
        <w:rPr>
          <w:rFonts w:ascii="Trebuchet MS" w:hAnsi="Trebuchet MS" w:cs="Arial"/>
        </w:rPr>
        <w:t>Każdy z Wykonawców w ww. kryteriach otrzyma odpowiednią ilość punktów, wyliczoną w następujący sposób:</w:t>
      </w:r>
    </w:p>
    <w:p w:rsidR="0085368C" w:rsidRPr="00774570" w:rsidRDefault="0085368C" w:rsidP="003B542C">
      <w:pPr>
        <w:spacing w:line="360" w:lineRule="auto"/>
        <w:ind w:left="567" w:hanging="567"/>
        <w:jc w:val="both"/>
        <w:rPr>
          <w:rFonts w:ascii="Trebuchet MS" w:hAnsi="Trebuchet MS" w:cs="Arial"/>
        </w:rPr>
      </w:pPr>
      <w:r w:rsidRPr="00774570">
        <w:rPr>
          <w:rFonts w:ascii="Trebuchet MS" w:hAnsi="Trebuchet MS" w:cs="Arial"/>
          <w:b/>
        </w:rPr>
        <w:lastRenderedPageBreak/>
        <w:t xml:space="preserve">cena </w:t>
      </w:r>
      <w:r w:rsidR="00A852B8">
        <w:rPr>
          <w:rFonts w:ascii="Trebuchet MS" w:hAnsi="Trebuchet MS" w:cs="Arial"/>
          <w:b/>
        </w:rPr>
        <w:t>ofertowa  IPc  -   maksymalnie 10</w:t>
      </w:r>
      <w:r w:rsidRPr="00774570">
        <w:rPr>
          <w:rFonts w:ascii="Trebuchet MS" w:hAnsi="Trebuchet MS" w:cs="Arial"/>
          <w:b/>
        </w:rPr>
        <w:t xml:space="preserve">0 pkt </w:t>
      </w:r>
      <w:r w:rsidRPr="00774570">
        <w:rPr>
          <w:rFonts w:ascii="Trebuchet MS" w:hAnsi="Trebuchet MS" w:cs="Arial"/>
        </w:rPr>
        <w:t>- wg następującego wzoru:</w:t>
      </w:r>
    </w:p>
    <w:p w:rsidR="0085368C" w:rsidRPr="00774570" w:rsidRDefault="0085368C" w:rsidP="003B542C">
      <w:pPr>
        <w:spacing w:line="360" w:lineRule="auto"/>
        <w:ind w:firstLine="708"/>
        <w:jc w:val="both"/>
        <w:rPr>
          <w:rFonts w:ascii="Trebuchet MS" w:hAnsi="Trebuchet MS" w:cs="Arial"/>
        </w:rPr>
      </w:pPr>
      <w:r w:rsidRPr="00774570">
        <w:rPr>
          <w:rFonts w:ascii="Trebuchet MS" w:hAnsi="Trebuchet MS" w:cs="Arial"/>
        </w:rPr>
        <w:t>wg następującego wzoru:</w:t>
      </w:r>
    </w:p>
    <w:p w:rsidR="0085368C" w:rsidRPr="00774570" w:rsidRDefault="0085368C" w:rsidP="003B542C">
      <w:pPr>
        <w:spacing w:line="360" w:lineRule="auto"/>
        <w:jc w:val="center"/>
        <w:rPr>
          <w:rFonts w:ascii="Trebuchet MS" w:hAnsi="Trebuchet MS" w:cs="Arial"/>
          <w:b/>
        </w:rPr>
      </w:pPr>
      <w:r w:rsidRPr="00774570">
        <w:rPr>
          <w:rFonts w:ascii="Trebuchet MS" w:hAnsi="Trebuchet MS" w:cs="Arial"/>
          <w:b/>
        </w:rPr>
        <w:t>CN</w:t>
      </w:r>
    </w:p>
    <w:p w:rsidR="0085368C" w:rsidRPr="00774570" w:rsidRDefault="0085368C" w:rsidP="003B542C">
      <w:pPr>
        <w:spacing w:line="360" w:lineRule="auto"/>
        <w:jc w:val="center"/>
        <w:rPr>
          <w:rFonts w:ascii="Trebuchet MS" w:hAnsi="Trebuchet MS" w:cs="Arial"/>
          <w:b/>
        </w:rPr>
      </w:pPr>
      <w:r w:rsidRPr="00774570">
        <w:rPr>
          <w:rFonts w:ascii="Trebuchet MS" w:hAnsi="Trebuchet MS" w:cs="Arial"/>
          <w:b/>
        </w:rPr>
        <w:t>I Pc =   -----   x  Zc</w:t>
      </w:r>
    </w:p>
    <w:p w:rsidR="0085368C" w:rsidRPr="00774570" w:rsidRDefault="0085368C" w:rsidP="003B542C">
      <w:pPr>
        <w:spacing w:line="360" w:lineRule="auto"/>
        <w:jc w:val="center"/>
        <w:rPr>
          <w:rFonts w:ascii="Trebuchet MS" w:hAnsi="Trebuchet MS" w:cs="Arial"/>
          <w:b/>
        </w:rPr>
      </w:pPr>
      <w:r w:rsidRPr="00774570">
        <w:rPr>
          <w:rFonts w:ascii="Trebuchet MS" w:hAnsi="Trebuchet MS" w:cs="Arial"/>
          <w:b/>
        </w:rPr>
        <w:t>CB</w:t>
      </w:r>
    </w:p>
    <w:p w:rsidR="0085368C" w:rsidRPr="00774570" w:rsidRDefault="0085368C" w:rsidP="003B542C">
      <w:pPr>
        <w:pStyle w:val="Tekstpodstawowy"/>
        <w:spacing w:line="360" w:lineRule="auto"/>
        <w:rPr>
          <w:rFonts w:ascii="Trebuchet MS" w:hAnsi="Trebuchet MS" w:cs="Arial"/>
          <w:sz w:val="20"/>
        </w:rPr>
      </w:pPr>
      <w:r w:rsidRPr="00774570">
        <w:rPr>
          <w:rFonts w:ascii="Trebuchet MS" w:hAnsi="Trebuchet MS" w:cs="Arial"/>
          <w:sz w:val="20"/>
          <w:u w:val="single"/>
        </w:rPr>
        <w:t>gdzie poszczególne litery oznaczają</w:t>
      </w:r>
      <w:r w:rsidRPr="00774570">
        <w:rPr>
          <w:rFonts w:ascii="Trebuchet MS" w:hAnsi="Trebuchet MS" w:cs="Arial"/>
          <w:sz w:val="20"/>
        </w:rPr>
        <w:t>:</w:t>
      </w: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I Pc – liczba punktów w kryterium „cena ofertowa”,</w:t>
      </w: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CN – cena ofertowa najniższa spośród wszystkich rozpatrywanych i nieodrzuconych ofert,</w:t>
      </w: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CB – cena ofertowa oferty badanej (przeliczanej),</w:t>
      </w: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Zc – znaczenie (waga) kryterium „cena o</w:t>
      </w:r>
      <w:r w:rsidR="00A852B8">
        <w:rPr>
          <w:rFonts w:ascii="Trebuchet MS" w:hAnsi="Trebuchet MS" w:cs="Arial"/>
        </w:rPr>
        <w:t>fertowa” wyrażone w punktach - 10</w:t>
      </w:r>
      <w:r w:rsidRPr="00774570">
        <w:rPr>
          <w:rFonts w:ascii="Trebuchet MS" w:hAnsi="Trebuchet MS" w:cs="Arial"/>
        </w:rPr>
        <w:t>0 pkt.</w:t>
      </w:r>
    </w:p>
    <w:p w:rsidR="0085368C" w:rsidRPr="00774570" w:rsidRDefault="0085368C" w:rsidP="003B542C">
      <w:pPr>
        <w:shd w:val="clear" w:color="auto" w:fill="FFFFFF"/>
        <w:spacing w:line="360" w:lineRule="auto"/>
        <w:ind w:right="100"/>
        <w:jc w:val="both"/>
        <w:rPr>
          <w:rFonts w:ascii="Trebuchet MS" w:hAnsi="Trebuchet MS" w:cs="Arial"/>
        </w:rPr>
      </w:pPr>
    </w:p>
    <w:p w:rsidR="0085368C" w:rsidRPr="00774570" w:rsidRDefault="00A852B8" w:rsidP="003B542C">
      <w:pPr>
        <w:pStyle w:val="Tekstpodstawowy"/>
        <w:tabs>
          <w:tab w:val="left" w:pos="567"/>
        </w:tabs>
        <w:spacing w:line="360" w:lineRule="auto"/>
        <w:rPr>
          <w:rFonts w:ascii="Trebuchet MS" w:hAnsi="Trebuchet MS" w:cs="Arial"/>
          <w:sz w:val="20"/>
        </w:rPr>
      </w:pPr>
      <w:r>
        <w:rPr>
          <w:rFonts w:ascii="Trebuchet MS" w:hAnsi="Trebuchet MS" w:cs="Arial"/>
          <w:b/>
          <w:sz w:val="20"/>
          <w:u w:val="single"/>
        </w:rPr>
        <w:t>Uwaga</w:t>
      </w:r>
      <w:r w:rsidR="00700702">
        <w:rPr>
          <w:rFonts w:ascii="Trebuchet MS" w:hAnsi="Trebuchet MS" w:cs="Arial"/>
          <w:b/>
          <w:sz w:val="20"/>
          <w:u w:val="single"/>
        </w:rPr>
        <w:t xml:space="preserve"> nr 4</w:t>
      </w:r>
      <w:r w:rsidR="0085368C" w:rsidRPr="00774570">
        <w:rPr>
          <w:rFonts w:ascii="Trebuchet MS" w:hAnsi="Trebuchet MS" w:cs="Arial"/>
          <w:b/>
          <w:sz w:val="20"/>
          <w:u w:val="single"/>
        </w:rPr>
        <w:t>:</w:t>
      </w:r>
      <w:r w:rsidR="0085368C" w:rsidRPr="00774570">
        <w:rPr>
          <w:rFonts w:ascii="Trebuchet MS" w:hAnsi="Trebuchet MS" w:cs="Arial"/>
          <w:sz w:val="20"/>
        </w:rPr>
        <w:t xml:space="preserve">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852B8" w:rsidRDefault="00A852B8" w:rsidP="003B542C">
      <w:pPr>
        <w:pStyle w:val="Tekstpodstawowy"/>
        <w:tabs>
          <w:tab w:val="left" w:pos="567"/>
        </w:tabs>
        <w:spacing w:line="360" w:lineRule="auto"/>
        <w:ind w:left="1701" w:hanging="1701"/>
        <w:rPr>
          <w:rFonts w:ascii="Trebuchet MS" w:hAnsi="Trebuchet MS" w:cs="Arial"/>
          <w:b/>
          <w:sz w:val="20"/>
        </w:rPr>
      </w:pPr>
    </w:p>
    <w:p w:rsidR="00CB5141" w:rsidRDefault="00CB5141" w:rsidP="00CB5141">
      <w:pPr>
        <w:pStyle w:val="Tekstpodstawowy"/>
        <w:tabs>
          <w:tab w:val="left" w:pos="567"/>
        </w:tabs>
        <w:spacing w:line="360" w:lineRule="auto"/>
        <w:rPr>
          <w:rFonts w:ascii="Trebuchet MS" w:hAnsi="Trebuchet MS" w:cs="Arial"/>
          <w:sz w:val="20"/>
        </w:rPr>
      </w:pPr>
      <w:r w:rsidRPr="00CB5141">
        <w:rPr>
          <w:rFonts w:ascii="Trebuchet MS" w:hAnsi="Trebuchet MS" w:cs="Arial"/>
          <w:sz w:val="20"/>
        </w:rPr>
        <w:t xml:space="preserve">Za </w:t>
      </w:r>
      <w:r>
        <w:rPr>
          <w:rFonts w:ascii="Trebuchet MS" w:hAnsi="Trebuchet MS" w:cs="Arial"/>
          <w:sz w:val="20"/>
        </w:rPr>
        <w:t>ofertę najkorzystniejszą będzie uznana oferta, która przy uwzględnieniu powyższego kryterium</w:t>
      </w:r>
      <w:r>
        <w:rPr>
          <w:rFonts w:ascii="Trebuchet MS" w:hAnsi="Trebuchet MS" w:cs="Arial"/>
          <w:sz w:val="20"/>
        </w:rPr>
        <w:br/>
        <w:t xml:space="preserve">i jego wagi otrzyma najwyższą punktację – </w:t>
      </w:r>
      <w:r w:rsidRPr="00A52A8F">
        <w:rPr>
          <w:rFonts w:ascii="Trebuchet MS" w:hAnsi="Trebuchet MS" w:cs="Arial"/>
          <w:b/>
          <w:sz w:val="20"/>
        </w:rPr>
        <w:t>100 pkt</w:t>
      </w:r>
      <w:r>
        <w:rPr>
          <w:rFonts w:ascii="Trebuchet MS" w:hAnsi="Trebuchet MS" w:cs="Arial"/>
          <w:sz w:val="20"/>
        </w:rPr>
        <w:t>.</w:t>
      </w:r>
    </w:p>
    <w:p w:rsidR="00A52A8F" w:rsidRDefault="00A52A8F" w:rsidP="003B542C">
      <w:pPr>
        <w:pStyle w:val="Tekstpodstawowy"/>
        <w:tabs>
          <w:tab w:val="left" w:pos="567"/>
        </w:tabs>
        <w:spacing w:line="360" w:lineRule="auto"/>
        <w:ind w:left="1701" w:hanging="1701"/>
        <w:rPr>
          <w:rFonts w:ascii="Trebuchet MS" w:hAnsi="Trebuchet MS" w:cs="Arial"/>
          <w:sz w:val="20"/>
        </w:rPr>
      </w:pPr>
    </w:p>
    <w:p w:rsidR="00CB5141" w:rsidRDefault="00A52A8F" w:rsidP="00A52A8F">
      <w:pPr>
        <w:pStyle w:val="Tekstpodstawowy"/>
        <w:tabs>
          <w:tab w:val="left" w:pos="567"/>
        </w:tabs>
        <w:spacing w:line="360" w:lineRule="auto"/>
        <w:rPr>
          <w:rFonts w:ascii="Trebuchet MS" w:hAnsi="Trebuchet MS" w:cs="Arial"/>
          <w:sz w:val="20"/>
        </w:rPr>
      </w:pPr>
      <w:r>
        <w:rPr>
          <w:rFonts w:ascii="Trebuchet MS" w:hAnsi="Trebuchet MS" w:cs="Arial"/>
          <w:sz w:val="20"/>
        </w:rPr>
        <w:t>Jeżeli zostaną złożone oferty o takiej samej cenie, Zamawiający wezwie Wykonawców, którzy złożyli te oferty, do złożenia w terminie przez siebie określonym ofert dodatkowych.</w:t>
      </w:r>
    </w:p>
    <w:p w:rsidR="00A52A8F" w:rsidRDefault="00A52A8F" w:rsidP="00A52A8F">
      <w:pPr>
        <w:pStyle w:val="Tekstpodstawowy"/>
        <w:tabs>
          <w:tab w:val="left" w:pos="567"/>
        </w:tabs>
        <w:spacing w:line="360" w:lineRule="auto"/>
        <w:rPr>
          <w:rFonts w:ascii="Trebuchet MS" w:hAnsi="Trebuchet MS" w:cs="Arial"/>
          <w:sz w:val="20"/>
        </w:rPr>
      </w:pPr>
    </w:p>
    <w:p w:rsidR="00A52A8F" w:rsidRPr="00A52A8F" w:rsidRDefault="00A52A8F" w:rsidP="00A52A8F">
      <w:pPr>
        <w:pStyle w:val="Tekstpodstawowy"/>
        <w:tabs>
          <w:tab w:val="left" w:pos="567"/>
        </w:tabs>
        <w:spacing w:line="360" w:lineRule="auto"/>
        <w:rPr>
          <w:rFonts w:ascii="Trebuchet MS" w:hAnsi="Trebuchet MS" w:cs="Arial"/>
          <w:b/>
          <w:sz w:val="20"/>
          <w:u w:val="single"/>
        </w:rPr>
      </w:pPr>
      <w:r>
        <w:rPr>
          <w:rFonts w:ascii="Trebuchet MS" w:hAnsi="Trebuchet MS" w:cs="Arial"/>
          <w:b/>
          <w:sz w:val="20"/>
          <w:u w:val="single"/>
        </w:rPr>
        <w:t>Z uwagi na ustalone standardy jakościowe odnoszące się do wszystkich istotnych cech przedmiotu zamówienia, które zostały wskazane w opisie przedmiotu zamówienia stanowiącym załącznik nr 4 do niniejszej SIWZ oraz brak jakichkolwiek kosztów cyklu życia Zamawiający jest uprawniony do zastosowania ceny, jako jedynego kryterium wyboru oferty.</w:t>
      </w:r>
    </w:p>
    <w:p w:rsidR="00A52A8F" w:rsidRPr="00CB5141" w:rsidRDefault="00A52A8F" w:rsidP="00A52A8F">
      <w:pPr>
        <w:pStyle w:val="Tekstpodstawowy"/>
        <w:tabs>
          <w:tab w:val="left" w:pos="567"/>
        </w:tabs>
        <w:spacing w:line="360" w:lineRule="auto"/>
        <w:rPr>
          <w:rFonts w:ascii="Trebuchet MS" w:hAnsi="Trebuchet MS" w:cs="Arial"/>
          <w:sz w:val="20"/>
        </w:rPr>
      </w:pPr>
    </w:p>
    <w:p w:rsidR="0085368C" w:rsidRPr="00774570" w:rsidRDefault="000E6718" w:rsidP="003B542C">
      <w:pPr>
        <w:pStyle w:val="Tekstpodstawowy"/>
        <w:tabs>
          <w:tab w:val="left" w:pos="567"/>
        </w:tabs>
        <w:spacing w:line="360" w:lineRule="auto"/>
        <w:ind w:left="1701" w:hanging="1701"/>
        <w:rPr>
          <w:rFonts w:ascii="Trebuchet MS" w:hAnsi="Trebuchet MS" w:cs="Arial"/>
          <w:b/>
          <w:sz w:val="20"/>
        </w:rPr>
      </w:pPr>
      <w:r>
        <w:rPr>
          <w:rFonts w:ascii="Trebuchet MS" w:hAnsi="Trebuchet MS" w:cs="Arial"/>
          <w:b/>
          <w:sz w:val="20"/>
        </w:rPr>
        <w:t>ROZDZIAŁ XXV</w:t>
      </w:r>
      <w:r w:rsidR="0085368C" w:rsidRPr="00774570">
        <w:rPr>
          <w:rFonts w:ascii="Trebuchet MS" w:hAnsi="Trebuchet MS" w:cs="Arial"/>
          <w:b/>
          <w:sz w:val="20"/>
        </w:rPr>
        <w:t xml:space="preserve">. </w:t>
      </w:r>
      <w:r w:rsidR="0085368C" w:rsidRPr="00774570">
        <w:rPr>
          <w:rFonts w:ascii="Trebuchet MS" w:hAnsi="Trebuchet MS" w:cs="Arial"/>
          <w:b/>
          <w:sz w:val="20"/>
        </w:rPr>
        <w:tab/>
        <w:t>INFORMACJA NA TEMAT MOŻLIWOŚCI ROZLICZANIA SIĘ W WALUTACH OBCYCH</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85368C" w:rsidP="003B542C">
      <w:pPr>
        <w:pStyle w:val="Tekstpodstawowy"/>
        <w:spacing w:line="360" w:lineRule="auto"/>
        <w:rPr>
          <w:rFonts w:ascii="Trebuchet MS" w:hAnsi="Trebuchet MS" w:cs="Arial"/>
          <w:sz w:val="20"/>
        </w:rPr>
      </w:pPr>
      <w:r w:rsidRPr="00774570">
        <w:rPr>
          <w:rFonts w:ascii="Trebuchet MS" w:hAnsi="Trebuchet MS" w:cs="Arial"/>
          <w:sz w:val="20"/>
        </w:rPr>
        <w:t>Zamawiający będzie rozliczał się z Wykonawcą wyłącznie w walucie polskiej (PLN).</w:t>
      </w:r>
    </w:p>
    <w:p w:rsidR="00450297" w:rsidRDefault="00450297" w:rsidP="003B542C">
      <w:pPr>
        <w:pStyle w:val="Tekstpodstawowy"/>
        <w:spacing w:line="360" w:lineRule="auto"/>
        <w:rPr>
          <w:rFonts w:ascii="Trebuchet MS" w:hAnsi="Trebuchet MS" w:cs="Arial"/>
          <w:b/>
          <w:sz w:val="20"/>
        </w:rPr>
      </w:pPr>
    </w:p>
    <w:p w:rsidR="0085368C" w:rsidRPr="00774570" w:rsidRDefault="000E6718" w:rsidP="003B542C">
      <w:pPr>
        <w:pStyle w:val="Tekstpodstawowy"/>
        <w:spacing w:line="360" w:lineRule="auto"/>
        <w:rPr>
          <w:rFonts w:ascii="Trebuchet MS" w:hAnsi="Trebuchet MS" w:cs="Arial"/>
          <w:b/>
          <w:sz w:val="20"/>
        </w:rPr>
      </w:pPr>
      <w:r>
        <w:rPr>
          <w:rFonts w:ascii="Trebuchet MS" w:hAnsi="Trebuchet MS" w:cs="Arial"/>
          <w:b/>
          <w:sz w:val="20"/>
        </w:rPr>
        <w:t>ROZDZIAŁ XXVI</w:t>
      </w:r>
      <w:r w:rsidR="0085368C" w:rsidRPr="00774570">
        <w:rPr>
          <w:rFonts w:ascii="Trebuchet MS" w:hAnsi="Trebuchet MS" w:cs="Arial"/>
          <w:b/>
          <w:sz w:val="20"/>
        </w:rPr>
        <w:t xml:space="preserve">. </w:t>
      </w:r>
      <w:r w:rsidR="0085368C" w:rsidRPr="00774570">
        <w:rPr>
          <w:rFonts w:ascii="Trebuchet MS" w:hAnsi="Trebuchet MS" w:cs="Arial"/>
          <w:b/>
          <w:sz w:val="20"/>
        </w:rPr>
        <w:tab/>
        <w:t>INFORMACJE DOTYCZĄCE UMOWY</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85368C" w:rsidP="003429E8">
      <w:pPr>
        <w:pStyle w:val="Tekstpodstawowy"/>
        <w:numPr>
          <w:ilvl w:val="0"/>
          <w:numId w:val="6"/>
        </w:numPr>
        <w:tabs>
          <w:tab w:val="clear" w:pos="567"/>
          <w:tab w:val="num" w:pos="747"/>
        </w:tabs>
        <w:spacing w:line="360" w:lineRule="auto"/>
        <w:ind w:left="747"/>
        <w:rPr>
          <w:rFonts w:ascii="Trebuchet MS" w:hAnsi="Trebuchet MS" w:cs="Arial"/>
          <w:sz w:val="20"/>
        </w:rPr>
      </w:pPr>
      <w:r w:rsidRPr="00774570">
        <w:rPr>
          <w:rFonts w:ascii="Trebuchet MS" w:hAnsi="Trebuchet MS" w:cs="Arial"/>
          <w:sz w:val="20"/>
        </w:rPr>
        <w:t>Istotne dla Zamawiającego postanowienia umowy, zawiera załączony do niniejszej</w:t>
      </w:r>
      <w:r w:rsidR="001064CF">
        <w:rPr>
          <w:rFonts w:ascii="Trebuchet MS" w:hAnsi="Trebuchet MS" w:cs="Arial"/>
          <w:sz w:val="20"/>
        </w:rPr>
        <w:t xml:space="preserve"> SIWZ wzór umowy (załącznik nr 5</w:t>
      </w:r>
      <w:r w:rsidRPr="00774570">
        <w:rPr>
          <w:rFonts w:ascii="Trebuchet MS" w:hAnsi="Trebuchet MS" w:cs="Arial"/>
          <w:sz w:val="20"/>
        </w:rPr>
        <w:t>).</w:t>
      </w:r>
    </w:p>
    <w:p w:rsidR="00B30FDA" w:rsidRDefault="0085368C" w:rsidP="00B30FDA">
      <w:pPr>
        <w:pStyle w:val="Tekstpodstawowy"/>
        <w:numPr>
          <w:ilvl w:val="1"/>
          <w:numId w:val="13"/>
        </w:numPr>
        <w:tabs>
          <w:tab w:val="clear" w:pos="360"/>
          <w:tab w:val="num" w:pos="709"/>
        </w:tabs>
        <w:spacing w:line="360" w:lineRule="auto"/>
        <w:ind w:left="709" w:hanging="425"/>
        <w:rPr>
          <w:rFonts w:ascii="Trebuchet MS" w:hAnsi="Trebuchet MS" w:cs="Arial"/>
          <w:sz w:val="20"/>
        </w:rPr>
      </w:pPr>
      <w:r w:rsidRPr="00774570">
        <w:rPr>
          <w:rFonts w:ascii="Trebuchet MS" w:hAnsi="Trebuchet MS" w:cs="Arial"/>
          <w:sz w:val="20"/>
        </w:rPr>
        <w:t>Zamawiający przewiduje możliwość zmian postanowień zawartej umowy (tzw. zmiany kontraktowe) w stosunku do treści oferty, na podstawie k</w:t>
      </w:r>
      <w:r w:rsidR="00B30FDA">
        <w:rPr>
          <w:rFonts w:ascii="Trebuchet MS" w:hAnsi="Trebuchet MS" w:cs="Arial"/>
          <w:sz w:val="20"/>
        </w:rPr>
        <w:t>tórej dokonano wyboru Wykonawcy, w przypadku:</w:t>
      </w:r>
    </w:p>
    <w:p w:rsidR="00B30FDA" w:rsidRPr="0018106F" w:rsidRDefault="00B30FDA" w:rsidP="00B30FDA">
      <w:pPr>
        <w:pStyle w:val="NormalnyWeb"/>
        <w:spacing w:before="0" w:beforeAutospacing="0" w:after="0" w:afterAutospacing="0" w:line="360" w:lineRule="auto"/>
        <w:ind w:left="709"/>
        <w:jc w:val="both"/>
        <w:rPr>
          <w:rFonts w:ascii="Trebuchet MS" w:hAnsi="Trebuchet MS" w:cs="Helvetica"/>
          <w:color w:val="333333"/>
          <w:sz w:val="20"/>
        </w:rPr>
      </w:pPr>
      <w:r>
        <w:rPr>
          <w:rFonts w:ascii="Trebuchet MS" w:hAnsi="Trebuchet MS" w:cs="Helvetica"/>
          <w:color w:val="333333"/>
          <w:sz w:val="20"/>
        </w:rPr>
        <w:t>1)</w:t>
      </w:r>
      <w:r>
        <w:rPr>
          <w:rFonts w:ascii="Trebuchet MS" w:hAnsi="Trebuchet MS" w:cs="Helvetica"/>
          <w:color w:val="333333"/>
          <w:sz w:val="20"/>
        </w:rPr>
        <w:tab/>
      </w:r>
      <w:r w:rsidRPr="0018106F">
        <w:rPr>
          <w:rFonts w:ascii="Trebuchet MS" w:hAnsi="Trebuchet MS" w:cs="Helvetica"/>
          <w:color w:val="333333"/>
          <w:sz w:val="20"/>
        </w:rPr>
        <w:t>Nastąpi zmiana powszechnie obowiązujących przepisów prawa w zakresie mającym wpływ na realizację przedmiotu zamówienia.</w:t>
      </w:r>
    </w:p>
    <w:p w:rsidR="00B30FDA" w:rsidRPr="00B30FDA" w:rsidRDefault="00700702" w:rsidP="00B30FDA">
      <w:pPr>
        <w:pStyle w:val="NormalnyWeb"/>
        <w:spacing w:before="0" w:beforeAutospacing="0" w:after="0" w:afterAutospacing="0" w:line="360" w:lineRule="auto"/>
        <w:ind w:left="709"/>
        <w:jc w:val="both"/>
        <w:rPr>
          <w:rFonts w:ascii="Trebuchet MS" w:hAnsi="Trebuchet MS" w:cs="Helvetica"/>
          <w:color w:val="333333"/>
          <w:sz w:val="20"/>
        </w:rPr>
      </w:pPr>
      <w:r>
        <w:rPr>
          <w:rFonts w:ascii="Trebuchet MS" w:hAnsi="Trebuchet MS" w:cs="Helvetica"/>
          <w:color w:val="333333"/>
          <w:sz w:val="20"/>
        </w:rPr>
        <w:lastRenderedPageBreak/>
        <w:t>2</w:t>
      </w:r>
      <w:r w:rsidR="00B30FDA">
        <w:rPr>
          <w:rFonts w:ascii="Trebuchet MS" w:hAnsi="Trebuchet MS" w:cs="Helvetica"/>
          <w:color w:val="333333"/>
          <w:sz w:val="20"/>
        </w:rPr>
        <w:t>)</w:t>
      </w:r>
      <w:r w:rsidR="00B30FDA">
        <w:rPr>
          <w:rFonts w:ascii="Trebuchet MS" w:hAnsi="Trebuchet MS" w:cs="Helvetica"/>
          <w:color w:val="333333"/>
          <w:sz w:val="20"/>
        </w:rPr>
        <w:tab/>
      </w:r>
      <w:r w:rsidR="00B30FDA" w:rsidRPr="0018106F">
        <w:rPr>
          <w:rFonts w:ascii="Trebuchet MS" w:hAnsi="Trebuchet MS" w:cs="Helvetica"/>
          <w:color w:val="333333"/>
          <w:sz w:val="20"/>
        </w:rPr>
        <w:t>Przekształcenia podmiotowego Wykonawcy.</w:t>
      </w:r>
    </w:p>
    <w:p w:rsidR="0085368C" w:rsidRPr="00B30FDA" w:rsidRDefault="0085368C" w:rsidP="00B30FDA">
      <w:pPr>
        <w:pStyle w:val="Tekstpodstawowy"/>
        <w:numPr>
          <w:ilvl w:val="1"/>
          <w:numId w:val="13"/>
        </w:numPr>
        <w:tabs>
          <w:tab w:val="clear" w:pos="360"/>
          <w:tab w:val="num" w:pos="709"/>
        </w:tabs>
        <w:spacing w:line="360" w:lineRule="auto"/>
        <w:ind w:left="709" w:hanging="425"/>
        <w:rPr>
          <w:rFonts w:ascii="Trebuchet MS" w:hAnsi="Trebuchet MS" w:cs="Arial"/>
          <w:sz w:val="20"/>
        </w:rPr>
      </w:pPr>
      <w:r w:rsidRPr="00B30FDA">
        <w:rPr>
          <w:rFonts w:ascii="Trebuchet MS" w:hAnsi="Trebuchet MS" w:cs="Arial"/>
          <w:sz w:val="20"/>
        </w:rPr>
        <w:t>Zmiana umowy może także nastąpić w przypadkach, o których mowa w art. 144 ust. 1 pkt 2-6 ustawy.</w:t>
      </w:r>
    </w:p>
    <w:p w:rsidR="0085368C" w:rsidRPr="00774570" w:rsidRDefault="0085368C" w:rsidP="003B542C">
      <w:pPr>
        <w:pStyle w:val="Tekstpodstawowy"/>
        <w:spacing w:line="360" w:lineRule="auto"/>
        <w:ind w:left="180"/>
        <w:rPr>
          <w:rFonts w:ascii="Trebuchet MS" w:hAnsi="Trebuchet MS" w:cs="Arial"/>
          <w:sz w:val="20"/>
        </w:rPr>
      </w:pPr>
    </w:p>
    <w:p w:rsidR="0085368C" w:rsidRPr="00774570" w:rsidRDefault="0085368C" w:rsidP="003429E8">
      <w:pPr>
        <w:pStyle w:val="Tekstpodstawowy"/>
        <w:numPr>
          <w:ilvl w:val="0"/>
          <w:numId w:val="6"/>
        </w:numPr>
        <w:tabs>
          <w:tab w:val="clear" w:pos="567"/>
          <w:tab w:val="num" w:pos="747"/>
        </w:tabs>
        <w:spacing w:line="360" w:lineRule="auto"/>
        <w:ind w:left="747"/>
        <w:rPr>
          <w:rFonts w:ascii="Trebuchet MS" w:hAnsi="Trebuchet MS" w:cs="Arial"/>
          <w:sz w:val="20"/>
        </w:rPr>
      </w:pPr>
      <w:r w:rsidRPr="00774570">
        <w:rPr>
          <w:rFonts w:ascii="Trebuchet MS" w:hAnsi="Trebuchet MS" w:cs="Arial"/>
          <w:sz w:val="20"/>
        </w:rPr>
        <w:t>Umowa w sprawie zamówienia publicznego może zostać zawarta wyłącznie z Wykonawcą, którego oferta zostanie wybrana jako najkorzystniejsza, po upływie terminów określonych w art. 94 ustawy.</w:t>
      </w:r>
    </w:p>
    <w:p w:rsidR="0085368C" w:rsidRPr="00774570" w:rsidRDefault="0085368C" w:rsidP="003B542C">
      <w:pPr>
        <w:pStyle w:val="Tekstpodstawowy"/>
        <w:spacing w:line="360" w:lineRule="auto"/>
        <w:rPr>
          <w:rFonts w:ascii="Trebuchet MS" w:hAnsi="Trebuchet MS" w:cs="Arial"/>
          <w:sz w:val="20"/>
        </w:rPr>
      </w:pPr>
    </w:p>
    <w:p w:rsidR="0085368C" w:rsidRPr="00774570" w:rsidRDefault="0085368C" w:rsidP="003429E8">
      <w:pPr>
        <w:pStyle w:val="Tekstpodstawowy"/>
        <w:numPr>
          <w:ilvl w:val="0"/>
          <w:numId w:val="6"/>
        </w:numPr>
        <w:tabs>
          <w:tab w:val="clear" w:pos="567"/>
          <w:tab w:val="num" w:pos="747"/>
        </w:tabs>
        <w:spacing w:line="360" w:lineRule="auto"/>
        <w:ind w:left="747"/>
        <w:rPr>
          <w:rFonts w:ascii="Trebuchet MS" w:hAnsi="Trebuchet MS" w:cs="Arial"/>
          <w:sz w:val="20"/>
        </w:rPr>
      </w:pPr>
      <w:r w:rsidRPr="00774570">
        <w:rPr>
          <w:rFonts w:ascii="Trebuchet MS" w:hAnsi="Trebuchet MS" w:cs="Arial"/>
          <w:sz w:val="20"/>
        </w:rPr>
        <w:t>W przypadku wniesienia odwołania, aż do jego rozstrzygnięcia, Zamawiający wstrzyma podpisanie umowy.</w:t>
      </w:r>
    </w:p>
    <w:p w:rsidR="0085368C" w:rsidRDefault="0085368C" w:rsidP="003B542C">
      <w:pPr>
        <w:pStyle w:val="Tekstpodstawowy"/>
        <w:spacing w:line="360" w:lineRule="auto"/>
        <w:rPr>
          <w:rFonts w:ascii="Trebuchet MS" w:hAnsi="Trebuchet MS" w:cs="Arial"/>
          <w:sz w:val="20"/>
        </w:rPr>
      </w:pPr>
    </w:p>
    <w:p w:rsidR="0085368C" w:rsidRPr="00774570" w:rsidRDefault="0085368C" w:rsidP="003429E8">
      <w:pPr>
        <w:pStyle w:val="Tekstpodstawowy"/>
        <w:numPr>
          <w:ilvl w:val="0"/>
          <w:numId w:val="6"/>
        </w:numPr>
        <w:tabs>
          <w:tab w:val="clear" w:pos="567"/>
          <w:tab w:val="num" w:pos="747"/>
        </w:tabs>
        <w:spacing w:line="360" w:lineRule="auto"/>
        <w:ind w:left="747"/>
        <w:rPr>
          <w:rFonts w:ascii="Trebuchet MS" w:hAnsi="Trebuchet MS" w:cs="Arial"/>
          <w:sz w:val="20"/>
        </w:rPr>
      </w:pPr>
      <w:r w:rsidRPr="00774570">
        <w:rPr>
          <w:rFonts w:ascii="Trebuchet MS" w:hAnsi="Trebuchet MS" w:cs="Arial"/>
          <w:sz w:val="20"/>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50297" w:rsidRPr="0089109C" w:rsidRDefault="00450297" w:rsidP="00450297">
      <w:pPr>
        <w:rPr>
          <w:rFonts w:ascii="Trebuchet MS" w:hAnsi="Trebuchet MS" w:cs="Arial"/>
        </w:rPr>
      </w:pPr>
    </w:p>
    <w:p w:rsidR="00450297" w:rsidRPr="00450297" w:rsidRDefault="00450297" w:rsidP="00450297">
      <w:pPr>
        <w:pStyle w:val="Akapitzlist"/>
        <w:numPr>
          <w:ilvl w:val="0"/>
          <w:numId w:val="6"/>
        </w:numPr>
        <w:tabs>
          <w:tab w:val="clear" w:pos="567"/>
          <w:tab w:val="num" w:pos="709"/>
        </w:tabs>
        <w:spacing w:line="360" w:lineRule="auto"/>
        <w:ind w:left="709"/>
        <w:jc w:val="both"/>
        <w:rPr>
          <w:rFonts w:ascii="Trebuchet MS" w:hAnsi="Trebuchet MS"/>
          <w:b/>
        </w:rPr>
      </w:pPr>
      <w:r w:rsidRPr="00450297">
        <w:rPr>
          <w:rFonts w:ascii="Trebuchet MS" w:hAnsi="Trebuchet MS"/>
          <w:b/>
        </w:rPr>
        <w:t>Przed podpisaniem umowy Wykonawca, którego oferta została uznana za najkorzystniejszą, przedłoży Zamawiającemu oświadczenie o zatrudnianiu osób, na podstawie umowy o prace,</w:t>
      </w:r>
      <w:r>
        <w:rPr>
          <w:rFonts w:ascii="Trebuchet MS" w:hAnsi="Trebuchet MS"/>
          <w:b/>
        </w:rPr>
        <w:t xml:space="preserve"> </w:t>
      </w:r>
      <w:r w:rsidRPr="00450297">
        <w:rPr>
          <w:rFonts w:ascii="Trebuchet MS" w:hAnsi="Trebuchet MS"/>
          <w:b/>
        </w:rPr>
        <w:t>w zakresie czynności wskazanych w opisie przedmiotu zamówienia.</w:t>
      </w:r>
    </w:p>
    <w:p w:rsidR="0085368C" w:rsidRPr="00774570" w:rsidRDefault="0085368C" w:rsidP="00CC1CAA">
      <w:pPr>
        <w:pStyle w:val="Tekstpodstawowy"/>
        <w:spacing w:line="360" w:lineRule="auto"/>
        <w:rPr>
          <w:rFonts w:ascii="Trebuchet MS" w:hAnsi="Trebuchet MS" w:cs="Arial"/>
          <w:sz w:val="20"/>
        </w:rPr>
      </w:pPr>
    </w:p>
    <w:p w:rsidR="0085368C" w:rsidRPr="00774570" w:rsidRDefault="00450297" w:rsidP="003B542C">
      <w:pPr>
        <w:pStyle w:val="Tekstpodstawowy"/>
        <w:spacing w:line="360" w:lineRule="auto"/>
        <w:ind w:left="709" w:hanging="567"/>
        <w:rPr>
          <w:rFonts w:ascii="Trebuchet MS" w:hAnsi="Trebuchet MS" w:cs="Arial"/>
          <w:sz w:val="20"/>
        </w:rPr>
      </w:pPr>
      <w:r>
        <w:rPr>
          <w:rFonts w:ascii="Trebuchet MS" w:hAnsi="Trebuchet MS" w:cs="Arial"/>
          <w:sz w:val="20"/>
        </w:rPr>
        <w:t>6</w:t>
      </w:r>
      <w:r w:rsidR="0085368C" w:rsidRPr="00774570">
        <w:rPr>
          <w:rFonts w:ascii="Trebuchet MS" w:hAnsi="Trebuchet MS" w:cs="Arial"/>
          <w:sz w:val="20"/>
        </w:rPr>
        <w:t>.</w:t>
      </w:r>
      <w:r w:rsidR="0085368C" w:rsidRPr="00774570">
        <w:rPr>
          <w:rFonts w:ascii="Trebuchet MS" w:hAnsi="Trebuchet MS" w:cs="Arial"/>
          <w:sz w:val="20"/>
        </w:rPr>
        <w:tab/>
        <w:t xml:space="preserve">Osobą uprawnioną ze strony Zamawiającego do ustalania szczegółów związanych z podpisaniem umowy po wyborze najkorzystniejszej oferty, będzie: </w:t>
      </w:r>
    </w:p>
    <w:p w:rsidR="0085368C" w:rsidRPr="00774570" w:rsidRDefault="00F25E76" w:rsidP="003B542C">
      <w:pPr>
        <w:pStyle w:val="Tekstpodstawowy"/>
        <w:spacing w:line="360" w:lineRule="auto"/>
        <w:ind w:left="709" w:hanging="1"/>
        <w:rPr>
          <w:rFonts w:ascii="Trebuchet MS" w:hAnsi="Trebuchet MS" w:cs="Arial"/>
          <w:sz w:val="20"/>
        </w:rPr>
      </w:pPr>
      <w:r>
        <w:rPr>
          <w:rFonts w:ascii="Trebuchet MS" w:hAnsi="Trebuchet MS" w:cs="Arial"/>
          <w:b/>
          <w:sz w:val="20"/>
        </w:rPr>
        <w:t>Iwona Nowak</w:t>
      </w:r>
      <w:r w:rsidR="0085368C" w:rsidRPr="00774570">
        <w:rPr>
          <w:rFonts w:ascii="Trebuchet MS" w:hAnsi="Trebuchet MS" w:cs="Arial"/>
          <w:b/>
          <w:sz w:val="20"/>
        </w:rPr>
        <w:t xml:space="preserve">, </w:t>
      </w:r>
      <w:r w:rsidR="00904F3E">
        <w:rPr>
          <w:rFonts w:ascii="Trebuchet MS" w:hAnsi="Trebuchet MS" w:cs="Arial"/>
          <w:sz w:val="20"/>
        </w:rPr>
        <w:t xml:space="preserve">Tel. </w:t>
      </w:r>
      <w:r w:rsidR="00904F3E" w:rsidRPr="0018106F">
        <w:rPr>
          <w:rFonts w:ascii="Trebuchet MS" w:hAnsi="Trebuchet MS" w:cs="Helvetica"/>
          <w:b/>
          <w:color w:val="333333"/>
          <w:sz w:val="20"/>
        </w:rPr>
        <w:t>32/2423437</w:t>
      </w:r>
    </w:p>
    <w:p w:rsidR="00D57801" w:rsidRPr="00774570" w:rsidRDefault="00D57801" w:rsidP="003B542C">
      <w:pPr>
        <w:pStyle w:val="Tekstpodstawowy"/>
        <w:spacing w:line="360" w:lineRule="auto"/>
        <w:rPr>
          <w:rFonts w:ascii="Trebuchet MS" w:hAnsi="Trebuchet MS" w:cs="Arial"/>
          <w:sz w:val="20"/>
        </w:rPr>
      </w:pPr>
    </w:p>
    <w:p w:rsidR="0085368C" w:rsidRPr="00774570" w:rsidRDefault="000E6718" w:rsidP="003B542C">
      <w:pPr>
        <w:pStyle w:val="Tekstpodstawowy"/>
        <w:spacing w:line="360" w:lineRule="auto"/>
        <w:ind w:left="1701" w:hanging="1701"/>
        <w:rPr>
          <w:rFonts w:ascii="Trebuchet MS" w:hAnsi="Trebuchet MS" w:cs="Arial"/>
          <w:b/>
          <w:sz w:val="20"/>
        </w:rPr>
      </w:pPr>
      <w:r>
        <w:rPr>
          <w:rFonts w:ascii="Trebuchet MS" w:hAnsi="Trebuchet MS" w:cs="Arial"/>
          <w:b/>
          <w:sz w:val="20"/>
        </w:rPr>
        <w:t>ROZDZIAŁ XXVI</w:t>
      </w:r>
      <w:r w:rsidR="0085368C" w:rsidRPr="00774570">
        <w:rPr>
          <w:rFonts w:ascii="Trebuchet MS" w:hAnsi="Trebuchet MS" w:cs="Arial"/>
          <w:b/>
          <w:sz w:val="20"/>
        </w:rPr>
        <w:t>I.</w:t>
      </w:r>
      <w:r w:rsidR="0085368C" w:rsidRPr="00774570">
        <w:rPr>
          <w:rFonts w:ascii="Trebuchet MS" w:hAnsi="Trebuchet MS" w:cs="Arial"/>
          <w:b/>
          <w:sz w:val="20"/>
        </w:rPr>
        <w:tab/>
        <w:t>POUCZENIE O ŚRODKACH OCHRONY PRAWNEJ PRZYSŁUGUJĄCYCH WYKONAWCOM W TOKU POSTĘPOWANIA O UDZIELENIE ZAMÓWIENIA PUBLICZNEGO</w:t>
      </w:r>
    </w:p>
    <w:p w:rsidR="0085368C" w:rsidRPr="00774570" w:rsidRDefault="0085368C" w:rsidP="003B542C">
      <w:pPr>
        <w:pStyle w:val="Tekstpodstawowy"/>
        <w:spacing w:line="360" w:lineRule="auto"/>
        <w:rPr>
          <w:rFonts w:ascii="Trebuchet MS" w:hAnsi="Trebuchet MS" w:cs="Arial"/>
          <w:b/>
          <w:sz w:val="20"/>
        </w:rPr>
      </w:pPr>
    </w:p>
    <w:p w:rsidR="0085368C" w:rsidRPr="00774570" w:rsidRDefault="0085368C" w:rsidP="009655CE">
      <w:pPr>
        <w:pStyle w:val="Tekstpodstawowy"/>
        <w:numPr>
          <w:ilvl w:val="0"/>
          <w:numId w:val="36"/>
        </w:numPr>
        <w:tabs>
          <w:tab w:val="clear" w:pos="720"/>
          <w:tab w:val="num" w:pos="0"/>
        </w:tabs>
        <w:spacing w:line="360" w:lineRule="auto"/>
        <w:ind w:hanging="720"/>
        <w:rPr>
          <w:rFonts w:ascii="Trebuchet MS" w:hAnsi="Trebuchet MS" w:cs="Arial"/>
          <w:b/>
          <w:sz w:val="20"/>
        </w:rPr>
      </w:pPr>
      <w:r w:rsidRPr="00774570">
        <w:rPr>
          <w:rFonts w:ascii="Trebuchet MS" w:hAnsi="Trebuchet MS" w:cs="Arial"/>
          <w:sz w:val="20"/>
        </w:rPr>
        <w:t xml:space="preserve">Zasady, terminy oraz sposób korzystania ze środków ochrony prawnej szczegółowo regulują przepisy </w:t>
      </w:r>
      <w:r w:rsidRPr="00774570">
        <w:rPr>
          <w:rFonts w:ascii="Trebuchet MS" w:hAnsi="Trebuchet MS" w:cs="Arial"/>
          <w:b/>
          <w:sz w:val="20"/>
        </w:rPr>
        <w:t>działu VI ustawy</w:t>
      </w:r>
      <w:r w:rsidRPr="00774570">
        <w:rPr>
          <w:rFonts w:ascii="Trebuchet MS" w:hAnsi="Trebuchet MS" w:cs="Arial"/>
          <w:sz w:val="20"/>
        </w:rPr>
        <w:t xml:space="preserve"> – Środki ochrony prawnej (</w:t>
      </w:r>
      <w:r w:rsidRPr="00774570">
        <w:rPr>
          <w:rFonts w:ascii="Trebuchet MS" w:hAnsi="Trebuchet MS" w:cs="Arial"/>
          <w:b/>
          <w:sz w:val="20"/>
        </w:rPr>
        <w:t xml:space="preserve">art. 179 – </w:t>
      </w:r>
      <w:smartTag w:uri="urn:schemas-microsoft-com:office:smarttags" w:element="metricconverter">
        <w:smartTagPr>
          <w:attr w:name="ProductID" w:val="60 mm"/>
        </w:smartTagPr>
        <w:r w:rsidRPr="00774570">
          <w:rPr>
            <w:rFonts w:ascii="Trebuchet MS" w:hAnsi="Trebuchet MS" w:cs="Arial"/>
            <w:b/>
            <w:sz w:val="20"/>
          </w:rPr>
          <w:t>198 g</w:t>
        </w:r>
      </w:smartTag>
      <w:r w:rsidRPr="00774570">
        <w:rPr>
          <w:rFonts w:ascii="Trebuchet MS" w:hAnsi="Trebuchet MS" w:cs="Arial"/>
          <w:b/>
          <w:sz w:val="20"/>
        </w:rPr>
        <w:t xml:space="preserve"> ustawy</w:t>
      </w:r>
      <w:r w:rsidRPr="00774570">
        <w:rPr>
          <w:rFonts w:ascii="Trebuchet MS" w:hAnsi="Trebuchet MS" w:cs="Arial"/>
          <w:sz w:val="20"/>
        </w:rPr>
        <w:t>)</w:t>
      </w:r>
      <w:r w:rsidRPr="00774570">
        <w:rPr>
          <w:rFonts w:ascii="Trebuchet MS" w:hAnsi="Trebuchet MS" w:cs="Arial"/>
          <w:b/>
          <w:sz w:val="20"/>
        </w:rPr>
        <w:t>.</w:t>
      </w:r>
    </w:p>
    <w:p w:rsidR="0085368C" w:rsidRPr="00774570" w:rsidRDefault="0085368C" w:rsidP="003B542C">
      <w:pPr>
        <w:pStyle w:val="Tekstpodstawowy"/>
        <w:spacing w:line="360" w:lineRule="auto"/>
        <w:ind w:left="360"/>
        <w:rPr>
          <w:rFonts w:ascii="Trebuchet MS" w:hAnsi="Trebuchet MS" w:cs="Arial"/>
          <w:b/>
          <w:sz w:val="20"/>
          <w:u w:val="single"/>
        </w:rPr>
      </w:pPr>
    </w:p>
    <w:p w:rsidR="0085368C" w:rsidRPr="00774570" w:rsidRDefault="0085368C" w:rsidP="009655CE">
      <w:pPr>
        <w:pStyle w:val="Tekstpodstawowy"/>
        <w:numPr>
          <w:ilvl w:val="0"/>
          <w:numId w:val="36"/>
        </w:numPr>
        <w:tabs>
          <w:tab w:val="left" w:pos="900"/>
        </w:tabs>
        <w:spacing w:line="360" w:lineRule="auto"/>
        <w:ind w:hanging="720"/>
        <w:rPr>
          <w:rFonts w:ascii="Trebuchet MS" w:hAnsi="Trebuchet MS" w:cs="Arial"/>
          <w:sz w:val="20"/>
        </w:rPr>
      </w:pPr>
      <w:r w:rsidRPr="00774570">
        <w:rPr>
          <w:rFonts w:ascii="Trebuchet MS" w:hAnsi="Trebuchet MS" w:cs="Arial"/>
          <w:sz w:val="20"/>
        </w:rPr>
        <w:t>Środki ochrony prawnej określone w dziale VI ustawy przysługują Wykonawcy, uczestnikowi konkursu, a także innemu podmiotowi, jeżeli ma lub miał interes w uzyskaniu danego zamówienia oraz poniósł lub może ponieść szkodę w wyniku naruszenia przez Zamawiającego przepisów ustawy.</w:t>
      </w:r>
    </w:p>
    <w:p w:rsidR="0085368C" w:rsidRPr="00774570" w:rsidRDefault="0085368C" w:rsidP="003B542C">
      <w:pPr>
        <w:pStyle w:val="Tekstpodstawowy"/>
        <w:tabs>
          <w:tab w:val="left" w:pos="900"/>
        </w:tabs>
        <w:spacing w:line="360" w:lineRule="auto"/>
        <w:rPr>
          <w:rFonts w:ascii="Trebuchet MS" w:hAnsi="Trebuchet MS" w:cs="Arial"/>
          <w:sz w:val="20"/>
        </w:rPr>
      </w:pPr>
    </w:p>
    <w:p w:rsidR="0085368C" w:rsidRPr="00774570" w:rsidRDefault="0085368C" w:rsidP="009655CE">
      <w:pPr>
        <w:pStyle w:val="Tekstpodstawowy"/>
        <w:numPr>
          <w:ilvl w:val="0"/>
          <w:numId w:val="36"/>
        </w:numPr>
        <w:tabs>
          <w:tab w:val="left" w:pos="900"/>
        </w:tabs>
        <w:spacing w:line="360" w:lineRule="auto"/>
        <w:ind w:hanging="720"/>
        <w:rPr>
          <w:rFonts w:ascii="Trebuchet MS" w:hAnsi="Trebuchet MS" w:cs="Arial"/>
          <w:sz w:val="20"/>
        </w:rPr>
      </w:pPr>
      <w:r w:rsidRPr="00774570">
        <w:rPr>
          <w:rFonts w:ascii="Trebuchet MS" w:hAnsi="Trebuchet MS" w:cs="Arial"/>
          <w:sz w:val="20"/>
        </w:rPr>
        <w:t>Środki ochrony prawnej wobec ogłoszenia o zamówieniu oraz SIWZ, przysługują również organizacjom wpisanym na listę organizacji uprawnionych do wnoszenia środków ochrony prawnej, prowadzoną przez Prezesa Urzędu Zamówień Publicznych.</w:t>
      </w:r>
    </w:p>
    <w:p w:rsidR="0085368C" w:rsidRPr="00774570" w:rsidRDefault="0085368C" w:rsidP="003B542C">
      <w:pPr>
        <w:pStyle w:val="Tekstpodstawowy"/>
        <w:tabs>
          <w:tab w:val="left" w:pos="900"/>
        </w:tabs>
        <w:spacing w:line="360" w:lineRule="auto"/>
        <w:rPr>
          <w:rFonts w:ascii="Trebuchet MS" w:hAnsi="Trebuchet MS" w:cs="Arial"/>
          <w:sz w:val="20"/>
        </w:rPr>
      </w:pPr>
    </w:p>
    <w:p w:rsidR="0085368C" w:rsidRPr="00774570" w:rsidRDefault="0085368C" w:rsidP="009655CE">
      <w:pPr>
        <w:pStyle w:val="Tekstpodstawowy"/>
        <w:numPr>
          <w:ilvl w:val="0"/>
          <w:numId w:val="36"/>
        </w:numPr>
        <w:tabs>
          <w:tab w:val="left" w:pos="900"/>
        </w:tabs>
        <w:spacing w:line="360" w:lineRule="auto"/>
        <w:ind w:hanging="720"/>
        <w:rPr>
          <w:rFonts w:ascii="Trebuchet MS" w:hAnsi="Trebuchet MS" w:cs="Arial"/>
          <w:sz w:val="20"/>
        </w:rPr>
      </w:pPr>
      <w:r w:rsidRPr="00774570">
        <w:rPr>
          <w:rFonts w:ascii="Trebuchet MS" w:hAnsi="Trebuchet MS" w:cs="Arial"/>
          <w:sz w:val="20"/>
        </w:rPr>
        <w:t>Terminy wnoszenia odwołań:</w:t>
      </w:r>
    </w:p>
    <w:p w:rsidR="0085368C" w:rsidRPr="00774570" w:rsidRDefault="0085368C" w:rsidP="003B542C">
      <w:pPr>
        <w:pStyle w:val="Tekstpodstawowy"/>
        <w:tabs>
          <w:tab w:val="num" w:pos="720"/>
          <w:tab w:val="left" w:pos="900"/>
        </w:tabs>
        <w:spacing w:line="360" w:lineRule="auto"/>
        <w:rPr>
          <w:rFonts w:ascii="Trebuchet MS" w:hAnsi="Trebuchet MS" w:cs="Arial"/>
          <w:sz w:val="20"/>
        </w:rPr>
      </w:pPr>
      <w:r w:rsidRPr="00774570">
        <w:rPr>
          <w:rFonts w:ascii="Trebuchet MS" w:hAnsi="Trebuchet MS" w:cs="Arial"/>
          <w:sz w:val="20"/>
        </w:rPr>
        <w:t>4.1.</w:t>
      </w:r>
      <w:r w:rsidRPr="00774570">
        <w:rPr>
          <w:rFonts w:ascii="Trebuchet MS" w:hAnsi="Trebuchet MS" w:cs="Arial"/>
          <w:sz w:val="20"/>
        </w:rPr>
        <w:tab/>
        <w:t>Odwołanie wnosi się:</w:t>
      </w:r>
    </w:p>
    <w:p w:rsidR="0085368C" w:rsidRPr="00774570" w:rsidRDefault="0085368C" w:rsidP="003B542C">
      <w:pPr>
        <w:pStyle w:val="Tekstpodstawowy"/>
        <w:tabs>
          <w:tab w:val="num" w:pos="720"/>
          <w:tab w:val="left" w:pos="900"/>
        </w:tabs>
        <w:spacing w:line="360" w:lineRule="auto"/>
        <w:ind w:left="720"/>
        <w:rPr>
          <w:rFonts w:ascii="Trebuchet MS" w:hAnsi="Trebuchet MS" w:cs="Tahoma"/>
          <w:sz w:val="20"/>
        </w:rPr>
      </w:pPr>
      <w:r w:rsidRPr="00774570">
        <w:rPr>
          <w:rFonts w:ascii="Trebuchet MS" w:hAnsi="Trebuchet MS" w:cs="Tahoma"/>
          <w:bCs/>
          <w:sz w:val="20"/>
        </w:rPr>
        <w:t>w terminie 5 dni od dnia przesłania informacji o czynności Zamawiającego stanowiącej podstawę jego wniesienia – jeżeli zostały przesłane w sposób określony w art. 180 ust. 5 ustawy zdanie drugie albo w terminie 10 dni – jeżeli zostały przesłane w inny sposób</w:t>
      </w:r>
      <w:r w:rsidRPr="00774570">
        <w:rPr>
          <w:rFonts w:ascii="Trebuchet MS" w:hAnsi="Trebuchet MS" w:cs="Tahoma"/>
          <w:sz w:val="20"/>
        </w:rPr>
        <w:t>,</w:t>
      </w:r>
    </w:p>
    <w:p w:rsidR="0085368C" w:rsidRPr="00774570" w:rsidRDefault="0085368C" w:rsidP="003B542C">
      <w:pPr>
        <w:pStyle w:val="Tekstpodstawowy"/>
        <w:tabs>
          <w:tab w:val="left" w:pos="720"/>
        </w:tabs>
        <w:spacing w:line="360" w:lineRule="auto"/>
        <w:ind w:left="720" w:hanging="720"/>
        <w:rPr>
          <w:rFonts w:ascii="Trebuchet MS" w:hAnsi="Trebuchet MS" w:cs="Arial"/>
          <w:sz w:val="20"/>
        </w:rPr>
      </w:pPr>
      <w:r w:rsidRPr="00774570">
        <w:rPr>
          <w:rFonts w:ascii="Trebuchet MS" w:hAnsi="Trebuchet MS" w:cs="Arial"/>
          <w:sz w:val="20"/>
        </w:rPr>
        <w:t>4.2.</w:t>
      </w:r>
      <w:r w:rsidRPr="00774570">
        <w:rPr>
          <w:rFonts w:ascii="Trebuchet MS" w:hAnsi="Trebuchet MS" w:cs="Arial"/>
          <w:sz w:val="20"/>
        </w:rPr>
        <w:tab/>
        <w:t>Odwołanie wobec treści ogłoszenia o zamówieniu oraz wobec postanowień SIWZ, wnosi się w terminie:</w:t>
      </w:r>
    </w:p>
    <w:p w:rsidR="0085368C" w:rsidRPr="00774570" w:rsidRDefault="0085368C" w:rsidP="003B542C">
      <w:pPr>
        <w:pStyle w:val="Tekstpodstawowy"/>
        <w:tabs>
          <w:tab w:val="num" w:pos="720"/>
          <w:tab w:val="left" w:pos="900"/>
        </w:tabs>
        <w:spacing w:line="360" w:lineRule="auto"/>
        <w:ind w:left="720"/>
        <w:rPr>
          <w:rFonts w:ascii="Trebuchet MS" w:hAnsi="Trebuchet MS" w:cs="Arial"/>
          <w:sz w:val="20"/>
        </w:rPr>
      </w:pPr>
      <w:r w:rsidRPr="00774570">
        <w:rPr>
          <w:rFonts w:ascii="Trebuchet MS" w:hAnsi="Trebuchet MS" w:cs="Arial"/>
          <w:b/>
          <w:sz w:val="20"/>
        </w:rPr>
        <w:t>5 dni</w:t>
      </w:r>
      <w:r w:rsidRPr="00774570">
        <w:rPr>
          <w:rFonts w:ascii="Trebuchet MS" w:hAnsi="Trebuchet MS" w:cs="Arial"/>
          <w:sz w:val="20"/>
        </w:rPr>
        <w:t xml:space="preserve"> od dnia zamieszczenia ogłoszenia w Biuletynie Zamówień Publicznych lub SIWZ na stronie internetowej.</w:t>
      </w:r>
    </w:p>
    <w:p w:rsidR="00B2398C" w:rsidRDefault="0085368C" w:rsidP="009655CE">
      <w:pPr>
        <w:pStyle w:val="Tekstpodstawowy"/>
        <w:numPr>
          <w:ilvl w:val="1"/>
          <w:numId w:val="50"/>
        </w:numPr>
        <w:tabs>
          <w:tab w:val="left" w:pos="720"/>
        </w:tabs>
        <w:spacing w:line="360" w:lineRule="auto"/>
        <w:ind w:hanging="1080"/>
        <w:rPr>
          <w:rFonts w:ascii="Trebuchet MS" w:hAnsi="Trebuchet MS" w:cs="Arial"/>
          <w:sz w:val="20"/>
        </w:rPr>
      </w:pPr>
      <w:r w:rsidRPr="00774570">
        <w:rPr>
          <w:rFonts w:ascii="Trebuchet MS" w:hAnsi="Trebuchet MS" w:cs="Arial"/>
          <w:sz w:val="20"/>
        </w:rPr>
        <w:t>Odwołanie wobec czynności innych niż określone w pkt. 4.1. i 4.2. wnosi się</w:t>
      </w:r>
      <w:r w:rsidR="00B2398C">
        <w:rPr>
          <w:rFonts w:ascii="Trebuchet MS" w:hAnsi="Trebuchet MS" w:cs="Arial"/>
          <w:sz w:val="20"/>
        </w:rPr>
        <w:t xml:space="preserve"> </w:t>
      </w:r>
      <w:r w:rsidRPr="00774570">
        <w:rPr>
          <w:rFonts w:ascii="Trebuchet MS" w:hAnsi="Trebuchet MS" w:cs="Arial"/>
          <w:sz w:val="20"/>
        </w:rPr>
        <w:t>w terminie</w:t>
      </w:r>
      <w:r w:rsidR="00B2398C">
        <w:rPr>
          <w:rFonts w:ascii="Trebuchet MS" w:hAnsi="Trebuchet MS" w:cs="Arial"/>
          <w:sz w:val="20"/>
        </w:rPr>
        <w:t>:</w:t>
      </w:r>
    </w:p>
    <w:p w:rsidR="0085368C" w:rsidRPr="00774570" w:rsidRDefault="0085368C" w:rsidP="00B2398C">
      <w:pPr>
        <w:pStyle w:val="Tekstpodstawowy"/>
        <w:tabs>
          <w:tab w:val="left" w:pos="720"/>
        </w:tabs>
        <w:spacing w:line="360" w:lineRule="auto"/>
        <w:ind w:left="709"/>
        <w:rPr>
          <w:rFonts w:ascii="Trebuchet MS" w:hAnsi="Trebuchet MS" w:cs="Arial"/>
          <w:sz w:val="20"/>
        </w:rPr>
      </w:pPr>
      <w:r w:rsidRPr="00774570">
        <w:rPr>
          <w:rFonts w:ascii="Trebuchet MS" w:hAnsi="Trebuchet MS" w:cs="Arial"/>
          <w:b/>
          <w:sz w:val="20"/>
        </w:rPr>
        <w:t>5 dni</w:t>
      </w:r>
      <w:r w:rsidRPr="00774570">
        <w:rPr>
          <w:rFonts w:ascii="Trebuchet MS" w:hAnsi="Trebuchet MS" w:cs="Arial"/>
          <w:sz w:val="20"/>
        </w:rPr>
        <w:t xml:space="preserve"> od dnia, w którym powzięto lub przy zachowaniu należytej staranności można było powziąć wiadomość o okolicznościach stanowiących podstawę jego wniesienia.</w:t>
      </w:r>
    </w:p>
    <w:p w:rsidR="0085368C" w:rsidRPr="00774570" w:rsidRDefault="0085368C" w:rsidP="003B542C">
      <w:pPr>
        <w:pStyle w:val="Tekstpodstawowy"/>
        <w:tabs>
          <w:tab w:val="left" w:pos="720"/>
        </w:tabs>
        <w:spacing w:line="360" w:lineRule="auto"/>
        <w:ind w:left="720"/>
        <w:rPr>
          <w:rFonts w:ascii="Trebuchet MS" w:hAnsi="Trebuchet MS" w:cs="Arial"/>
          <w:sz w:val="20"/>
        </w:rPr>
      </w:pPr>
    </w:p>
    <w:p w:rsidR="0085368C" w:rsidRPr="00774570" w:rsidRDefault="0085368C" w:rsidP="009655CE">
      <w:pPr>
        <w:pStyle w:val="Tekstpodstawowy"/>
        <w:numPr>
          <w:ilvl w:val="0"/>
          <w:numId w:val="36"/>
        </w:numPr>
        <w:tabs>
          <w:tab w:val="left" w:pos="900"/>
        </w:tabs>
        <w:spacing w:line="360" w:lineRule="auto"/>
        <w:ind w:hanging="720"/>
        <w:rPr>
          <w:rFonts w:ascii="Trebuchet MS" w:hAnsi="Trebuchet MS" w:cs="Arial"/>
          <w:sz w:val="20"/>
        </w:rPr>
      </w:pPr>
      <w:r w:rsidRPr="00774570">
        <w:rPr>
          <w:rFonts w:ascii="Trebuchet MS" w:hAnsi="Trebuchet MS" w:cs="Arial"/>
          <w:sz w:val="20"/>
        </w:rPr>
        <w:t>Odwołanie przysługuje wyłącznie od niezgodnej przepisami ustawy czynności Zamawiającego podjętej w postępowaniu o udzielenie zamówienia lub zaniechania czynności, do której Zamawiający jest zobowiązany na podstawie ustawy.</w:t>
      </w: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 xml:space="preserve">Odwołanie wnosi się do Prezesa Izby w formie pisemnej </w:t>
      </w:r>
      <w:r w:rsidR="007841DC">
        <w:rPr>
          <w:rFonts w:ascii="Trebuchet MS" w:hAnsi="Trebuchet MS" w:cs="Arial"/>
          <w:sz w:val="20"/>
        </w:rPr>
        <w:t>w</w:t>
      </w:r>
      <w:r w:rsidRPr="00774570">
        <w:rPr>
          <w:rFonts w:ascii="Trebuchet MS" w:hAnsi="Trebuchet MS" w:cs="Arial"/>
          <w:sz w:val="20"/>
        </w:rPr>
        <w:t xml:space="preserve"> postaci</w:t>
      </w:r>
      <w:r w:rsidR="007841DC">
        <w:rPr>
          <w:rFonts w:ascii="Trebuchet MS" w:hAnsi="Trebuchet MS" w:cs="Arial"/>
          <w:sz w:val="20"/>
        </w:rPr>
        <w:t xml:space="preserve"> papierowej albo w postaci elektronicznej</w:t>
      </w:r>
      <w:r w:rsidRPr="00774570">
        <w:rPr>
          <w:rFonts w:ascii="Trebuchet MS" w:hAnsi="Trebuchet MS" w:cs="Arial"/>
          <w:sz w:val="20"/>
        </w:rPr>
        <w:t xml:space="preserve">, </w:t>
      </w:r>
      <w:r w:rsidR="007841DC">
        <w:rPr>
          <w:rFonts w:ascii="Trebuchet MS" w:hAnsi="Trebuchet MS" w:cs="Arial"/>
          <w:sz w:val="20"/>
        </w:rPr>
        <w:t>opatrzone odpowiedni własnoręcznym podpisem albo kwalifikowanym podpisem elektronicznym</w:t>
      </w:r>
      <w:r w:rsidRPr="00774570">
        <w:rPr>
          <w:rFonts w:ascii="Trebuchet MS" w:hAnsi="Trebuchet MS" w:cs="Arial"/>
          <w:sz w:val="20"/>
        </w:rPr>
        <w:t>.</w:t>
      </w: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Odwołanie podlega rozpoznaniu, jeżeli:</w:t>
      </w:r>
    </w:p>
    <w:p w:rsidR="0085368C" w:rsidRPr="00774570" w:rsidRDefault="0085368C" w:rsidP="003B542C">
      <w:pPr>
        <w:pStyle w:val="Tekstpodstawowy"/>
        <w:spacing w:line="360" w:lineRule="auto"/>
        <w:ind w:left="720"/>
        <w:rPr>
          <w:rFonts w:ascii="Trebuchet MS" w:hAnsi="Trebuchet MS" w:cs="Arial"/>
          <w:sz w:val="20"/>
        </w:rPr>
      </w:pPr>
      <w:r w:rsidRPr="00774570">
        <w:rPr>
          <w:rFonts w:ascii="Trebuchet MS" w:hAnsi="Trebuchet MS" w:cs="Arial"/>
          <w:sz w:val="20"/>
        </w:rPr>
        <w:t>a) nie zawiera braków formalnych;</w:t>
      </w:r>
    </w:p>
    <w:p w:rsidR="0085368C" w:rsidRPr="00774570" w:rsidRDefault="0085368C" w:rsidP="003B542C">
      <w:pPr>
        <w:pStyle w:val="Tekstpodstawowy"/>
        <w:spacing w:line="360" w:lineRule="auto"/>
        <w:ind w:left="720"/>
        <w:rPr>
          <w:rFonts w:ascii="Trebuchet MS" w:hAnsi="Trebuchet MS" w:cs="Arial"/>
          <w:sz w:val="20"/>
        </w:rPr>
      </w:pPr>
      <w:r w:rsidRPr="00774570">
        <w:rPr>
          <w:rFonts w:ascii="Trebuchet MS" w:hAnsi="Trebuchet MS" w:cs="Arial"/>
          <w:sz w:val="20"/>
        </w:rPr>
        <w:t>b) uiszczono wpis (wpis uiszcza się najpóźniej do dnia upływu terminu do wniesienia odwołania, a dowód jego uiszczenia dołącza się do odwołania).</w:t>
      </w: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 xml:space="preserve">Odwołujący przesyła kopię odwołania Zamawiającemu przed upływem terminu do wniesienia odwołania w taki sposób, aby mógł on zapoznać się z jego treścią przed upływem tego terminu. </w:t>
      </w:r>
      <w:r w:rsidRPr="00774570">
        <w:rPr>
          <w:rFonts w:ascii="Trebuchet MS" w:hAnsi="Trebuchet MS"/>
          <w:bCs/>
          <w:sz w:val="20"/>
        </w:rPr>
        <w:t>Domniemywa się, iż Zamawiający mógł zapoznać się z treścią odwołania przed upływem terminu do jego wniesienia, jeżeli przesłanie jego kopii nastąpiło przed upływem terminu do jego wniesienia przy użyciu środków komunikacji elektronicznej.</w:t>
      </w:r>
    </w:p>
    <w:p w:rsidR="0085368C" w:rsidRPr="00774570" w:rsidRDefault="0085368C" w:rsidP="003B542C">
      <w:pPr>
        <w:pStyle w:val="Tekstpodstawowy"/>
        <w:spacing w:line="360" w:lineRule="auto"/>
        <w:ind w:left="720"/>
        <w:rPr>
          <w:rFonts w:ascii="Trebuchet MS" w:hAnsi="Trebuchet MS" w:cs="Arial"/>
          <w:sz w:val="20"/>
        </w:rPr>
      </w:pPr>
    </w:p>
    <w:p w:rsidR="0085368C" w:rsidRPr="00774570" w:rsidRDefault="0085368C" w:rsidP="009655CE">
      <w:pPr>
        <w:pStyle w:val="Tekstpodstawowy"/>
        <w:numPr>
          <w:ilvl w:val="0"/>
          <w:numId w:val="36"/>
        </w:numPr>
        <w:spacing w:line="360" w:lineRule="auto"/>
        <w:ind w:hanging="720"/>
        <w:rPr>
          <w:rFonts w:ascii="Trebuchet MS" w:hAnsi="Trebuchet MS" w:cs="Arial"/>
          <w:sz w:val="20"/>
        </w:rPr>
      </w:pPr>
      <w:r w:rsidRPr="00774570">
        <w:rPr>
          <w:rFonts w:ascii="Trebuchet MS" w:hAnsi="Trebuchet MS" w:cs="Arial"/>
          <w:sz w:val="20"/>
        </w:rPr>
        <w:t>Na orzeczenie Izby stronom oraz uczestnikom postępowania odwoławczego przysługuje skarga do sądu.</w:t>
      </w: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W postępowaniu toczącym się wskutek wniesienia skargi stosuje się odpowiednio przepisy ustawy z dnia 17 listopada 1964 r. – Kodeks postępowania cywilnego o apelacji, jeżeli przepisy ustawy nie stanowią inaczej.</w:t>
      </w:r>
      <w:r w:rsidRPr="00774570">
        <w:rPr>
          <w:rFonts w:ascii="Trebuchet MS" w:hAnsi="Trebuchet MS"/>
          <w:bCs/>
          <w:sz w:val="20"/>
        </w:rPr>
        <w:t xml:space="preserve"> Jeżeli koniec terminu do wykonania czynności przypada na </w:t>
      </w:r>
      <w:r w:rsidRPr="00774570">
        <w:rPr>
          <w:rFonts w:ascii="Trebuchet MS" w:hAnsi="Trebuchet MS"/>
          <w:bCs/>
          <w:sz w:val="20"/>
        </w:rPr>
        <w:lastRenderedPageBreak/>
        <w:t>sobotę lub dzień ustawowo wolny od pracy, termin upływa dnia następnego po dniu lub dniach wolnych od pracy.</w:t>
      </w: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 xml:space="preserve">Skargę wnosi się do sądu właściwego dla siedziby albo miejsca zamieszkania zamawiającego za pośrednictwem Prezesa Izby w terminie </w:t>
      </w:r>
      <w:r w:rsidRPr="00774570">
        <w:rPr>
          <w:rFonts w:ascii="Trebuchet MS" w:hAnsi="Trebuchet MS" w:cs="Arial"/>
          <w:b/>
          <w:sz w:val="20"/>
        </w:rPr>
        <w:t>7 dni</w:t>
      </w:r>
      <w:r w:rsidRPr="00774570">
        <w:rPr>
          <w:rFonts w:ascii="Trebuchet MS" w:hAnsi="Trebuchet MS" w:cs="Arial"/>
          <w:sz w:val="20"/>
        </w:rPr>
        <w:t xml:space="preserve"> od dnia doręczenia orzeczenia Izby, przesyłające jednocześnie jej odpis przeciwnikowi skargi. Złożenie skargi w placówce pocztowej operatora wyznaczonego jest równoznaczne z jej wniesieniem.</w:t>
      </w:r>
    </w:p>
    <w:p w:rsidR="0085368C"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 xml:space="preserve">W terminie </w:t>
      </w:r>
      <w:r w:rsidRPr="00774570">
        <w:rPr>
          <w:rFonts w:ascii="Trebuchet MS" w:hAnsi="Trebuchet MS" w:cs="Arial"/>
          <w:b/>
          <w:sz w:val="20"/>
        </w:rPr>
        <w:t>21 dni</w:t>
      </w:r>
      <w:r w:rsidRPr="00774570">
        <w:rPr>
          <w:rFonts w:ascii="Trebuchet MS" w:hAnsi="Trebuchet MS" w:cs="Arial"/>
          <w:sz w:val="20"/>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AB0877" w:rsidRDefault="00AB0877" w:rsidP="00AB0877">
      <w:pPr>
        <w:pStyle w:val="Tekstpodstawowy"/>
        <w:spacing w:line="360" w:lineRule="auto"/>
        <w:ind w:left="720"/>
        <w:rPr>
          <w:rFonts w:ascii="Trebuchet MS" w:hAnsi="Trebuchet MS" w:cs="Arial"/>
          <w:sz w:val="20"/>
        </w:rPr>
      </w:pP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W postępowaniu toczącym się na skutek wniesienia skargi nie można rozszerzyć żądania odwołania ani występować z nowymi żądaniami.</w:t>
      </w:r>
    </w:p>
    <w:p w:rsidR="0085368C" w:rsidRPr="00774570" w:rsidRDefault="0085368C" w:rsidP="003B542C">
      <w:pPr>
        <w:pStyle w:val="Tekstpodstawowy"/>
        <w:spacing w:line="360" w:lineRule="auto"/>
        <w:jc w:val="left"/>
        <w:rPr>
          <w:rFonts w:ascii="Trebuchet MS" w:hAnsi="Trebuchet MS" w:cs="Arial"/>
        </w:rPr>
      </w:pPr>
    </w:p>
    <w:p w:rsidR="0085368C" w:rsidRPr="00774570" w:rsidRDefault="0085368C" w:rsidP="009655CE">
      <w:pPr>
        <w:pStyle w:val="Tekstpodstawowy"/>
        <w:numPr>
          <w:ilvl w:val="0"/>
          <w:numId w:val="36"/>
        </w:numPr>
        <w:spacing w:line="360" w:lineRule="auto"/>
        <w:ind w:hanging="720"/>
        <w:rPr>
          <w:rFonts w:ascii="Trebuchet MS" w:hAnsi="Trebuchet MS" w:cs="Arial"/>
          <w:sz w:val="20"/>
        </w:rPr>
      </w:pPr>
      <w:r w:rsidRPr="00774570">
        <w:rPr>
          <w:rFonts w:ascii="Trebuchet MS" w:hAnsi="Trebuchet MS" w:cs="Arial"/>
          <w:sz w:val="20"/>
        </w:rPr>
        <w:t>Wykonawca może w terminie przewidzianym do wniesienia odwołania poinformować zamawiającego o niezgodnej z przepisami ustawy czynności podjętej przez niego lub zaniechaniu czynności, do której jest on zobowiązany na podstawie ustawy,</w:t>
      </w:r>
      <w:r w:rsidRPr="00774570">
        <w:rPr>
          <w:rFonts w:ascii="Trebuchet MS" w:hAnsi="Trebuchet MS" w:cs="Arial"/>
          <w:b/>
          <w:sz w:val="20"/>
        </w:rPr>
        <w:t xml:space="preserve"> </w:t>
      </w:r>
      <w:r w:rsidRPr="00774570">
        <w:rPr>
          <w:rFonts w:ascii="Trebuchet MS" w:hAnsi="Trebuchet MS" w:cs="Arial"/>
          <w:sz w:val="20"/>
        </w:rPr>
        <w:t>na które nie przysługuje odwołanie na podstawie art. 180 ust. 2 ustawy.</w:t>
      </w: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W przypadku uznania zasadności przekazanej informacji zamawiający powtarza czynność albo dokonuje czynności zaniechanej, informując o tym wykonawców w sposób przewidziany w ustawie dla tej czynności.</w:t>
      </w:r>
    </w:p>
    <w:p w:rsidR="0085368C" w:rsidRPr="00774570" w:rsidRDefault="0085368C" w:rsidP="009655CE">
      <w:pPr>
        <w:pStyle w:val="Tekstpodstawowy"/>
        <w:numPr>
          <w:ilvl w:val="1"/>
          <w:numId w:val="36"/>
        </w:numPr>
        <w:spacing w:line="360" w:lineRule="auto"/>
        <w:ind w:hanging="720"/>
        <w:rPr>
          <w:rFonts w:ascii="Trebuchet MS" w:hAnsi="Trebuchet MS" w:cs="Arial"/>
          <w:sz w:val="20"/>
        </w:rPr>
      </w:pPr>
      <w:r w:rsidRPr="00774570">
        <w:rPr>
          <w:rFonts w:ascii="Trebuchet MS" w:hAnsi="Trebuchet MS" w:cs="Arial"/>
          <w:sz w:val="20"/>
        </w:rPr>
        <w:t>Na czynności, o których mowa powyżej, nie przysługuje odwołanie, z zastrzeżeniem art. 180 ust 2 ustawy.</w:t>
      </w:r>
    </w:p>
    <w:p w:rsidR="0085368C" w:rsidRPr="00774570" w:rsidRDefault="0085368C" w:rsidP="003B542C">
      <w:pPr>
        <w:pStyle w:val="Tekstpodstawowy"/>
        <w:spacing w:line="360" w:lineRule="auto"/>
        <w:jc w:val="left"/>
        <w:rPr>
          <w:rFonts w:ascii="Trebuchet MS" w:hAnsi="Trebuchet MS" w:cs="Arial"/>
          <w:sz w:val="20"/>
        </w:rPr>
      </w:pPr>
      <w:r w:rsidRPr="00774570">
        <w:rPr>
          <w:rFonts w:ascii="Trebuchet MS" w:hAnsi="Trebuchet MS" w:cs="Arial"/>
        </w:rPr>
        <w:br w:type="page"/>
      </w:r>
    </w:p>
    <w:p w:rsidR="0085368C" w:rsidRPr="00774570" w:rsidRDefault="0085368C" w:rsidP="003B542C">
      <w:pPr>
        <w:pStyle w:val="Tekstpodstawowy"/>
        <w:spacing w:line="360" w:lineRule="auto"/>
        <w:jc w:val="right"/>
        <w:outlineLvl w:val="0"/>
        <w:rPr>
          <w:rFonts w:ascii="Trebuchet MS" w:hAnsi="Trebuchet MS" w:cs="Arial"/>
          <w:sz w:val="20"/>
        </w:rPr>
      </w:pPr>
      <w:r w:rsidRPr="00774570">
        <w:rPr>
          <w:rFonts w:ascii="Trebuchet MS" w:hAnsi="Trebuchet MS" w:cs="Arial"/>
          <w:b/>
          <w:sz w:val="20"/>
        </w:rPr>
        <w:lastRenderedPageBreak/>
        <w:t>Załącznik nr 1</w:t>
      </w:r>
    </w:p>
    <w:p w:rsidR="0085368C" w:rsidRPr="00774570" w:rsidRDefault="0085368C" w:rsidP="003B542C">
      <w:pPr>
        <w:pStyle w:val="Tekstpodstawowy"/>
        <w:spacing w:line="360" w:lineRule="auto"/>
        <w:rPr>
          <w:rFonts w:ascii="Trebuchet MS" w:hAnsi="Trebuchet MS" w:cs="Arial"/>
          <w:sz w:val="20"/>
        </w:rPr>
      </w:pPr>
      <w:r w:rsidRPr="00774570">
        <w:rPr>
          <w:rFonts w:ascii="Trebuchet MS" w:hAnsi="Trebuchet MS" w:cs="Arial"/>
          <w:sz w:val="20"/>
        </w:rPr>
        <w:t>………………………………</w:t>
      </w:r>
    </w:p>
    <w:p w:rsidR="0085368C" w:rsidRPr="0007039D" w:rsidRDefault="0085368C" w:rsidP="0007039D">
      <w:pPr>
        <w:pStyle w:val="Tekstpodstawowy"/>
        <w:spacing w:line="360" w:lineRule="auto"/>
        <w:jc w:val="left"/>
        <w:rPr>
          <w:rFonts w:ascii="Trebuchet MS" w:hAnsi="Trebuchet MS" w:cs="Arial"/>
          <w:b/>
          <w:sz w:val="20"/>
        </w:rPr>
      </w:pPr>
      <w:r w:rsidRPr="00774570">
        <w:rPr>
          <w:rFonts w:ascii="Trebuchet MS" w:hAnsi="Trebuchet MS" w:cs="Arial"/>
          <w:sz w:val="20"/>
        </w:rPr>
        <w:t>Pieczęć Wykonawcy</w:t>
      </w:r>
      <w:r w:rsidR="0007039D">
        <w:rPr>
          <w:rFonts w:ascii="Trebuchet MS" w:hAnsi="Trebuchet MS" w:cs="Arial"/>
          <w:b/>
          <w:sz w:val="20"/>
        </w:rPr>
        <w:tab/>
      </w:r>
      <w:r w:rsidR="0007039D">
        <w:rPr>
          <w:rFonts w:ascii="Trebuchet MS" w:hAnsi="Trebuchet MS" w:cs="Arial"/>
          <w:b/>
          <w:sz w:val="20"/>
        </w:rPr>
        <w:tab/>
      </w:r>
      <w:r w:rsidR="0007039D">
        <w:rPr>
          <w:rFonts w:ascii="Trebuchet MS" w:hAnsi="Trebuchet MS" w:cs="Arial"/>
          <w:b/>
          <w:sz w:val="20"/>
        </w:rPr>
        <w:tab/>
      </w:r>
      <w:r w:rsidRPr="00774570">
        <w:rPr>
          <w:rFonts w:ascii="Trebuchet MS" w:hAnsi="Trebuchet MS" w:cs="Arial"/>
          <w:b/>
          <w:szCs w:val="24"/>
          <w:u w:val="single"/>
        </w:rPr>
        <w:t>FORMULARZ OFERTY</w:t>
      </w:r>
    </w:p>
    <w:p w:rsidR="0085368C" w:rsidRPr="0007039D" w:rsidRDefault="0085368C" w:rsidP="0007039D">
      <w:pPr>
        <w:pStyle w:val="Tekstpodstawowy"/>
        <w:spacing w:line="360" w:lineRule="auto"/>
        <w:rPr>
          <w:rFonts w:ascii="Trebuchet MS" w:hAnsi="Trebuchet MS" w:cs="Arial"/>
          <w:b/>
          <w:sz w:val="16"/>
          <w:szCs w:val="16"/>
        </w:rPr>
      </w:pPr>
    </w:p>
    <w:p w:rsidR="00A500DF" w:rsidRPr="00A500DF" w:rsidRDefault="0085368C" w:rsidP="009655CE">
      <w:pPr>
        <w:pStyle w:val="Akapitzlist"/>
        <w:numPr>
          <w:ilvl w:val="3"/>
          <w:numId w:val="37"/>
        </w:numPr>
        <w:tabs>
          <w:tab w:val="clear" w:pos="3240"/>
          <w:tab w:val="num" w:pos="851"/>
        </w:tabs>
        <w:spacing w:line="360" w:lineRule="auto"/>
        <w:ind w:left="851" w:hanging="425"/>
        <w:jc w:val="both"/>
        <w:rPr>
          <w:rFonts w:ascii="Trebuchet MS" w:hAnsi="Trebuchet MS"/>
          <w:b/>
        </w:rPr>
      </w:pPr>
      <w:r w:rsidRPr="00A500DF">
        <w:rPr>
          <w:rFonts w:ascii="Trebuchet MS" w:hAnsi="Trebuchet MS" w:cs="Arial"/>
          <w:b/>
        </w:rPr>
        <w:t xml:space="preserve">Oferta złożona do postępowania o udzielenie zamówienia publicznego w trybie przetargu nieograniczonego na: </w:t>
      </w:r>
      <w:r w:rsidR="001064CF">
        <w:rPr>
          <w:rFonts w:ascii="Trebuchet MS" w:hAnsi="Trebuchet MS"/>
        </w:rPr>
        <w:t>„</w:t>
      </w:r>
      <w:r w:rsidR="00904F3E" w:rsidRPr="006E4064">
        <w:rPr>
          <w:rFonts w:ascii="Trebuchet MS" w:hAnsi="Trebuchet MS"/>
          <w:b/>
        </w:rPr>
        <w:t>Zorganizowanie wyjazdu śródrocznego tzw. „zielonej szkoły” dla uczniów klas trzecich Szkoły Podstaw</w:t>
      </w:r>
      <w:r w:rsidR="00403923">
        <w:rPr>
          <w:rFonts w:ascii="Trebuchet MS" w:hAnsi="Trebuchet MS"/>
          <w:b/>
        </w:rPr>
        <w:t>owej nr 16 im. Janusza Korczaka</w:t>
      </w:r>
      <w:r w:rsidR="00403923">
        <w:rPr>
          <w:rFonts w:ascii="Trebuchet MS" w:hAnsi="Trebuchet MS"/>
          <w:b/>
        </w:rPr>
        <w:br/>
      </w:r>
      <w:r w:rsidR="00904F3E" w:rsidRPr="006E4064">
        <w:rPr>
          <w:rFonts w:ascii="Trebuchet MS" w:hAnsi="Trebuchet MS"/>
          <w:b/>
        </w:rPr>
        <w:t>w Rudzie Śląskiej</w:t>
      </w:r>
      <w:r w:rsidR="001064CF">
        <w:rPr>
          <w:rFonts w:ascii="Trebuchet MS" w:hAnsi="Trebuchet MS"/>
        </w:rPr>
        <w:t>”</w:t>
      </w:r>
    </w:p>
    <w:p w:rsidR="0085368C" w:rsidRPr="00403923" w:rsidRDefault="0085368C" w:rsidP="00403923">
      <w:pPr>
        <w:pStyle w:val="Tekstpodstawowy"/>
        <w:spacing w:line="360" w:lineRule="auto"/>
        <w:rPr>
          <w:rFonts w:ascii="Trebuchet MS" w:hAnsi="Trebuchet MS" w:cs="Arial"/>
          <w:b/>
          <w:sz w:val="20"/>
        </w:rPr>
      </w:pPr>
    </w:p>
    <w:p w:rsidR="0085368C" w:rsidRPr="00403923" w:rsidRDefault="0085368C" w:rsidP="00403923">
      <w:pPr>
        <w:pStyle w:val="Tekstpodstawowy"/>
        <w:numPr>
          <w:ilvl w:val="0"/>
          <w:numId w:val="38"/>
        </w:numPr>
        <w:tabs>
          <w:tab w:val="clear" w:pos="360"/>
          <w:tab w:val="num" w:pos="851"/>
        </w:tabs>
        <w:spacing w:line="360" w:lineRule="auto"/>
        <w:ind w:left="851" w:hanging="425"/>
        <w:rPr>
          <w:rFonts w:ascii="Trebuchet MS" w:hAnsi="Trebuchet MS" w:cs="Arial"/>
          <w:b/>
          <w:sz w:val="20"/>
        </w:rPr>
      </w:pPr>
      <w:r w:rsidRPr="00403923">
        <w:rPr>
          <w:rFonts w:ascii="Trebuchet MS" w:hAnsi="Trebuchet MS" w:cs="Arial"/>
          <w:b/>
          <w:sz w:val="20"/>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85368C" w:rsidRPr="00403923" w:rsidTr="00031BFA">
        <w:tc>
          <w:tcPr>
            <w:tcW w:w="4110" w:type="dxa"/>
          </w:tcPr>
          <w:p w:rsidR="0085368C" w:rsidRPr="00403923" w:rsidRDefault="0085368C" w:rsidP="00403923">
            <w:pPr>
              <w:pStyle w:val="Tekstpodstawowy"/>
              <w:spacing w:line="360" w:lineRule="auto"/>
              <w:rPr>
                <w:rFonts w:ascii="Trebuchet MS" w:hAnsi="Trebuchet MS" w:cs="Arial"/>
                <w:b/>
                <w:sz w:val="20"/>
              </w:rPr>
            </w:pPr>
            <w:r w:rsidRPr="00403923">
              <w:rPr>
                <w:rFonts w:ascii="Trebuchet MS" w:hAnsi="Trebuchet MS" w:cs="Arial"/>
                <w:b/>
                <w:sz w:val="20"/>
              </w:rPr>
              <w:t>Nazwa (firma) Wykonawcy</w:t>
            </w:r>
            <w:r w:rsidRPr="00403923">
              <w:rPr>
                <w:rStyle w:val="Odwoanieprzypisudolnego"/>
                <w:rFonts w:ascii="Trebuchet MS" w:hAnsi="Trebuchet MS" w:cs="Arial"/>
                <w:b/>
                <w:sz w:val="20"/>
              </w:rPr>
              <w:footnoteReference w:id="1"/>
            </w:r>
          </w:p>
        </w:tc>
        <w:tc>
          <w:tcPr>
            <w:tcW w:w="4536" w:type="dxa"/>
          </w:tcPr>
          <w:p w:rsidR="0085368C" w:rsidRPr="00403923" w:rsidRDefault="0085368C" w:rsidP="00403923">
            <w:pPr>
              <w:pStyle w:val="Tekstpodstawowy"/>
              <w:spacing w:line="360" w:lineRule="auto"/>
              <w:rPr>
                <w:rFonts w:ascii="Trebuchet MS" w:hAnsi="Trebuchet MS" w:cs="Arial"/>
                <w:b/>
                <w:sz w:val="20"/>
              </w:rPr>
            </w:pPr>
            <w:r w:rsidRPr="00403923">
              <w:rPr>
                <w:rFonts w:ascii="Trebuchet MS" w:hAnsi="Trebuchet MS" w:cs="Arial"/>
                <w:b/>
                <w:sz w:val="20"/>
              </w:rPr>
              <w:t>Adres Wykonawcy</w:t>
            </w:r>
          </w:p>
        </w:tc>
      </w:tr>
      <w:tr w:rsidR="0085368C" w:rsidRPr="00403923" w:rsidTr="00031BFA">
        <w:tc>
          <w:tcPr>
            <w:tcW w:w="4110" w:type="dxa"/>
          </w:tcPr>
          <w:p w:rsidR="0085368C" w:rsidRPr="00403923" w:rsidRDefault="0085368C" w:rsidP="00403923">
            <w:pPr>
              <w:pStyle w:val="Tekstpodstawowy"/>
              <w:spacing w:line="360" w:lineRule="auto"/>
              <w:rPr>
                <w:rFonts w:ascii="Trebuchet MS" w:hAnsi="Trebuchet MS" w:cs="Arial"/>
                <w:b/>
                <w:sz w:val="20"/>
              </w:rPr>
            </w:pPr>
          </w:p>
          <w:p w:rsidR="0085368C" w:rsidRPr="00403923" w:rsidRDefault="0085368C" w:rsidP="00403923">
            <w:pPr>
              <w:pStyle w:val="Tekstpodstawowy"/>
              <w:spacing w:line="360" w:lineRule="auto"/>
              <w:rPr>
                <w:rFonts w:ascii="Trebuchet MS" w:hAnsi="Trebuchet MS" w:cs="Arial"/>
                <w:b/>
                <w:sz w:val="20"/>
              </w:rPr>
            </w:pPr>
          </w:p>
        </w:tc>
        <w:tc>
          <w:tcPr>
            <w:tcW w:w="4536" w:type="dxa"/>
          </w:tcPr>
          <w:p w:rsidR="0085368C" w:rsidRPr="00403923" w:rsidRDefault="0085368C" w:rsidP="00403923">
            <w:pPr>
              <w:pStyle w:val="Tekstpodstawowy"/>
              <w:spacing w:line="360" w:lineRule="auto"/>
              <w:rPr>
                <w:rFonts w:ascii="Trebuchet MS" w:hAnsi="Trebuchet MS" w:cs="Arial"/>
                <w:b/>
                <w:sz w:val="20"/>
              </w:rPr>
            </w:pPr>
          </w:p>
          <w:p w:rsidR="0085368C" w:rsidRPr="00403923" w:rsidRDefault="0085368C" w:rsidP="00403923">
            <w:pPr>
              <w:pStyle w:val="Tekstpodstawowy"/>
              <w:spacing w:line="360" w:lineRule="auto"/>
              <w:rPr>
                <w:rFonts w:ascii="Trebuchet MS" w:hAnsi="Trebuchet MS" w:cs="Arial"/>
                <w:b/>
                <w:sz w:val="20"/>
              </w:rPr>
            </w:pPr>
          </w:p>
        </w:tc>
      </w:tr>
    </w:tbl>
    <w:p w:rsidR="0085368C" w:rsidRPr="00403923" w:rsidRDefault="0085368C" w:rsidP="00403923">
      <w:pPr>
        <w:pStyle w:val="Tekstpodstawowy"/>
        <w:spacing w:line="360" w:lineRule="auto"/>
        <w:rPr>
          <w:rFonts w:ascii="Trebuchet MS" w:hAnsi="Trebuchet MS" w:cs="Arial"/>
          <w:b/>
          <w:sz w:val="20"/>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85368C" w:rsidRPr="00403923" w:rsidTr="0007039D">
        <w:trPr>
          <w:trHeight w:val="102"/>
        </w:trPr>
        <w:tc>
          <w:tcPr>
            <w:tcW w:w="4110" w:type="dxa"/>
          </w:tcPr>
          <w:p w:rsidR="0085368C" w:rsidRPr="00403923" w:rsidRDefault="0085368C" w:rsidP="00403923">
            <w:pPr>
              <w:pStyle w:val="Tekstpodstawowy"/>
              <w:spacing w:line="360" w:lineRule="auto"/>
              <w:rPr>
                <w:rFonts w:ascii="Trebuchet MS" w:hAnsi="Trebuchet MS" w:cs="Arial"/>
                <w:b/>
                <w:sz w:val="20"/>
              </w:rPr>
            </w:pPr>
            <w:r w:rsidRPr="00403923">
              <w:rPr>
                <w:rFonts w:ascii="Trebuchet MS" w:hAnsi="Trebuchet MS" w:cs="Arial"/>
                <w:b/>
                <w:sz w:val="20"/>
              </w:rPr>
              <w:t>Nr REGON/NIP</w:t>
            </w:r>
          </w:p>
        </w:tc>
        <w:tc>
          <w:tcPr>
            <w:tcW w:w="2521" w:type="dxa"/>
          </w:tcPr>
          <w:p w:rsidR="0085368C" w:rsidRPr="00403923" w:rsidRDefault="0085368C" w:rsidP="00403923">
            <w:pPr>
              <w:pStyle w:val="Tekstpodstawowy"/>
              <w:spacing w:line="360" w:lineRule="auto"/>
              <w:rPr>
                <w:rFonts w:ascii="Trebuchet MS" w:hAnsi="Trebuchet MS" w:cs="Arial"/>
                <w:b/>
                <w:sz w:val="20"/>
              </w:rPr>
            </w:pPr>
            <w:r w:rsidRPr="00403923">
              <w:rPr>
                <w:rFonts w:ascii="Trebuchet MS" w:hAnsi="Trebuchet MS" w:cs="Arial"/>
                <w:b/>
                <w:sz w:val="20"/>
              </w:rPr>
              <w:t>telefon/fax</w:t>
            </w:r>
          </w:p>
        </w:tc>
        <w:tc>
          <w:tcPr>
            <w:tcW w:w="2015" w:type="dxa"/>
          </w:tcPr>
          <w:p w:rsidR="0085368C" w:rsidRPr="00403923" w:rsidRDefault="0085368C" w:rsidP="00403923">
            <w:pPr>
              <w:pStyle w:val="Tekstpodstawowy"/>
              <w:spacing w:line="360" w:lineRule="auto"/>
              <w:rPr>
                <w:rFonts w:ascii="Trebuchet MS" w:hAnsi="Trebuchet MS" w:cs="Arial"/>
                <w:b/>
                <w:sz w:val="20"/>
              </w:rPr>
            </w:pPr>
            <w:r w:rsidRPr="00403923">
              <w:rPr>
                <w:rFonts w:ascii="Trebuchet MS" w:hAnsi="Trebuchet MS" w:cs="Arial"/>
                <w:b/>
                <w:sz w:val="20"/>
              </w:rPr>
              <w:t>e-mail</w:t>
            </w:r>
          </w:p>
        </w:tc>
      </w:tr>
      <w:tr w:rsidR="0085368C" w:rsidRPr="00403923" w:rsidTr="0007039D">
        <w:trPr>
          <w:trHeight w:val="588"/>
        </w:trPr>
        <w:tc>
          <w:tcPr>
            <w:tcW w:w="4110" w:type="dxa"/>
          </w:tcPr>
          <w:p w:rsidR="0085368C" w:rsidRPr="00403923" w:rsidRDefault="0085368C" w:rsidP="00403923">
            <w:pPr>
              <w:pStyle w:val="Tekstpodstawowy"/>
              <w:spacing w:line="360" w:lineRule="auto"/>
              <w:rPr>
                <w:rFonts w:ascii="Trebuchet MS" w:hAnsi="Trebuchet MS" w:cs="Arial"/>
                <w:b/>
                <w:sz w:val="20"/>
              </w:rPr>
            </w:pPr>
          </w:p>
          <w:p w:rsidR="0085368C" w:rsidRPr="00403923" w:rsidRDefault="0085368C" w:rsidP="00403923">
            <w:pPr>
              <w:pStyle w:val="Tekstpodstawowy"/>
              <w:spacing w:line="360" w:lineRule="auto"/>
              <w:rPr>
                <w:rFonts w:ascii="Trebuchet MS" w:hAnsi="Trebuchet MS" w:cs="Arial"/>
                <w:b/>
                <w:sz w:val="20"/>
              </w:rPr>
            </w:pPr>
          </w:p>
        </w:tc>
        <w:tc>
          <w:tcPr>
            <w:tcW w:w="2521" w:type="dxa"/>
          </w:tcPr>
          <w:p w:rsidR="0085368C" w:rsidRPr="00403923" w:rsidRDefault="0085368C" w:rsidP="00403923">
            <w:pPr>
              <w:pStyle w:val="Tekstpodstawowy"/>
              <w:spacing w:line="360" w:lineRule="auto"/>
              <w:rPr>
                <w:rFonts w:ascii="Trebuchet MS" w:hAnsi="Trebuchet MS" w:cs="Arial"/>
                <w:b/>
                <w:sz w:val="20"/>
              </w:rPr>
            </w:pPr>
          </w:p>
          <w:p w:rsidR="0085368C" w:rsidRPr="00403923" w:rsidRDefault="0085368C" w:rsidP="00403923">
            <w:pPr>
              <w:pStyle w:val="Tekstpodstawowy"/>
              <w:spacing w:line="360" w:lineRule="auto"/>
              <w:rPr>
                <w:rFonts w:ascii="Trebuchet MS" w:hAnsi="Trebuchet MS" w:cs="Arial"/>
                <w:b/>
                <w:sz w:val="20"/>
              </w:rPr>
            </w:pPr>
          </w:p>
        </w:tc>
        <w:tc>
          <w:tcPr>
            <w:tcW w:w="2015" w:type="dxa"/>
          </w:tcPr>
          <w:p w:rsidR="0085368C" w:rsidRPr="00403923" w:rsidRDefault="0085368C" w:rsidP="00403923">
            <w:pPr>
              <w:pStyle w:val="Tekstpodstawowy"/>
              <w:spacing w:line="360" w:lineRule="auto"/>
              <w:rPr>
                <w:rFonts w:ascii="Trebuchet MS" w:hAnsi="Trebuchet MS" w:cs="Arial"/>
                <w:b/>
                <w:sz w:val="20"/>
              </w:rPr>
            </w:pPr>
          </w:p>
          <w:p w:rsidR="0085368C" w:rsidRPr="00403923" w:rsidRDefault="0085368C" w:rsidP="00403923">
            <w:pPr>
              <w:pStyle w:val="Tekstpodstawowy"/>
              <w:spacing w:line="360" w:lineRule="auto"/>
              <w:rPr>
                <w:rFonts w:ascii="Trebuchet MS" w:hAnsi="Trebuchet MS" w:cs="Arial"/>
                <w:b/>
                <w:sz w:val="20"/>
              </w:rPr>
            </w:pPr>
          </w:p>
        </w:tc>
      </w:tr>
    </w:tbl>
    <w:p w:rsidR="0085368C" w:rsidRPr="00403923" w:rsidRDefault="0085368C" w:rsidP="00403923">
      <w:pPr>
        <w:pStyle w:val="Tekstpodstawowy"/>
        <w:spacing w:line="360" w:lineRule="auto"/>
        <w:rPr>
          <w:rFonts w:ascii="Trebuchet MS" w:hAnsi="Trebuchet MS" w:cs="Arial"/>
          <w:b/>
          <w:sz w:val="20"/>
        </w:rPr>
      </w:pPr>
    </w:p>
    <w:p w:rsidR="00A852B8" w:rsidRPr="00403923" w:rsidRDefault="0085368C" w:rsidP="00403923">
      <w:pPr>
        <w:pStyle w:val="Tekstpodstawowy"/>
        <w:numPr>
          <w:ilvl w:val="0"/>
          <w:numId w:val="38"/>
        </w:numPr>
        <w:tabs>
          <w:tab w:val="clear" w:pos="360"/>
        </w:tabs>
        <w:spacing w:line="360" w:lineRule="auto"/>
        <w:ind w:left="851" w:hanging="425"/>
        <w:rPr>
          <w:rFonts w:ascii="Trebuchet MS" w:hAnsi="Trebuchet MS" w:cs="Arial"/>
          <w:sz w:val="20"/>
        </w:rPr>
      </w:pPr>
      <w:r w:rsidRPr="00403923">
        <w:rPr>
          <w:rFonts w:ascii="Trebuchet MS" w:hAnsi="Trebuchet MS" w:cs="Arial"/>
          <w:b/>
          <w:sz w:val="20"/>
        </w:rPr>
        <w:t xml:space="preserve">Cena ofertowa zamówienia </w:t>
      </w:r>
      <w:r w:rsidRPr="00403923">
        <w:rPr>
          <w:rFonts w:ascii="Trebuchet MS" w:hAnsi="Trebuchet MS" w:cs="Arial"/>
          <w:sz w:val="20"/>
        </w:rPr>
        <w:t>(podana cyfrowo</w:t>
      </w:r>
      <w:r w:rsidR="00700702">
        <w:rPr>
          <w:rFonts w:ascii="Trebuchet MS" w:hAnsi="Trebuchet MS" w:cs="Arial"/>
          <w:sz w:val="20"/>
        </w:rPr>
        <w:t xml:space="preserve"> i słownie</w:t>
      </w:r>
      <w:r w:rsidRPr="00403923">
        <w:rPr>
          <w:rFonts w:ascii="Trebuchet MS" w:hAnsi="Trebuchet MS" w:cs="Arial"/>
          <w:sz w:val="20"/>
        </w:rPr>
        <w:t>):</w:t>
      </w:r>
    </w:p>
    <w:p w:rsidR="00700702" w:rsidRDefault="00700702" w:rsidP="00403923">
      <w:pPr>
        <w:spacing w:line="360" w:lineRule="auto"/>
        <w:ind w:left="360"/>
        <w:jc w:val="both"/>
        <w:rPr>
          <w:rFonts w:ascii="Trebuchet MS" w:hAnsi="Trebuchet MS" w:cs="Arial"/>
        </w:rPr>
      </w:pPr>
    </w:p>
    <w:p w:rsidR="00403923" w:rsidRPr="00403923" w:rsidRDefault="00403923" w:rsidP="00403923">
      <w:pPr>
        <w:spacing w:line="360" w:lineRule="auto"/>
        <w:ind w:left="360"/>
        <w:jc w:val="both"/>
        <w:rPr>
          <w:rFonts w:ascii="Trebuchet MS" w:hAnsi="Trebuchet MS" w:cs="Arial"/>
        </w:rPr>
      </w:pPr>
      <w:r w:rsidRPr="00403923">
        <w:rPr>
          <w:rFonts w:ascii="Trebuchet MS" w:hAnsi="Trebuchet MS" w:cs="Arial"/>
        </w:rPr>
        <w:t>kwota brutto…………………   …... zł, (słownie:………………………………………)</w:t>
      </w:r>
    </w:p>
    <w:p w:rsidR="00403923" w:rsidRPr="00403923" w:rsidRDefault="00403923" w:rsidP="00403923">
      <w:pPr>
        <w:spacing w:line="360" w:lineRule="auto"/>
        <w:ind w:left="360"/>
        <w:jc w:val="both"/>
        <w:rPr>
          <w:rFonts w:ascii="Trebuchet MS" w:hAnsi="Trebuchet MS" w:cs="Arial"/>
        </w:rPr>
      </w:pPr>
    </w:p>
    <w:p w:rsidR="00403923" w:rsidRPr="00403923" w:rsidRDefault="00403923" w:rsidP="00403923">
      <w:pPr>
        <w:spacing w:line="360" w:lineRule="auto"/>
        <w:ind w:left="360"/>
        <w:jc w:val="both"/>
        <w:rPr>
          <w:rFonts w:ascii="Trebuchet MS" w:hAnsi="Trebuchet MS"/>
        </w:rPr>
      </w:pPr>
      <w:r w:rsidRPr="00403923">
        <w:rPr>
          <w:rFonts w:ascii="Trebuchet MS" w:hAnsi="Trebuchet MS"/>
        </w:rPr>
        <w:t>Koszt w przeliczeniu na jednego ucznia wynosi (brutto)……………………………………………..zł</w:t>
      </w:r>
    </w:p>
    <w:p w:rsidR="00DA1E28" w:rsidRPr="00403923" w:rsidRDefault="00403923" w:rsidP="00DA1E28">
      <w:pPr>
        <w:spacing w:after="200" w:line="360" w:lineRule="auto"/>
        <w:ind w:left="360"/>
        <w:jc w:val="both"/>
        <w:rPr>
          <w:rFonts w:ascii="Trebuchet MS" w:hAnsi="Trebuchet MS"/>
        </w:rPr>
      </w:pPr>
      <w:r w:rsidRPr="00403923">
        <w:rPr>
          <w:rFonts w:ascii="Trebuchet MS" w:hAnsi="Trebuchet MS"/>
        </w:rPr>
        <w:t>słownie …………………………………………………………………………………………………………………..zł</w:t>
      </w:r>
    </w:p>
    <w:p w:rsidR="00403923" w:rsidRPr="00403923" w:rsidRDefault="00403923" w:rsidP="00403923">
      <w:pPr>
        <w:pStyle w:val="Akapitzlist"/>
        <w:spacing w:line="360" w:lineRule="auto"/>
        <w:ind w:left="360"/>
        <w:rPr>
          <w:rFonts w:ascii="Trebuchet MS" w:hAnsi="Trebuchet MS"/>
        </w:rPr>
      </w:pPr>
      <w:r w:rsidRPr="00403923">
        <w:rPr>
          <w:rFonts w:ascii="Trebuchet MS" w:hAnsi="Trebuchet MS"/>
        </w:rPr>
        <w:t>W cenie skalkulowane zostały następując</w:t>
      </w:r>
      <w:r>
        <w:rPr>
          <w:rFonts w:ascii="Trebuchet MS" w:hAnsi="Trebuchet MS"/>
        </w:rPr>
        <w:t xml:space="preserve">e </w:t>
      </w:r>
      <w:r w:rsidRPr="00403923">
        <w:rPr>
          <w:rFonts w:ascii="Trebuchet MS" w:hAnsi="Trebuchet MS"/>
        </w:rPr>
        <w:t>składniki kosztó</w:t>
      </w:r>
      <w:r>
        <w:rPr>
          <w:rFonts w:ascii="Trebuchet MS" w:hAnsi="Trebuchet MS"/>
        </w:rPr>
        <w:t xml:space="preserve">w w przeliczeniu na jednego </w:t>
      </w:r>
      <w:r w:rsidRPr="00403923">
        <w:rPr>
          <w:rFonts w:ascii="Trebuchet MS" w:hAnsi="Trebuchet MS"/>
        </w:rPr>
        <w:t>uczestnika</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0"/>
        <w:gridCol w:w="3240"/>
        <w:gridCol w:w="2880"/>
        <w:gridCol w:w="1440"/>
        <w:gridCol w:w="1320"/>
      </w:tblGrid>
      <w:tr w:rsidR="00403923" w:rsidRPr="00403923" w:rsidTr="00F92D48">
        <w:trPr>
          <w:trHeight w:val="399"/>
        </w:trPr>
        <w:tc>
          <w:tcPr>
            <w:tcW w:w="670" w:type="dxa"/>
            <w:tcBorders>
              <w:top w:val="single" w:sz="4" w:space="0" w:color="auto"/>
              <w:left w:val="single" w:sz="4" w:space="0" w:color="auto"/>
              <w:bottom w:val="single" w:sz="4" w:space="0" w:color="auto"/>
              <w:right w:val="single" w:sz="4" w:space="0" w:color="auto"/>
            </w:tcBorders>
            <w:vAlign w:val="center"/>
            <w:hideMark/>
          </w:tcPr>
          <w:p w:rsidR="00403923" w:rsidRPr="00403923" w:rsidRDefault="00403923" w:rsidP="00403923">
            <w:pPr>
              <w:spacing w:line="360" w:lineRule="auto"/>
              <w:jc w:val="center"/>
              <w:rPr>
                <w:rFonts w:ascii="Trebuchet MS" w:hAnsi="Trebuchet MS"/>
                <w:b/>
                <w:bCs/>
              </w:rPr>
            </w:pPr>
            <w:r w:rsidRPr="00403923">
              <w:rPr>
                <w:rFonts w:ascii="Trebuchet MS" w:hAnsi="Trebuchet MS"/>
                <w:b/>
                <w:bCs/>
              </w:rPr>
              <w:t>Lp.</w:t>
            </w:r>
          </w:p>
        </w:tc>
        <w:tc>
          <w:tcPr>
            <w:tcW w:w="3240" w:type="dxa"/>
            <w:tcBorders>
              <w:top w:val="single" w:sz="4" w:space="0" w:color="auto"/>
              <w:left w:val="single" w:sz="4" w:space="0" w:color="auto"/>
              <w:bottom w:val="single" w:sz="4" w:space="0" w:color="auto"/>
              <w:right w:val="single" w:sz="4" w:space="0" w:color="auto"/>
            </w:tcBorders>
            <w:hideMark/>
          </w:tcPr>
          <w:p w:rsidR="00403923" w:rsidRPr="00403923" w:rsidRDefault="00403923" w:rsidP="00403923">
            <w:pPr>
              <w:spacing w:line="360" w:lineRule="auto"/>
              <w:jc w:val="center"/>
              <w:rPr>
                <w:rFonts w:ascii="Trebuchet MS" w:hAnsi="Trebuchet MS"/>
                <w:b/>
                <w:bCs/>
              </w:rPr>
            </w:pPr>
            <w:r w:rsidRPr="00403923">
              <w:rPr>
                <w:rFonts w:ascii="Trebuchet MS" w:hAnsi="Trebuchet MS"/>
                <w:b/>
                <w:bCs/>
              </w:rPr>
              <w:t xml:space="preserve">Przedmiot </w:t>
            </w:r>
          </w:p>
          <w:p w:rsidR="00403923" w:rsidRPr="00403923" w:rsidRDefault="00403923" w:rsidP="00403923">
            <w:pPr>
              <w:spacing w:line="360" w:lineRule="auto"/>
              <w:jc w:val="center"/>
              <w:rPr>
                <w:rFonts w:ascii="Trebuchet MS" w:hAnsi="Trebuchet MS"/>
                <w:b/>
                <w:bCs/>
              </w:rPr>
            </w:pPr>
            <w:r w:rsidRPr="00403923">
              <w:rPr>
                <w:rFonts w:ascii="Trebuchet MS" w:hAnsi="Trebuchet MS"/>
                <w:b/>
                <w:bCs/>
              </w:rPr>
              <w:t>zamówienia</w:t>
            </w:r>
          </w:p>
        </w:tc>
        <w:tc>
          <w:tcPr>
            <w:tcW w:w="2880" w:type="dxa"/>
            <w:tcBorders>
              <w:top w:val="single" w:sz="4" w:space="0" w:color="auto"/>
              <w:left w:val="single" w:sz="4" w:space="0" w:color="auto"/>
              <w:bottom w:val="single" w:sz="4" w:space="0" w:color="auto"/>
              <w:right w:val="single" w:sz="4" w:space="0" w:color="auto"/>
            </w:tcBorders>
            <w:hideMark/>
          </w:tcPr>
          <w:p w:rsidR="00403923" w:rsidRPr="00403923" w:rsidRDefault="00403923" w:rsidP="00403923">
            <w:pPr>
              <w:spacing w:line="360" w:lineRule="auto"/>
              <w:jc w:val="center"/>
              <w:rPr>
                <w:rFonts w:ascii="Trebuchet MS" w:hAnsi="Trebuchet MS"/>
                <w:b/>
                <w:bCs/>
              </w:rPr>
            </w:pPr>
            <w:r w:rsidRPr="00403923">
              <w:rPr>
                <w:rFonts w:ascii="Trebuchet MS" w:hAnsi="Trebuchet MS"/>
                <w:b/>
                <w:bCs/>
              </w:rPr>
              <w:t xml:space="preserve">Cena </w:t>
            </w:r>
          </w:p>
          <w:p w:rsidR="00403923" w:rsidRPr="00403923" w:rsidRDefault="00403923" w:rsidP="00403923">
            <w:pPr>
              <w:spacing w:line="360" w:lineRule="auto"/>
              <w:jc w:val="center"/>
              <w:rPr>
                <w:rFonts w:ascii="Trebuchet MS" w:hAnsi="Trebuchet MS"/>
                <w:b/>
                <w:bCs/>
              </w:rPr>
            </w:pPr>
            <w:r w:rsidRPr="00403923">
              <w:rPr>
                <w:rFonts w:ascii="Trebuchet MS" w:hAnsi="Trebuchet MS"/>
                <w:b/>
                <w:bCs/>
              </w:rPr>
              <w:t>netto</w:t>
            </w:r>
          </w:p>
        </w:tc>
        <w:tc>
          <w:tcPr>
            <w:tcW w:w="1440" w:type="dxa"/>
            <w:tcBorders>
              <w:top w:val="single" w:sz="4" w:space="0" w:color="auto"/>
              <w:left w:val="single" w:sz="4" w:space="0" w:color="auto"/>
              <w:bottom w:val="single" w:sz="4" w:space="0" w:color="auto"/>
              <w:right w:val="single" w:sz="4" w:space="0" w:color="auto"/>
            </w:tcBorders>
            <w:vAlign w:val="center"/>
            <w:hideMark/>
          </w:tcPr>
          <w:p w:rsidR="00403923" w:rsidRPr="00403923" w:rsidRDefault="00403923" w:rsidP="00403923">
            <w:pPr>
              <w:spacing w:line="360" w:lineRule="auto"/>
              <w:jc w:val="center"/>
              <w:rPr>
                <w:rFonts w:ascii="Trebuchet MS" w:hAnsi="Trebuchet MS"/>
                <w:b/>
                <w:bCs/>
              </w:rPr>
            </w:pPr>
            <w:r w:rsidRPr="00403923">
              <w:rPr>
                <w:rFonts w:ascii="Trebuchet MS" w:hAnsi="Trebuchet MS"/>
                <w:b/>
                <w:bCs/>
              </w:rPr>
              <w:t>VAT</w:t>
            </w:r>
          </w:p>
        </w:tc>
        <w:tc>
          <w:tcPr>
            <w:tcW w:w="1320" w:type="dxa"/>
            <w:tcBorders>
              <w:top w:val="single" w:sz="4" w:space="0" w:color="auto"/>
              <w:left w:val="single" w:sz="4" w:space="0" w:color="auto"/>
              <w:bottom w:val="single" w:sz="4" w:space="0" w:color="auto"/>
              <w:right w:val="single" w:sz="4" w:space="0" w:color="auto"/>
            </w:tcBorders>
            <w:hideMark/>
          </w:tcPr>
          <w:p w:rsidR="00403923" w:rsidRPr="00403923" w:rsidRDefault="00403923" w:rsidP="00403923">
            <w:pPr>
              <w:spacing w:line="360" w:lineRule="auto"/>
              <w:jc w:val="center"/>
              <w:rPr>
                <w:rFonts w:ascii="Trebuchet MS" w:hAnsi="Trebuchet MS"/>
                <w:b/>
                <w:bCs/>
              </w:rPr>
            </w:pPr>
            <w:r w:rsidRPr="00403923">
              <w:rPr>
                <w:rFonts w:ascii="Trebuchet MS" w:hAnsi="Trebuchet MS"/>
                <w:b/>
                <w:bCs/>
              </w:rPr>
              <w:t xml:space="preserve">Cena </w:t>
            </w:r>
          </w:p>
          <w:p w:rsidR="00403923" w:rsidRPr="00403923" w:rsidRDefault="00403923" w:rsidP="00403923">
            <w:pPr>
              <w:spacing w:line="360" w:lineRule="auto"/>
              <w:jc w:val="center"/>
              <w:rPr>
                <w:rFonts w:ascii="Trebuchet MS" w:hAnsi="Trebuchet MS"/>
                <w:b/>
                <w:bCs/>
              </w:rPr>
            </w:pPr>
            <w:r w:rsidRPr="00403923">
              <w:rPr>
                <w:rFonts w:ascii="Trebuchet MS" w:hAnsi="Trebuchet MS"/>
                <w:b/>
                <w:bCs/>
              </w:rPr>
              <w:t>brutto</w:t>
            </w:r>
          </w:p>
        </w:tc>
      </w:tr>
      <w:tr w:rsidR="00403923" w:rsidRPr="00403923" w:rsidTr="00F92D48">
        <w:trPr>
          <w:trHeight w:val="375"/>
        </w:trPr>
        <w:tc>
          <w:tcPr>
            <w:tcW w:w="670" w:type="dxa"/>
            <w:tcBorders>
              <w:top w:val="single" w:sz="4" w:space="0" w:color="auto"/>
              <w:left w:val="single" w:sz="4" w:space="0" w:color="auto"/>
              <w:bottom w:val="single" w:sz="4" w:space="0" w:color="auto"/>
              <w:right w:val="single" w:sz="4" w:space="0" w:color="auto"/>
            </w:tcBorders>
            <w:hideMark/>
          </w:tcPr>
          <w:p w:rsidR="00403923" w:rsidRPr="00403923" w:rsidRDefault="00403923" w:rsidP="00403923">
            <w:pPr>
              <w:spacing w:line="360" w:lineRule="auto"/>
              <w:rPr>
                <w:rFonts w:ascii="Trebuchet MS" w:hAnsi="Trebuchet MS"/>
              </w:rPr>
            </w:pPr>
            <w:r w:rsidRPr="00403923">
              <w:rPr>
                <w:rFonts w:ascii="Trebuchet MS" w:hAnsi="Trebuchet MS"/>
              </w:rPr>
              <w:t>1.</w:t>
            </w:r>
          </w:p>
        </w:tc>
        <w:tc>
          <w:tcPr>
            <w:tcW w:w="3240" w:type="dxa"/>
            <w:tcBorders>
              <w:top w:val="single" w:sz="4" w:space="0" w:color="auto"/>
              <w:left w:val="single" w:sz="4" w:space="0" w:color="auto"/>
              <w:bottom w:val="single" w:sz="4" w:space="0" w:color="auto"/>
              <w:right w:val="single" w:sz="4" w:space="0" w:color="auto"/>
            </w:tcBorders>
            <w:hideMark/>
          </w:tcPr>
          <w:p w:rsidR="00403923" w:rsidRPr="00403923" w:rsidRDefault="00403923" w:rsidP="00403923">
            <w:pPr>
              <w:pStyle w:val="Stopka"/>
              <w:tabs>
                <w:tab w:val="left" w:pos="708"/>
              </w:tabs>
              <w:spacing w:line="360" w:lineRule="auto"/>
              <w:rPr>
                <w:rFonts w:ascii="Trebuchet MS" w:hAnsi="Trebuchet MS"/>
              </w:rPr>
            </w:pPr>
            <w:r w:rsidRPr="00403923">
              <w:rPr>
                <w:rFonts w:ascii="Trebuchet MS" w:hAnsi="Trebuchet MS"/>
              </w:rPr>
              <w:t>Przewóz  autokarowy w obie</w:t>
            </w:r>
          </w:p>
          <w:p w:rsidR="00403923" w:rsidRPr="00403923" w:rsidRDefault="00403923" w:rsidP="00403923">
            <w:pPr>
              <w:pStyle w:val="Stopka"/>
              <w:tabs>
                <w:tab w:val="left" w:pos="708"/>
              </w:tabs>
              <w:spacing w:line="360" w:lineRule="auto"/>
              <w:rPr>
                <w:rFonts w:ascii="Trebuchet MS" w:hAnsi="Trebuchet MS"/>
              </w:rPr>
            </w:pPr>
            <w:r w:rsidRPr="00403923">
              <w:rPr>
                <w:rFonts w:ascii="Trebuchet MS" w:hAnsi="Trebuchet MS"/>
              </w:rPr>
              <w:t>strony w ciągu dnia</w:t>
            </w:r>
          </w:p>
        </w:tc>
        <w:tc>
          <w:tcPr>
            <w:tcW w:w="288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32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r>
      <w:tr w:rsidR="00403923" w:rsidRPr="00403923" w:rsidTr="00F92D48">
        <w:trPr>
          <w:trHeight w:val="375"/>
        </w:trPr>
        <w:tc>
          <w:tcPr>
            <w:tcW w:w="670" w:type="dxa"/>
            <w:tcBorders>
              <w:top w:val="single" w:sz="4" w:space="0" w:color="auto"/>
              <w:left w:val="single" w:sz="4" w:space="0" w:color="auto"/>
              <w:bottom w:val="single" w:sz="4" w:space="0" w:color="auto"/>
              <w:right w:val="single" w:sz="4" w:space="0" w:color="auto"/>
            </w:tcBorders>
            <w:hideMark/>
          </w:tcPr>
          <w:p w:rsidR="00403923" w:rsidRPr="00403923" w:rsidRDefault="00403923" w:rsidP="00403923">
            <w:pPr>
              <w:spacing w:line="360" w:lineRule="auto"/>
              <w:rPr>
                <w:rFonts w:ascii="Trebuchet MS" w:hAnsi="Trebuchet MS"/>
              </w:rPr>
            </w:pPr>
            <w:r w:rsidRPr="00403923">
              <w:rPr>
                <w:rFonts w:ascii="Trebuchet MS" w:hAnsi="Trebuchet MS"/>
              </w:rPr>
              <w:t xml:space="preserve">2.   </w:t>
            </w:r>
          </w:p>
        </w:tc>
        <w:tc>
          <w:tcPr>
            <w:tcW w:w="3240" w:type="dxa"/>
            <w:tcBorders>
              <w:top w:val="single" w:sz="4" w:space="0" w:color="auto"/>
              <w:left w:val="single" w:sz="4" w:space="0" w:color="auto"/>
              <w:bottom w:val="single" w:sz="4" w:space="0" w:color="auto"/>
              <w:right w:val="single" w:sz="4" w:space="0" w:color="auto"/>
            </w:tcBorders>
            <w:hideMark/>
          </w:tcPr>
          <w:p w:rsidR="00403923" w:rsidRPr="00403923" w:rsidRDefault="00403923" w:rsidP="00403923">
            <w:pPr>
              <w:spacing w:line="360" w:lineRule="auto"/>
              <w:rPr>
                <w:rFonts w:ascii="Trebuchet MS" w:hAnsi="Trebuchet MS"/>
              </w:rPr>
            </w:pPr>
            <w:r w:rsidRPr="00403923">
              <w:rPr>
                <w:rFonts w:ascii="Trebuchet MS" w:hAnsi="Trebuchet MS"/>
              </w:rPr>
              <w:t xml:space="preserve">Wyżywienie (4 posiłki dziennie) </w:t>
            </w:r>
          </w:p>
        </w:tc>
        <w:tc>
          <w:tcPr>
            <w:tcW w:w="288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32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r>
      <w:tr w:rsidR="00403923" w:rsidRPr="00403923" w:rsidTr="00F92D48">
        <w:trPr>
          <w:trHeight w:val="375"/>
        </w:trPr>
        <w:tc>
          <w:tcPr>
            <w:tcW w:w="67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rPr>
                <w:rFonts w:ascii="Trebuchet MS" w:hAnsi="Trebuchet MS"/>
              </w:rPr>
            </w:pPr>
            <w:r w:rsidRPr="00403923">
              <w:rPr>
                <w:rFonts w:ascii="Trebuchet MS" w:hAnsi="Trebuchet MS"/>
              </w:rPr>
              <w:t>3.</w:t>
            </w:r>
          </w:p>
        </w:tc>
        <w:tc>
          <w:tcPr>
            <w:tcW w:w="3240" w:type="dxa"/>
            <w:tcBorders>
              <w:top w:val="single" w:sz="4" w:space="0" w:color="auto"/>
              <w:left w:val="single" w:sz="4" w:space="0" w:color="auto"/>
              <w:bottom w:val="single" w:sz="4" w:space="0" w:color="auto"/>
              <w:right w:val="single" w:sz="4" w:space="0" w:color="auto"/>
            </w:tcBorders>
          </w:tcPr>
          <w:p w:rsidR="00403923" w:rsidRPr="00403923" w:rsidRDefault="00700702" w:rsidP="00403923">
            <w:pPr>
              <w:spacing w:line="360" w:lineRule="auto"/>
              <w:rPr>
                <w:rFonts w:ascii="Trebuchet MS" w:hAnsi="Trebuchet MS"/>
              </w:rPr>
            </w:pPr>
            <w:r>
              <w:rPr>
                <w:rFonts w:ascii="Trebuchet MS" w:hAnsi="Trebuchet MS"/>
              </w:rPr>
              <w:t>Zakwaterowanie</w:t>
            </w:r>
          </w:p>
        </w:tc>
        <w:tc>
          <w:tcPr>
            <w:tcW w:w="288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32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r>
      <w:tr w:rsidR="00403923" w:rsidRPr="00403923" w:rsidTr="00F92D48">
        <w:trPr>
          <w:trHeight w:val="375"/>
        </w:trPr>
        <w:tc>
          <w:tcPr>
            <w:tcW w:w="67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rPr>
                <w:rFonts w:ascii="Trebuchet MS" w:hAnsi="Trebuchet MS"/>
              </w:rPr>
            </w:pPr>
            <w:r w:rsidRPr="00403923">
              <w:rPr>
                <w:rFonts w:ascii="Trebuchet MS" w:hAnsi="Trebuchet MS"/>
              </w:rPr>
              <w:t>4.</w:t>
            </w:r>
          </w:p>
        </w:tc>
        <w:tc>
          <w:tcPr>
            <w:tcW w:w="324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rPr>
                <w:rFonts w:ascii="Trebuchet MS" w:hAnsi="Trebuchet MS"/>
              </w:rPr>
            </w:pPr>
            <w:r w:rsidRPr="00403923">
              <w:rPr>
                <w:rFonts w:ascii="Trebuchet MS" w:hAnsi="Trebuchet MS"/>
              </w:rPr>
              <w:t>Opieka medyczna</w:t>
            </w:r>
          </w:p>
        </w:tc>
        <w:tc>
          <w:tcPr>
            <w:tcW w:w="288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32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r>
      <w:tr w:rsidR="00403923" w:rsidRPr="00403923" w:rsidTr="00F92D48">
        <w:trPr>
          <w:trHeight w:val="375"/>
        </w:trPr>
        <w:tc>
          <w:tcPr>
            <w:tcW w:w="67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rPr>
                <w:rFonts w:ascii="Trebuchet MS" w:hAnsi="Trebuchet MS"/>
              </w:rPr>
            </w:pPr>
            <w:r w:rsidRPr="00403923">
              <w:rPr>
                <w:rFonts w:ascii="Trebuchet MS" w:hAnsi="Trebuchet MS"/>
              </w:rPr>
              <w:t>5.</w:t>
            </w:r>
          </w:p>
        </w:tc>
        <w:tc>
          <w:tcPr>
            <w:tcW w:w="324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rPr>
                <w:rFonts w:ascii="Trebuchet MS" w:hAnsi="Trebuchet MS"/>
              </w:rPr>
            </w:pPr>
            <w:r w:rsidRPr="00403923">
              <w:rPr>
                <w:rFonts w:ascii="Trebuchet MS" w:hAnsi="Trebuchet MS"/>
              </w:rPr>
              <w:t>Inne koszty</w:t>
            </w:r>
          </w:p>
        </w:tc>
        <w:tc>
          <w:tcPr>
            <w:tcW w:w="288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32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r>
      <w:tr w:rsidR="00403923" w:rsidRPr="00403923" w:rsidTr="00F92D48">
        <w:trPr>
          <w:trHeight w:val="375"/>
        </w:trPr>
        <w:tc>
          <w:tcPr>
            <w:tcW w:w="67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rPr>
                <w:rFonts w:ascii="Trebuchet MS" w:hAnsi="Trebuchet MS"/>
              </w:rPr>
            </w:pPr>
          </w:p>
        </w:tc>
        <w:tc>
          <w:tcPr>
            <w:tcW w:w="324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rPr>
                <w:rFonts w:ascii="Trebuchet MS" w:hAnsi="Trebuchet MS"/>
              </w:rPr>
            </w:pPr>
            <w:r w:rsidRPr="00403923">
              <w:rPr>
                <w:rFonts w:ascii="Trebuchet MS" w:hAnsi="Trebuchet MS"/>
                <w:b/>
                <w:bCs/>
              </w:rPr>
              <w:t>Razem:</w:t>
            </w:r>
          </w:p>
        </w:tc>
        <w:tc>
          <w:tcPr>
            <w:tcW w:w="288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44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c>
          <w:tcPr>
            <w:tcW w:w="1320" w:type="dxa"/>
            <w:tcBorders>
              <w:top w:val="single" w:sz="4" w:space="0" w:color="auto"/>
              <w:left w:val="single" w:sz="4" w:space="0" w:color="auto"/>
              <w:bottom w:val="single" w:sz="4" w:space="0" w:color="auto"/>
              <w:right w:val="single" w:sz="4" w:space="0" w:color="auto"/>
            </w:tcBorders>
          </w:tcPr>
          <w:p w:rsidR="00403923" w:rsidRPr="00403923" w:rsidRDefault="00403923" w:rsidP="00403923">
            <w:pPr>
              <w:spacing w:line="360" w:lineRule="auto"/>
              <w:jc w:val="center"/>
              <w:rPr>
                <w:rFonts w:ascii="Trebuchet MS" w:hAnsi="Trebuchet MS"/>
              </w:rPr>
            </w:pPr>
          </w:p>
        </w:tc>
      </w:tr>
    </w:tbl>
    <w:p w:rsidR="00403923" w:rsidRPr="00403923" w:rsidRDefault="00403923" w:rsidP="00403923">
      <w:pPr>
        <w:spacing w:line="360" w:lineRule="auto"/>
        <w:jc w:val="both"/>
        <w:rPr>
          <w:rFonts w:ascii="Trebuchet MS" w:hAnsi="Trebuchet MS"/>
        </w:rPr>
      </w:pPr>
    </w:p>
    <w:p w:rsidR="00D60FB5" w:rsidRDefault="00D60FB5" w:rsidP="000627F1">
      <w:pPr>
        <w:shd w:val="clear" w:color="auto" w:fill="FFFFFF"/>
        <w:spacing w:line="360" w:lineRule="auto"/>
        <w:jc w:val="both"/>
        <w:rPr>
          <w:rFonts w:ascii="Trebuchet MS" w:hAnsi="Trebuchet MS"/>
          <w:b/>
        </w:rPr>
      </w:pPr>
    </w:p>
    <w:p w:rsidR="00700702" w:rsidRDefault="00700702" w:rsidP="000627F1">
      <w:pPr>
        <w:shd w:val="clear" w:color="auto" w:fill="FFFFFF"/>
        <w:spacing w:line="360" w:lineRule="auto"/>
        <w:jc w:val="both"/>
        <w:rPr>
          <w:rFonts w:ascii="Trebuchet MS" w:hAnsi="Trebuchet MS"/>
          <w:b/>
        </w:rPr>
      </w:pPr>
    </w:p>
    <w:p w:rsidR="00DA1E28" w:rsidRDefault="00DA1E28" w:rsidP="00DA1E28">
      <w:pPr>
        <w:pStyle w:val="Akapitzlist"/>
        <w:numPr>
          <w:ilvl w:val="0"/>
          <w:numId w:val="53"/>
        </w:numPr>
        <w:shd w:val="clear" w:color="auto" w:fill="FFFFFF"/>
        <w:spacing w:line="360" w:lineRule="auto"/>
        <w:jc w:val="both"/>
        <w:rPr>
          <w:rFonts w:ascii="Trebuchet MS" w:hAnsi="Trebuchet MS"/>
          <w:b/>
        </w:rPr>
      </w:pPr>
      <w:r>
        <w:rPr>
          <w:rFonts w:ascii="Trebuchet MS" w:hAnsi="Trebuchet MS"/>
          <w:b/>
        </w:rPr>
        <w:t>Nazwa</w:t>
      </w:r>
      <w:r w:rsidR="002C6D91">
        <w:rPr>
          <w:rFonts w:ascii="Trebuchet MS" w:hAnsi="Trebuchet MS"/>
          <w:b/>
        </w:rPr>
        <w:t xml:space="preserve"> oraz adres</w:t>
      </w:r>
      <w:r>
        <w:rPr>
          <w:rFonts w:ascii="Trebuchet MS" w:hAnsi="Trebuchet MS"/>
          <w:b/>
        </w:rPr>
        <w:t xml:space="preserve"> </w:t>
      </w:r>
      <w:r w:rsidR="002C6D91">
        <w:rPr>
          <w:rFonts w:ascii="Trebuchet MS" w:hAnsi="Trebuchet MS"/>
          <w:b/>
        </w:rPr>
        <w:t>oferowanego obiektu wypoczynkowego</w:t>
      </w:r>
      <w:r>
        <w:rPr>
          <w:rFonts w:ascii="Trebuchet MS" w:hAnsi="Trebuchet MS"/>
          <w:b/>
        </w:rPr>
        <w:t>: ………………………………………………………..</w:t>
      </w:r>
    </w:p>
    <w:p w:rsidR="002C6D91" w:rsidRPr="00DA1E28" w:rsidRDefault="002C6D91" w:rsidP="002C6D91">
      <w:pPr>
        <w:pStyle w:val="Akapitzlist"/>
        <w:shd w:val="clear" w:color="auto" w:fill="FFFFFF"/>
        <w:spacing w:line="360" w:lineRule="auto"/>
        <w:ind w:left="360"/>
        <w:jc w:val="both"/>
        <w:rPr>
          <w:rFonts w:ascii="Trebuchet MS" w:hAnsi="Trebuchet MS"/>
          <w:b/>
        </w:rPr>
      </w:pPr>
      <w:r>
        <w:rPr>
          <w:rFonts w:ascii="Trebuchet MS" w:hAnsi="Trebuchet MS"/>
          <w:b/>
        </w:rPr>
        <w:t>…………………………………………………………………………………………………………………………………………………………..</w:t>
      </w:r>
    </w:p>
    <w:p w:rsidR="00DA1E28" w:rsidRPr="00700702" w:rsidRDefault="00700702" w:rsidP="00700702">
      <w:pPr>
        <w:shd w:val="clear" w:color="auto" w:fill="FFFFFF"/>
        <w:spacing w:line="360" w:lineRule="auto"/>
        <w:jc w:val="center"/>
        <w:rPr>
          <w:rFonts w:ascii="Trebuchet MS" w:hAnsi="Trebuchet MS"/>
          <w:b/>
          <w:u w:val="single"/>
        </w:rPr>
      </w:pPr>
      <w:r w:rsidRPr="00700702">
        <w:rPr>
          <w:rFonts w:ascii="Trebuchet MS" w:hAnsi="Trebuchet MS"/>
          <w:b/>
          <w:u w:val="single"/>
        </w:rPr>
        <w:t>W przypadku braku podania powyższych informacji Zamawiający odrzuci ofertę Wykonawcy.</w:t>
      </w:r>
    </w:p>
    <w:p w:rsidR="00700702" w:rsidRPr="000627F1" w:rsidRDefault="00700702" w:rsidP="000627F1">
      <w:pPr>
        <w:shd w:val="clear" w:color="auto" w:fill="FFFFFF"/>
        <w:spacing w:line="360" w:lineRule="auto"/>
        <w:jc w:val="both"/>
        <w:rPr>
          <w:rFonts w:ascii="Trebuchet MS" w:hAnsi="Trebuchet MS"/>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2"/>
        <w:gridCol w:w="4532"/>
      </w:tblGrid>
      <w:tr w:rsidR="0085368C" w:rsidRPr="00774570" w:rsidTr="00A500DF">
        <w:tc>
          <w:tcPr>
            <w:tcW w:w="4682" w:type="dxa"/>
            <w:vAlign w:val="center"/>
          </w:tcPr>
          <w:p w:rsidR="0085368C" w:rsidRPr="00774570" w:rsidRDefault="0085368C" w:rsidP="009655CE">
            <w:pPr>
              <w:pStyle w:val="Akapitzlist"/>
              <w:numPr>
                <w:ilvl w:val="0"/>
                <w:numId w:val="53"/>
              </w:numPr>
              <w:spacing w:line="360" w:lineRule="auto"/>
              <w:rPr>
                <w:rFonts w:ascii="Trebuchet MS" w:hAnsi="Trebuchet MS"/>
                <w:b/>
              </w:rPr>
            </w:pPr>
            <w:r w:rsidRPr="00774570">
              <w:rPr>
                <w:rFonts w:ascii="Trebuchet MS" w:hAnsi="Trebuchet MS"/>
                <w:b/>
              </w:rPr>
              <w:t>Termin realizacji zamówienia</w:t>
            </w:r>
          </w:p>
        </w:tc>
        <w:tc>
          <w:tcPr>
            <w:tcW w:w="4532" w:type="dxa"/>
            <w:vAlign w:val="center"/>
          </w:tcPr>
          <w:p w:rsidR="0085368C" w:rsidRPr="00A500DF" w:rsidRDefault="00A500DF" w:rsidP="00A500DF">
            <w:pPr>
              <w:spacing w:line="276" w:lineRule="auto"/>
              <w:jc w:val="both"/>
              <w:rPr>
                <w:rFonts w:ascii="Trebuchet MS" w:hAnsi="Trebuchet MS" w:cs="Arial"/>
                <w:b/>
              </w:rPr>
            </w:pPr>
            <w:r w:rsidRPr="00A500DF">
              <w:rPr>
                <w:rFonts w:ascii="Trebuchet MS" w:hAnsi="Trebuchet MS" w:cs="Arial"/>
                <w:b/>
              </w:rPr>
              <w:t>Zgodnie z zapisami SIWZ</w:t>
            </w:r>
          </w:p>
        </w:tc>
      </w:tr>
      <w:tr w:rsidR="0085368C" w:rsidRPr="00774570" w:rsidTr="00A500DF">
        <w:tc>
          <w:tcPr>
            <w:tcW w:w="4682" w:type="dxa"/>
            <w:vAlign w:val="center"/>
          </w:tcPr>
          <w:p w:rsidR="0085368C" w:rsidRPr="00774570" w:rsidRDefault="0085368C" w:rsidP="009655CE">
            <w:pPr>
              <w:pStyle w:val="Akapitzlist"/>
              <w:numPr>
                <w:ilvl w:val="0"/>
                <w:numId w:val="53"/>
              </w:numPr>
              <w:spacing w:line="360" w:lineRule="auto"/>
              <w:rPr>
                <w:rFonts w:ascii="Trebuchet MS" w:hAnsi="Trebuchet MS"/>
                <w:b/>
              </w:rPr>
            </w:pPr>
            <w:r w:rsidRPr="00774570">
              <w:rPr>
                <w:rFonts w:ascii="Trebuchet MS" w:hAnsi="Trebuchet MS"/>
                <w:b/>
              </w:rPr>
              <w:t>Warunki płatności</w:t>
            </w:r>
          </w:p>
        </w:tc>
        <w:tc>
          <w:tcPr>
            <w:tcW w:w="4532" w:type="dxa"/>
            <w:vAlign w:val="center"/>
          </w:tcPr>
          <w:p w:rsidR="0085368C" w:rsidRPr="00774570" w:rsidRDefault="0085368C" w:rsidP="000B1F3A">
            <w:pPr>
              <w:pStyle w:val="Akapitzlist"/>
              <w:spacing w:line="360" w:lineRule="auto"/>
              <w:ind w:left="0"/>
              <w:rPr>
                <w:rFonts w:ascii="Trebuchet MS" w:hAnsi="Trebuchet MS"/>
                <w:b/>
              </w:rPr>
            </w:pPr>
            <w:r w:rsidRPr="00774570">
              <w:rPr>
                <w:rFonts w:ascii="Trebuchet MS" w:hAnsi="Trebuchet MS"/>
                <w:b/>
              </w:rPr>
              <w:t>Zgodnie ze wzorem umowy</w:t>
            </w:r>
          </w:p>
        </w:tc>
      </w:tr>
    </w:tbl>
    <w:p w:rsidR="0085368C" w:rsidRPr="00774570" w:rsidRDefault="0085368C" w:rsidP="003B542C">
      <w:pPr>
        <w:pStyle w:val="Tekstpodstawowy"/>
        <w:spacing w:line="360" w:lineRule="auto"/>
        <w:rPr>
          <w:rFonts w:ascii="Trebuchet MS" w:hAnsi="Trebuchet MS" w:cs="Arial"/>
          <w:b/>
          <w:sz w:val="20"/>
        </w:rPr>
      </w:pPr>
    </w:p>
    <w:p w:rsidR="00A500DF" w:rsidRDefault="00A500DF" w:rsidP="009655CE">
      <w:pPr>
        <w:pStyle w:val="Tekstpodstawowy"/>
        <w:numPr>
          <w:ilvl w:val="0"/>
          <w:numId w:val="53"/>
        </w:numPr>
        <w:spacing w:line="360" w:lineRule="auto"/>
        <w:rPr>
          <w:rFonts w:ascii="Trebuchet MS" w:hAnsi="Trebuchet MS" w:cs="Arial"/>
          <w:b/>
          <w:sz w:val="20"/>
        </w:rPr>
      </w:pPr>
      <w:r>
        <w:rPr>
          <w:rFonts w:ascii="Trebuchet MS" w:hAnsi="Trebuchet MS" w:cs="Arial"/>
          <w:b/>
          <w:sz w:val="20"/>
        </w:rPr>
        <w:t>Rodzaj przedsiębiorstwa jakim jest Wykonawca (zaznaczyć właściwą opcję)</w:t>
      </w:r>
      <w:r w:rsidR="00700702">
        <w:rPr>
          <w:rFonts w:ascii="Trebuchet MS" w:hAnsi="Trebuchet MS" w:cs="Arial"/>
          <w:b/>
          <w:sz w:val="20"/>
          <w:vertAlign w:val="superscript"/>
        </w:rPr>
        <w:t>2</w:t>
      </w:r>
      <w:r>
        <w:rPr>
          <w:rFonts w:ascii="Trebuchet MS" w:hAnsi="Trebuchet MS" w:cs="Arial"/>
          <w:b/>
          <w:sz w:val="20"/>
        </w:rPr>
        <w:t>:</w:t>
      </w:r>
    </w:p>
    <w:p w:rsidR="00A500DF" w:rsidRDefault="00A500DF" w:rsidP="00087F69">
      <w:pPr>
        <w:pStyle w:val="Tekstpodstawowy"/>
        <w:numPr>
          <w:ilvl w:val="0"/>
          <w:numId w:val="55"/>
        </w:numPr>
        <w:spacing w:line="360" w:lineRule="auto"/>
        <w:rPr>
          <w:rFonts w:ascii="Trebuchet MS" w:hAnsi="Trebuchet MS" w:cs="Arial"/>
          <w:b/>
          <w:sz w:val="20"/>
        </w:rPr>
      </w:pPr>
      <w:r>
        <w:rPr>
          <w:rFonts w:ascii="Trebuchet MS" w:hAnsi="Trebuchet MS" w:cs="Arial"/>
          <w:b/>
          <w:sz w:val="20"/>
        </w:rPr>
        <w:t>Mikroprzedsiębiorstwo</w:t>
      </w:r>
    </w:p>
    <w:p w:rsidR="00A500DF" w:rsidRDefault="00A500DF" w:rsidP="00087F69">
      <w:pPr>
        <w:pStyle w:val="Tekstpodstawowy"/>
        <w:numPr>
          <w:ilvl w:val="0"/>
          <w:numId w:val="55"/>
        </w:numPr>
        <w:spacing w:line="360" w:lineRule="auto"/>
        <w:rPr>
          <w:rFonts w:ascii="Trebuchet MS" w:hAnsi="Trebuchet MS" w:cs="Arial"/>
          <w:b/>
          <w:sz w:val="20"/>
        </w:rPr>
      </w:pPr>
      <w:r>
        <w:rPr>
          <w:rFonts w:ascii="Trebuchet MS" w:hAnsi="Trebuchet MS" w:cs="Arial"/>
          <w:b/>
          <w:sz w:val="20"/>
        </w:rPr>
        <w:t xml:space="preserve">Małe </w:t>
      </w:r>
      <w:r w:rsidR="00BA39D1">
        <w:rPr>
          <w:rFonts w:ascii="Trebuchet MS" w:hAnsi="Trebuchet MS" w:cs="Arial"/>
          <w:b/>
          <w:sz w:val="20"/>
        </w:rPr>
        <w:t>przedsiębiorstwo</w:t>
      </w:r>
    </w:p>
    <w:p w:rsidR="00A500DF" w:rsidRDefault="00A500DF" w:rsidP="00087F69">
      <w:pPr>
        <w:pStyle w:val="Tekstpodstawowy"/>
        <w:numPr>
          <w:ilvl w:val="0"/>
          <w:numId w:val="55"/>
        </w:numPr>
        <w:rPr>
          <w:rFonts w:ascii="Trebuchet MS" w:hAnsi="Trebuchet MS" w:cs="Arial"/>
          <w:b/>
          <w:sz w:val="20"/>
        </w:rPr>
      </w:pPr>
      <w:r>
        <w:rPr>
          <w:rFonts w:ascii="Trebuchet MS" w:hAnsi="Trebuchet MS" w:cs="Arial"/>
          <w:b/>
          <w:sz w:val="20"/>
        </w:rPr>
        <w:t>Średnie przed</w:t>
      </w:r>
      <w:r w:rsidR="00BA39D1">
        <w:rPr>
          <w:rFonts w:ascii="Trebuchet MS" w:hAnsi="Trebuchet MS" w:cs="Arial"/>
          <w:b/>
          <w:sz w:val="20"/>
        </w:rPr>
        <w:t>siębiorstwo</w:t>
      </w:r>
    </w:p>
    <w:p w:rsidR="00BA39D1" w:rsidRDefault="00BA39D1" w:rsidP="00F92D48">
      <w:pPr>
        <w:pStyle w:val="Tekstpodstawowy"/>
        <w:rPr>
          <w:rFonts w:ascii="Trebuchet MS" w:hAnsi="Trebuchet MS" w:cs="Arial"/>
          <w:b/>
          <w:sz w:val="20"/>
        </w:rPr>
      </w:pPr>
    </w:p>
    <w:p w:rsidR="0085368C" w:rsidRPr="00774570" w:rsidRDefault="0085368C" w:rsidP="00F92D48">
      <w:pPr>
        <w:pStyle w:val="Tekstpodstawowy"/>
        <w:numPr>
          <w:ilvl w:val="0"/>
          <w:numId w:val="53"/>
        </w:numPr>
        <w:rPr>
          <w:rFonts w:ascii="Trebuchet MS" w:hAnsi="Trebuchet MS" w:cs="Arial"/>
          <w:b/>
          <w:sz w:val="20"/>
        </w:rPr>
      </w:pPr>
      <w:r w:rsidRPr="00774570">
        <w:rPr>
          <w:rFonts w:ascii="Trebuchet MS" w:hAnsi="Trebuchet MS" w:cs="Arial"/>
          <w:b/>
          <w:sz w:val="20"/>
        </w:rPr>
        <w:t>Niniejszym oświadczam, że:</w:t>
      </w:r>
    </w:p>
    <w:p w:rsidR="0085368C" w:rsidRPr="00774570" w:rsidRDefault="0085368C" w:rsidP="009655CE">
      <w:pPr>
        <w:pStyle w:val="Tekstpodstawowy"/>
        <w:numPr>
          <w:ilvl w:val="0"/>
          <w:numId w:val="20"/>
        </w:numPr>
        <w:spacing w:line="360" w:lineRule="auto"/>
        <w:rPr>
          <w:rFonts w:ascii="Trebuchet MS" w:hAnsi="Trebuchet MS" w:cs="Arial"/>
          <w:sz w:val="20"/>
        </w:rPr>
      </w:pPr>
      <w:r w:rsidRPr="00774570">
        <w:rPr>
          <w:rFonts w:ascii="Trebuchet MS" w:hAnsi="Trebuchet MS" w:cs="Arial"/>
          <w:sz w:val="20"/>
        </w:rPr>
        <w:t>zapoznałem się z warunkami zamówienia i przyjmuję je bez zastrzeżeń;</w:t>
      </w:r>
    </w:p>
    <w:p w:rsidR="0085368C" w:rsidRPr="00774570" w:rsidRDefault="0085368C" w:rsidP="009655CE">
      <w:pPr>
        <w:pStyle w:val="Tekstpodstawowy"/>
        <w:numPr>
          <w:ilvl w:val="0"/>
          <w:numId w:val="20"/>
        </w:numPr>
        <w:spacing w:line="360" w:lineRule="auto"/>
        <w:rPr>
          <w:rFonts w:ascii="Trebuchet MS" w:hAnsi="Trebuchet MS" w:cs="Arial"/>
          <w:sz w:val="20"/>
        </w:rPr>
      </w:pPr>
      <w:r w:rsidRPr="00774570">
        <w:rPr>
          <w:rFonts w:ascii="Trebuchet MS" w:hAnsi="Trebuchet MS" w:cs="Arial"/>
          <w:sz w:val="20"/>
        </w:rPr>
        <w:t>zapoznałem się z postanowieniami załączonego do SIWZ wzoru umowy i przyjmuję go bez zastrzeżeń;</w:t>
      </w:r>
    </w:p>
    <w:p w:rsidR="0085368C" w:rsidRPr="00774570" w:rsidRDefault="0085368C" w:rsidP="009655CE">
      <w:pPr>
        <w:pStyle w:val="Tekstpodstawowy"/>
        <w:numPr>
          <w:ilvl w:val="0"/>
          <w:numId w:val="20"/>
        </w:numPr>
        <w:spacing w:line="360" w:lineRule="auto"/>
        <w:rPr>
          <w:rFonts w:ascii="Trebuchet MS" w:hAnsi="Trebuchet MS" w:cs="Arial"/>
          <w:sz w:val="20"/>
        </w:rPr>
      </w:pPr>
      <w:r w:rsidRPr="00774570">
        <w:rPr>
          <w:rFonts w:ascii="Trebuchet MS" w:hAnsi="Trebuchet MS" w:cs="Arial"/>
          <w:sz w:val="20"/>
        </w:rPr>
        <w:t>przedmiot oferty jest zgodny z przedmiotem zamówienia;</w:t>
      </w:r>
    </w:p>
    <w:p w:rsidR="0085368C" w:rsidRPr="00774570" w:rsidRDefault="0085368C" w:rsidP="009655CE">
      <w:pPr>
        <w:pStyle w:val="Tekstpodstawowy"/>
        <w:numPr>
          <w:ilvl w:val="0"/>
          <w:numId w:val="20"/>
        </w:numPr>
        <w:spacing w:line="360" w:lineRule="auto"/>
        <w:rPr>
          <w:rFonts w:ascii="Trebuchet MS" w:hAnsi="Trebuchet MS" w:cs="Arial"/>
          <w:sz w:val="20"/>
        </w:rPr>
      </w:pPr>
      <w:r w:rsidRPr="00774570">
        <w:rPr>
          <w:rFonts w:ascii="Trebuchet MS" w:hAnsi="Trebuchet MS" w:cs="Arial"/>
          <w:sz w:val="20"/>
        </w:rPr>
        <w:t>jestem związany niniejszą ofertą przez okres 30 dni, licząc od dnia składania ofert podanego w SIWZ;</w:t>
      </w:r>
    </w:p>
    <w:p w:rsidR="0085368C" w:rsidRPr="00774570" w:rsidRDefault="00DA1E28" w:rsidP="003B542C">
      <w:pPr>
        <w:pStyle w:val="Tekstpodstawowy"/>
        <w:tabs>
          <w:tab w:val="left" w:pos="426"/>
        </w:tabs>
        <w:spacing w:line="360" w:lineRule="auto"/>
        <w:rPr>
          <w:rFonts w:ascii="Trebuchet MS" w:hAnsi="Trebuchet MS" w:cs="Arial"/>
          <w:b/>
          <w:sz w:val="20"/>
        </w:rPr>
      </w:pPr>
      <w:r>
        <w:rPr>
          <w:rFonts w:ascii="Trebuchet MS" w:hAnsi="Trebuchet MS" w:cs="Arial"/>
          <w:b/>
          <w:sz w:val="20"/>
        </w:rPr>
        <w:t>9</w:t>
      </w:r>
      <w:r w:rsidR="0085368C" w:rsidRPr="00774570">
        <w:rPr>
          <w:rFonts w:ascii="Trebuchet MS" w:hAnsi="Trebuchet MS" w:cs="Arial"/>
          <w:b/>
          <w:sz w:val="20"/>
        </w:rPr>
        <w:t>.</w:t>
      </w:r>
      <w:r w:rsidR="0085368C" w:rsidRPr="00774570">
        <w:rPr>
          <w:rFonts w:ascii="Trebuchet MS" w:hAnsi="Trebuchet MS" w:cs="Arial"/>
          <w:b/>
          <w:sz w:val="20"/>
        </w:rPr>
        <w:tab/>
        <w:t>Niżej podaną część/zakres zamówienia, wykonywać będą w moim imieniu podwykonawcy:</w:t>
      </w:r>
    </w:p>
    <w:p w:rsidR="0085368C" w:rsidRPr="00774570" w:rsidRDefault="0085368C" w:rsidP="003B542C">
      <w:pPr>
        <w:pStyle w:val="Tekstpodstawowy"/>
        <w:spacing w:line="360" w:lineRule="auto"/>
        <w:rPr>
          <w:rFonts w:ascii="Trebuchet MS" w:hAnsi="Trebuchet MS"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85368C" w:rsidRPr="00774570" w:rsidTr="00031BFA">
        <w:tc>
          <w:tcPr>
            <w:tcW w:w="709" w:type="dxa"/>
            <w:vAlign w:val="center"/>
          </w:tcPr>
          <w:p w:rsidR="0085368C" w:rsidRPr="00774570" w:rsidRDefault="0085368C" w:rsidP="003B542C">
            <w:pPr>
              <w:pStyle w:val="Tekstpodstawowy"/>
              <w:spacing w:line="360" w:lineRule="auto"/>
              <w:jc w:val="left"/>
              <w:rPr>
                <w:rFonts w:ascii="Trebuchet MS" w:hAnsi="Trebuchet MS" w:cs="Arial"/>
                <w:b/>
                <w:sz w:val="20"/>
              </w:rPr>
            </w:pPr>
            <w:r w:rsidRPr="00774570">
              <w:rPr>
                <w:rFonts w:ascii="Trebuchet MS" w:hAnsi="Trebuchet MS" w:cs="Arial"/>
                <w:b/>
                <w:sz w:val="20"/>
              </w:rPr>
              <w:t>L.p.</w:t>
            </w:r>
          </w:p>
        </w:tc>
        <w:tc>
          <w:tcPr>
            <w:tcW w:w="4053" w:type="dxa"/>
            <w:vAlign w:val="center"/>
          </w:tcPr>
          <w:p w:rsidR="0085368C" w:rsidRPr="00774570" w:rsidRDefault="0085368C" w:rsidP="003B542C">
            <w:pPr>
              <w:pStyle w:val="Tekstpodstawowy"/>
              <w:spacing w:line="360" w:lineRule="auto"/>
              <w:jc w:val="left"/>
              <w:rPr>
                <w:rFonts w:ascii="Trebuchet MS" w:hAnsi="Trebuchet MS" w:cs="Arial"/>
                <w:b/>
                <w:sz w:val="20"/>
              </w:rPr>
            </w:pPr>
            <w:r w:rsidRPr="00774570">
              <w:rPr>
                <w:rFonts w:ascii="Trebuchet MS" w:hAnsi="Trebuchet MS" w:cs="Arial"/>
                <w:b/>
                <w:sz w:val="20"/>
              </w:rPr>
              <w:t xml:space="preserve">Część/zakres zamówienia </w:t>
            </w:r>
          </w:p>
        </w:tc>
        <w:tc>
          <w:tcPr>
            <w:tcW w:w="4310" w:type="dxa"/>
            <w:vAlign w:val="center"/>
          </w:tcPr>
          <w:p w:rsidR="0085368C" w:rsidRPr="00774570" w:rsidRDefault="0085368C" w:rsidP="003B542C">
            <w:pPr>
              <w:pStyle w:val="Tekstpodstawowy"/>
              <w:spacing w:line="360" w:lineRule="auto"/>
              <w:jc w:val="left"/>
              <w:rPr>
                <w:rFonts w:ascii="Trebuchet MS" w:hAnsi="Trebuchet MS" w:cs="Arial"/>
                <w:b/>
                <w:sz w:val="20"/>
                <w:vertAlign w:val="superscript"/>
              </w:rPr>
            </w:pPr>
            <w:r w:rsidRPr="00774570">
              <w:rPr>
                <w:rFonts w:ascii="Trebuchet MS" w:hAnsi="Trebuchet MS" w:cs="Arial"/>
                <w:b/>
                <w:sz w:val="20"/>
              </w:rPr>
              <w:t>Nazwa (firma) podwykonawcy</w:t>
            </w:r>
          </w:p>
        </w:tc>
      </w:tr>
      <w:tr w:rsidR="0085368C" w:rsidRPr="00774570" w:rsidTr="00031BFA">
        <w:tc>
          <w:tcPr>
            <w:tcW w:w="709" w:type="dxa"/>
          </w:tcPr>
          <w:p w:rsidR="0085368C" w:rsidRPr="00774570" w:rsidRDefault="0085368C" w:rsidP="003B542C">
            <w:pPr>
              <w:pStyle w:val="Tekstpodstawowy"/>
              <w:spacing w:line="360" w:lineRule="auto"/>
              <w:rPr>
                <w:rFonts w:ascii="Trebuchet MS" w:hAnsi="Trebuchet MS" w:cs="Arial"/>
                <w:sz w:val="20"/>
              </w:rPr>
            </w:pPr>
            <w:r w:rsidRPr="00774570">
              <w:rPr>
                <w:rFonts w:ascii="Trebuchet MS" w:hAnsi="Trebuchet MS" w:cs="Arial"/>
                <w:sz w:val="20"/>
              </w:rPr>
              <w:t>1.</w:t>
            </w:r>
          </w:p>
        </w:tc>
        <w:tc>
          <w:tcPr>
            <w:tcW w:w="4053" w:type="dxa"/>
          </w:tcPr>
          <w:p w:rsidR="0085368C" w:rsidRPr="00774570" w:rsidRDefault="0085368C" w:rsidP="003B542C">
            <w:pPr>
              <w:pStyle w:val="Tekstpodstawowy"/>
              <w:spacing w:line="360" w:lineRule="auto"/>
              <w:rPr>
                <w:rFonts w:ascii="Trebuchet MS" w:hAnsi="Trebuchet MS" w:cs="Arial"/>
                <w:sz w:val="20"/>
              </w:rPr>
            </w:pPr>
          </w:p>
        </w:tc>
        <w:tc>
          <w:tcPr>
            <w:tcW w:w="4310" w:type="dxa"/>
          </w:tcPr>
          <w:p w:rsidR="0085368C" w:rsidRPr="00774570" w:rsidRDefault="0085368C" w:rsidP="003B542C">
            <w:pPr>
              <w:pStyle w:val="Tekstpodstawowy"/>
              <w:spacing w:line="360" w:lineRule="auto"/>
              <w:rPr>
                <w:rFonts w:ascii="Trebuchet MS" w:hAnsi="Trebuchet MS" w:cs="Arial"/>
                <w:sz w:val="20"/>
              </w:rPr>
            </w:pPr>
          </w:p>
        </w:tc>
      </w:tr>
      <w:tr w:rsidR="0085368C" w:rsidRPr="00774570" w:rsidTr="00031BFA">
        <w:tc>
          <w:tcPr>
            <w:tcW w:w="709" w:type="dxa"/>
          </w:tcPr>
          <w:p w:rsidR="0085368C" w:rsidRPr="00774570" w:rsidRDefault="0085368C" w:rsidP="003B542C">
            <w:pPr>
              <w:pStyle w:val="Tekstpodstawowy"/>
              <w:spacing w:line="360" w:lineRule="auto"/>
              <w:rPr>
                <w:rFonts w:ascii="Trebuchet MS" w:hAnsi="Trebuchet MS" w:cs="Arial"/>
                <w:sz w:val="20"/>
              </w:rPr>
            </w:pPr>
            <w:r w:rsidRPr="00774570">
              <w:rPr>
                <w:rFonts w:ascii="Trebuchet MS" w:hAnsi="Trebuchet MS" w:cs="Arial"/>
                <w:sz w:val="20"/>
              </w:rPr>
              <w:t>2.</w:t>
            </w:r>
          </w:p>
        </w:tc>
        <w:tc>
          <w:tcPr>
            <w:tcW w:w="4053" w:type="dxa"/>
          </w:tcPr>
          <w:p w:rsidR="0085368C" w:rsidRPr="00774570" w:rsidRDefault="0085368C" w:rsidP="003B542C">
            <w:pPr>
              <w:pStyle w:val="Tekstpodstawowy"/>
              <w:spacing w:line="360" w:lineRule="auto"/>
              <w:rPr>
                <w:rFonts w:ascii="Trebuchet MS" w:hAnsi="Trebuchet MS" w:cs="Arial"/>
                <w:sz w:val="20"/>
              </w:rPr>
            </w:pPr>
          </w:p>
        </w:tc>
        <w:tc>
          <w:tcPr>
            <w:tcW w:w="4310" w:type="dxa"/>
          </w:tcPr>
          <w:p w:rsidR="0085368C" w:rsidRPr="00774570" w:rsidRDefault="0085368C" w:rsidP="003B542C">
            <w:pPr>
              <w:pStyle w:val="Tekstpodstawowy"/>
              <w:spacing w:line="360" w:lineRule="auto"/>
              <w:rPr>
                <w:rFonts w:ascii="Trebuchet MS" w:hAnsi="Trebuchet MS" w:cs="Arial"/>
                <w:sz w:val="20"/>
              </w:rPr>
            </w:pPr>
          </w:p>
        </w:tc>
      </w:tr>
    </w:tbl>
    <w:p w:rsidR="0085368C" w:rsidRPr="00774570" w:rsidRDefault="0085368C" w:rsidP="003B542C">
      <w:pPr>
        <w:pStyle w:val="Tekstpodstawowy"/>
        <w:spacing w:line="360" w:lineRule="auto"/>
        <w:rPr>
          <w:rFonts w:ascii="Trebuchet MS" w:hAnsi="Trebuchet MS" w:cs="Arial"/>
          <w:sz w:val="20"/>
        </w:rPr>
      </w:pPr>
    </w:p>
    <w:p w:rsidR="0085368C" w:rsidRPr="00774570" w:rsidRDefault="00DA1E28" w:rsidP="00DA1E28">
      <w:pPr>
        <w:pStyle w:val="Tekstpodstawowy"/>
        <w:tabs>
          <w:tab w:val="left" w:pos="426"/>
        </w:tabs>
        <w:spacing w:line="360" w:lineRule="auto"/>
        <w:rPr>
          <w:rFonts w:ascii="Trebuchet MS" w:hAnsi="Trebuchet MS" w:cs="Arial"/>
          <w:sz w:val="20"/>
        </w:rPr>
      </w:pPr>
      <w:r w:rsidRPr="00DA1E28">
        <w:rPr>
          <w:rFonts w:ascii="Trebuchet MS" w:hAnsi="Trebuchet MS" w:cs="Arial"/>
          <w:b/>
          <w:sz w:val="20"/>
        </w:rPr>
        <w:t>10.</w:t>
      </w:r>
      <w:r w:rsidRPr="00DA1E28">
        <w:rPr>
          <w:rFonts w:ascii="Trebuchet MS" w:hAnsi="Trebuchet MS" w:cs="Arial"/>
          <w:b/>
          <w:sz w:val="20"/>
        </w:rPr>
        <w:tab/>
      </w:r>
      <w:r w:rsidR="0085368C" w:rsidRPr="00774570">
        <w:rPr>
          <w:rFonts w:ascii="Trebuchet MS" w:hAnsi="Trebuchet MS" w:cs="Arial"/>
          <w:sz w:val="20"/>
        </w:rPr>
        <w:t>Oferta została złożona na  ……  zapisanych stronach, (kolejno ponumerowanych).</w:t>
      </w:r>
    </w:p>
    <w:p w:rsidR="0085368C" w:rsidRPr="00774570" w:rsidRDefault="0085368C" w:rsidP="00DA1E28">
      <w:pPr>
        <w:pStyle w:val="Tekstpodstawowy"/>
        <w:tabs>
          <w:tab w:val="left" w:pos="426"/>
        </w:tabs>
        <w:spacing w:line="360" w:lineRule="auto"/>
        <w:jc w:val="center"/>
        <w:rPr>
          <w:rFonts w:ascii="Trebuchet MS" w:hAnsi="Trebuchet MS" w:cs="Arial"/>
          <w:b/>
          <w:sz w:val="16"/>
          <w:szCs w:val="16"/>
        </w:rPr>
      </w:pPr>
    </w:p>
    <w:p w:rsidR="0085368C" w:rsidRPr="00774570" w:rsidRDefault="0085368C" w:rsidP="003B542C">
      <w:pPr>
        <w:pStyle w:val="Tekstpodstawowy"/>
        <w:spacing w:line="360" w:lineRule="auto"/>
        <w:jc w:val="center"/>
        <w:rPr>
          <w:rFonts w:ascii="Trebuchet MS" w:hAnsi="Trebuchet MS" w:cs="Arial"/>
          <w:b/>
          <w:sz w:val="16"/>
          <w:szCs w:val="16"/>
        </w:rPr>
      </w:pPr>
    </w:p>
    <w:p w:rsidR="0085368C" w:rsidRPr="00774570" w:rsidRDefault="0085368C" w:rsidP="003B542C">
      <w:pPr>
        <w:pStyle w:val="Tekstpodstawowy"/>
        <w:spacing w:line="360" w:lineRule="auto"/>
        <w:rPr>
          <w:rFonts w:ascii="Trebuchet MS" w:hAnsi="Trebuchet MS" w:cs="Arial"/>
          <w:sz w:val="16"/>
          <w:szCs w:val="16"/>
        </w:rPr>
      </w:pPr>
      <w:r w:rsidRPr="00774570">
        <w:rPr>
          <w:rFonts w:ascii="Trebuchet MS" w:hAnsi="Trebuchet MS" w:cs="Arial"/>
          <w:sz w:val="16"/>
          <w:szCs w:val="16"/>
        </w:rPr>
        <w:t>..........................................., dnia .....................</w:t>
      </w:r>
      <w:r w:rsidRPr="00774570">
        <w:rPr>
          <w:rFonts w:ascii="Trebuchet MS" w:hAnsi="Trebuchet MS" w:cs="Arial"/>
          <w:sz w:val="16"/>
          <w:szCs w:val="16"/>
        </w:rPr>
        <w:tab/>
      </w:r>
      <w:r w:rsidRPr="00774570">
        <w:rPr>
          <w:rFonts w:ascii="Trebuchet MS" w:hAnsi="Trebuchet MS" w:cs="Arial"/>
          <w:sz w:val="16"/>
          <w:szCs w:val="16"/>
        </w:rPr>
        <w:tab/>
        <w:t>......................................................................</w:t>
      </w:r>
    </w:p>
    <w:p w:rsidR="0085368C" w:rsidRPr="00774570" w:rsidRDefault="0085368C" w:rsidP="003B542C">
      <w:pPr>
        <w:pStyle w:val="Tekstpodstawowy"/>
        <w:spacing w:line="360" w:lineRule="auto"/>
        <w:ind w:left="5103"/>
        <w:rPr>
          <w:rFonts w:ascii="Trebuchet MS" w:hAnsi="Trebuchet MS" w:cs="Arial"/>
          <w:sz w:val="18"/>
          <w:szCs w:val="18"/>
        </w:rPr>
      </w:pPr>
      <w:r w:rsidRPr="00774570">
        <w:rPr>
          <w:rFonts w:ascii="Trebuchet MS" w:hAnsi="Trebuchet MS" w:cs="Arial"/>
          <w:sz w:val="18"/>
          <w:szCs w:val="18"/>
        </w:rPr>
        <w:t>Podpis wraz z pieczęcią osoby uprawnionej do</w:t>
      </w:r>
    </w:p>
    <w:p w:rsidR="00700702" w:rsidRDefault="0085368C" w:rsidP="00686C98">
      <w:pPr>
        <w:pStyle w:val="Tekstpodstawowy"/>
        <w:spacing w:line="360" w:lineRule="auto"/>
        <w:ind w:left="5103"/>
        <w:rPr>
          <w:rFonts w:ascii="Trebuchet MS" w:hAnsi="Trebuchet MS" w:cs="Arial"/>
          <w:sz w:val="18"/>
          <w:szCs w:val="18"/>
        </w:rPr>
      </w:pPr>
      <w:r w:rsidRPr="00774570">
        <w:rPr>
          <w:rFonts w:ascii="Trebuchet MS" w:hAnsi="Trebuchet MS" w:cs="Arial"/>
          <w:sz w:val="18"/>
          <w:szCs w:val="18"/>
        </w:rPr>
        <w:t>reprezentowania Wykonawcy</w:t>
      </w:r>
    </w:p>
    <w:p w:rsidR="00700702" w:rsidRDefault="00700702" w:rsidP="00700702">
      <w:pPr>
        <w:pStyle w:val="Tekstpodstawowy"/>
        <w:spacing w:line="360" w:lineRule="auto"/>
        <w:rPr>
          <w:rFonts w:ascii="Trebuchet MS" w:hAnsi="Trebuchet MS" w:cs="Arial"/>
          <w:sz w:val="18"/>
          <w:szCs w:val="18"/>
        </w:rPr>
      </w:pPr>
    </w:p>
    <w:p w:rsidR="00700702" w:rsidRDefault="00700702" w:rsidP="00700702">
      <w:pPr>
        <w:pStyle w:val="Tekstpodstawowy"/>
        <w:spacing w:line="360" w:lineRule="auto"/>
        <w:rPr>
          <w:rFonts w:ascii="Trebuchet MS" w:hAnsi="Trebuchet MS" w:cs="Arial"/>
          <w:sz w:val="18"/>
          <w:szCs w:val="18"/>
        </w:rPr>
      </w:pPr>
    </w:p>
    <w:p w:rsidR="00700702" w:rsidRPr="009700B7" w:rsidRDefault="00700702" w:rsidP="00700702">
      <w:pPr>
        <w:pStyle w:val="Tekstpodstawowy"/>
        <w:spacing w:line="360" w:lineRule="auto"/>
        <w:rPr>
          <w:rFonts w:ascii="Trebuchet MS" w:hAnsi="Trebuchet MS" w:cs="Arial"/>
          <w:sz w:val="16"/>
          <w:szCs w:val="16"/>
        </w:rPr>
      </w:pPr>
      <w:r>
        <w:rPr>
          <w:rFonts w:ascii="Trebuchet MS" w:hAnsi="Trebuchet MS"/>
          <w:b/>
          <w:sz w:val="16"/>
          <w:szCs w:val="16"/>
          <w:vertAlign w:val="superscript"/>
        </w:rPr>
        <w:t>(2</w:t>
      </w:r>
      <w:r w:rsidRPr="009700B7">
        <w:rPr>
          <w:rFonts w:ascii="Trebuchet MS" w:hAnsi="Trebuchet MS"/>
          <w:b/>
          <w:sz w:val="16"/>
          <w:szCs w:val="16"/>
          <w:vertAlign w:val="superscript"/>
        </w:rPr>
        <w:t>)</w:t>
      </w:r>
      <w:r w:rsidRPr="009700B7">
        <w:rPr>
          <w:rFonts w:ascii="Trebuchet MS" w:hAnsi="Trebuchet MS"/>
          <w:b/>
          <w:sz w:val="16"/>
          <w:szCs w:val="16"/>
        </w:rPr>
        <w:t xml:space="preserve"> </w:t>
      </w:r>
      <w:r w:rsidRPr="009700B7">
        <w:rPr>
          <w:rFonts w:ascii="Trebuchet MS" w:hAnsi="Trebuchet MS" w:cs="Arial"/>
          <w:sz w:val="16"/>
          <w:szCs w:val="16"/>
        </w:rPr>
        <w:t>w przypadku Wykonawców składających ofertę wspólną należy wypełnić dla każdego podmiotu osobno.</w:t>
      </w:r>
    </w:p>
    <w:p w:rsidR="00700702" w:rsidRPr="009700B7" w:rsidRDefault="00700702" w:rsidP="00700702">
      <w:pPr>
        <w:pStyle w:val="Tekstprzypisudolnego"/>
        <w:spacing w:line="360" w:lineRule="auto"/>
        <w:ind w:hanging="12"/>
        <w:jc w:val="both"/>
        <w:rPr>
          <w:rStyle w:val="DeltaViewInsertion"/>
          <w:rFonts w:ascii="Trebuchet MS" w:hAnsi="Trebuchet MS" w:cs="Arial"/>
          <w:b w:val="0"/>
          <w:i w:val="0"/>
          <w:sz w:val="16"/>
          <w:szCs w:val="16"/>
        </w:rPr>
      </w:pPr>
      <w:r w:rsidRPr="009700B7">
        <w:rPr>
          <w:rStyle w:val="DeltaViewInsertion"/>
          <w:rFonts w:ascii="Trebuchet MS" w:hAnsi="Trebuchet MS" w:cs="Arial"/>
          <w:i w:val="0"/>
          <w:sz w:val="16"/>
          <w:szCs w:val="16"/>
        </w:rPr>
        <w:t>Mikroprzedsiębiorstwo</w:t>
      </w:r>
      <w:r w:rsidRPr="009700B7">
        <w:rPr>
          <w:rStyle w:val="DeltaViewInsertion"/>
          <w:rFonts w:ascii="Trebuchet MS" w:hAnsi="Trebuchet MS" w:cs="Arial"/>
          <w:b w:val="0"/>
          <w:i w:val="0"/>
          <w:sz w:val="16"/>
          <w:szCs w:val="16"/>
        </w:rPr>
        <w:t>: przedsiębiorstwo, które zatrudnia mniej niż 10 osób i którego roczny obrót lub roczna suma bilansowa nie przekracza 2 milionów EUR.</w:t>
      </w:r>
    </w:p>
    <w:p w:rsidR="00700702" w:rsidRPr="009700B7" w:rsidRDefault="00700702" w:rsidP="00700702">
      <w:pPr>
        <w:pStyle w:val="Tekstprzypisudolnego"/>
        <w:spacing w:line="360" w:lineRule="auto"/>
        <w:ind w:hanging="12"/>
        <w:jc w:val="both"/>
        <w:rPr>
          <w:rStyle w:val="DeltaViewInsertion"/>
          <w:rFonts w:ascii="Trebuchet MS" w:hAnsi="Trebuchet MS" w:cs="Arial"/>
          <w:b w:val="0"/>
          <w:i w:val="0"/>
          <w:sz w:val="16"/>
          <w:szCs w:val="16"/>
        </w:rPr>
      </w:pPr>
      <w:r w:rsidRPr="009700B7">
        <w:rPr>
          <w:rStyle w:val="DeltaViewInsertion"/>
          <w:rFonts w:ascii="Trebuchet MS" w:hAnsi="Trebuchet MS" w:cs="Arial"/>
          <w:i w:val="0"/>
          <w:sz w:val="16"/>
          <w:szCs w:val="16"/>
        </w:rPr>
        <w:t>Małe przedsiębiorstwo</w:t>
      </w:r>
      <w:r w:rsidRPr="009700B7">
        <w:rPr>
          <w:rStyle w:val="DeltaViewInsertion"/>
          <w:rFonts w:ascii="Trebuchet MS" w:hAnsi="Trebuchet MS" w:cs="Arial"/>
          <w:b w:val="0"/>
          <w:i w:val="0"/>
          <w:sz w:val="16"/>
          <w:szCs w:val="16"/>
        </w:rPr>
        <w:t>: przedsiębiorstwo, które zatrudnia mniej niż 50 osób i którego roczny obrót lub roczna suma bilansowa nie przekracza 10 milionów EUR.</w:t>
      </w:r>
    </w:p>
    <w:p w:rsidR="00700702" w:rsidRPr="00700702" w:rsidRDefault="00700702" w:rsidP="00700702">
      <w:pPr>
        <w:pStyle w:val="Tekstpodstawowy"/>
        <w:spacing w:line="360" w:lineRule="auto"/>
        <w:rPr>
          <w:rFonts w:ascii="Trebuchet MS" w:hAnsi="Trebuchet MS" w:cs="Arial"/>
          <w:sz w:val="16"/>
          <w:szCs w:val="16"/>
        </w:rPr>
      </w:pPr>
      <w:r w:rsidRPr="009700B7">
        <w:rPr>
          <w:rStyle w:val="DeltaViewInsertion"/>
          <w:rFonts w:ascii="Trebuchet MS" w:hAnsi="Trebuchet MS" w:cs="Arial"/>
          <w:i w:val="0"/>
          <w:sz w:val="16"/>
          <w:szCs w:val="16"/>
        </w:rPr>
        <w:t>Średnie przedsiębiorstwa</w:t>
      </w:r>
      <w:r w:rsidRPr="009700B7">
        <w:rPr>
          <w:rStyle w:val="DeltaViewInsertion"/>
          <w:rFonts w:ascii="Trebuchet MS" w:hAnsi="Trebuchet MS" w:cs="Arial"/>
          <w:b w:val="0"/>
          <w:i w:val="0"/>
          <w:sz w:val="16"/>
          <w:szCs w:val="16"/>
        </w:rPr>
        <w:t>: przedsiębiorstwa, które nie są mikroprzedsiębiorstwami ani małymi przedsiębiorstwami</w:t>
      </w:r>
      <w:r w:rsidRPr="009700B7">
        <w:rPr>
          <w:rFonts w:ascii="Trebuchet MS" w:hAnsi="Trebuchet MS" w:cs="Arial"/>
          <w:sz w:val="16"/>
          <w:szCs w:val="16"/>
        </w:rPr>
        <w:t xml:space="preserve"> i które zatrudniają mniej niż 250 osób i których roczny obrót nie przekracza 50 milionów EUR lub roczna suma bilansowa nie przekracza 43 milionów EUR.</w:t>
      </w:r>
    </w:p>
    <w:p w:rsidR="0085368C" w:rsidRPr="00686C98" w:rsidRDefault="0085368C" w:rsidP="00700702">
      <w:pPr>
        <w:pStyle w:val="Tekstpodstawowy"/>
        <w:spacing w:line="360" w:lineRule="auto"/>
        <w:rPr>
          <w:rFonts w:ascii="Trebuchet MS" w:hAnsi="Trebuchet MS" w:cs="Arial"/>
          <w:sz w:val="18"/>
          <w:szCs w:val="18"/>
        </w:rPr>
      </w:pPr>
      <w:r w:rsidRPr="00774570">
        <w:rPr>
          <w:b/>
        </w:rPr>
        <w:br w:type="page"/>
      </w:r>
    </w:p>
    <w:p w:rsidR="00904F3E" w:rsidRPr="00904F3E" w:rsidRDefault="00904F3E" w:rsidP="00904F3E">
      <w:pPr>
        <w:spacing w:line="360" w:lineRule="auto"/>
        <w:ind w:left="5246" w:firstLine="708"/>
        <w:jc w:val="right"/>
        <w:rPr>
          <w:rFonts w:ascii="Trebuchet MS" w:hAnsi="Trebuchet MS" w:cs="Arial"/>
          <w:b/>
        </w:rPr>
      </w:pPr>
      <w:r w:rsidRPr="00904F3E">
        <w:rPr>
          <w:rFonts w:ascii="Trebuchet MS" w:hAnsi="Trebuchet MS" w:cs="Arial"/>
          <w:b/>
        </w:rPr>
        <w:lastRenderedPageBreak/>
        <w:t>Załącznik nr 2</w:t>
      </w:r>
    </w:p>
    <w:p w:rsidR="00904F3E" w:rsidRPr="00904F3E" w:rsidRDefault="00904F3E" w:rsidP="00904F3E">
      <w:pPr>
        <w:spacing w:line="360" w:lineRule="auto"/>
        <w:ind w:left="5246" w:firstLine="708"/>
        <w:rPr>
          <w:rFonts w:ascii="Trebuchet MS" w:hAnsi="Trebuchet MS" w:cs="Arial"/>
          <w:b/>
          <w:u w:val="single"/>
        </w:rPr>
      </w:pPr>
      <w:r w:rsidRPr="00904F3E">
        <w:rPr>
          <w:rFonts w:ascii="Trebuchet MS" w:hAnsi="Trebuchet MS" w:cs="Arial"/>
          <w:b/>
          <w:u w:val="single"/>
        </w:rPr>
        <w:t>Zamawiający:</w:t>
      </w:r>
    </w:p>
    <w:p w:rsidR="00904F3E" w:rsidRPr="00904F3E" w:rsidRDefault="00904F3E" w:rsidP="00904F3E">
      <w:pPr>
        <w:spacing w:line="360" w:lineRule="auto"/>
        <w:ind w:left="5954"/>
        <w:rPr>
          <w:rFonts w:ascii="Trebuchet MS" w:hAnsi="Trebuchet MS" w:cs="Helvetica"/>
          <w:color w:val="333333"/>
        </w:rPr>
      </w:pPr>
      <w:r w:rsidRPr="00904F3E">
        <w:rPr>
          <w:rFonts w:ascii="Trebuchet MS" w:hAnsi="Trebuchet MS" w:cs="Helvetica"/>
          <w:color w:val="333333"/>
        </w:rPr>
        <w:t>Szkoła Podstawowa Nr 16</w:t>
      </w:r>
    </w:p>
    <w:p w:rsidR="00904F3E" w:rsidRPr="00904F3E" w:rsidRDefault="00904F3E" w:rsidP="00904F3E">
      <w:pPr>
        <w:spacing w:line="360" w:lineRule="auto"/>
        <w:ind w:left="5954"/>
        <w:rPr>
          <w:rFonts w:ascii="Trebuchet MS" w:hAnsi="Trebuchet MS" w:cs="Helvetica"/>
          <w:color w:val="333333"/>
        </w:rPr>
      </w:pPr>
      <w:r w:rsidRPr="00904F3E">
        <w:rPr>
          <w:rFonts w:ascii="Trebuchet MS" w:hAnsi="Trebuchet MS" w:cs="Helvetica"/>
          <w:color w:val="333333"/>
        </w:rPr>
        <w:t>im. Janusza Korczaka</w:t>
      </w:r>
    </w:p>
    <w:p w:rsidR="00904F3E" w:rsidRPr="00904F3E" w:rsidRDefault="00904F3E" w:rsidP="00904F3E">
      <w:pPr>
        <w:spacing w:line="360" w:lineRule="auto"/>
        <w:ind w:left="5954"/>
        <w:rPr>
          <w:rFonts w:ascii="Trebuchet MS" w:hAnsi="Trebuchet MS" w:cs="Helvetica"/>
          <w:color w:val="333333"/>
        </w:rPr>
      </w:pPr>
      <w:r w:rsidRPr="00904F3E">
        <w:rPr>
          <w:rFonts w:ascii="Trebuchet MS" w:hAnsi="Trebuchet MS" w:cs="Helvetica"/>
          <w:color w:val="333333"/>
        </w:rPr>
        <w:t>w Rudzie Śląskiej</w:t>
      </w:r>
    </w:p>
    <w:p w:rsidR="00904F3E" w:rsidRPr="00904F3E" w:rsidRDefault="00904F3E" w:rsidP="00904F3E">
      <w:pPr>
        <w:spacing w:line="360" w:lineRule="auto"/>
        <w:ind w:left="5954"/>
        <w:rPr>
          <w:rFonts w:ascii="Trebuchet MS" w:hAnsi="Trebuchet MS" w:cs="Helvetica"/>
          <w:color w:val="333333"/>
        </w:rPr>
      </w:pPr>
      <w:r w:rsidRPr="00904F3E">
        <w:rPr>
          <w:rFonts w:ascii="Trebuchet MS" w:hAnsi="Trebuchet MS" w:cs="Helvetica"/>
          <w:color w:val="333333"/>
        </w:rPr>
        <w:t>ul. Kukułcza 4</w:t>
      </w:r>
    </w:p>
    <w:p w:rsidR="00904F3E" w:rsidRPr="00904F3E" w:rsidRDefault="00904F3E" w:rsidP="00904F3E">
      <w:pPr>
        <w:spacing w:line="360" w:lineRule="auto"/>
        <w:ind w:left="5954"/>
        <w:rPr>
          <w:rFonts w:ascii="Trebuchet MS" w:hAnsi="Trebuchet MS" w:cs="Arial"/>
        </w:rPr>
      </w:pPr>
      <w:r w:rsidRPr="00904F3E">
        <w:rPr>
          <w:rFonts w:ascii="Trebuchet MS" w:hAnsi="Trebuchet MS" w:cs="Helvetica"/>
          <w:color w:val="333333"/>
        </w:rPr>
        <w:t>41 - 710 Ruda Śląska</w:t>
      </w:r>
    </w:p>
    <w:p w:rsidR="00904F3E" w:rsidRPr="00904F3E" w:rsidRDefault="00904F3E" w:rsidP="00904F3E">
      <w:pPr>
        <w:spacing w:line="360" w:lineRule="auto"/>
        <w:rPr>
          <w:rFonts w:ascii="Trebuchet MS" w:hAnsi="Trebuchet MS" w:cs="Arial"/>
          <w:u w:val="single"/>
        </w:rPr>
      </w:pPr>
      <w:r w:rsidRPr="00904F3E">
        <w:rPr>
          <w:rFonts w:ascii="Trebuchet MS" w:hAnsi="Trebuchet MS" w:cs="Arial"/>
          <w:u w:val="single"/>
        </w:rPr>
        <w:t>Wykonawca:</w:t>
      </w:r>
    </w:p>
    <w:p w:rsidR="00904F3E" w:rsidRPr="00904F3E" w:rsidRDefault="00904F3E" w:rsidP="00904F3E">
      <w:pPr>
        <w:spacing w:line="360" w:lineRule="auto"/>
        <w:ind w:right="5954"/>
        <w:rPr>
          <w:rFonts w:ascii="Trebuchet MS" w:hAnsi="Trebuchet MS" w:cs="Arial"/>
        </w:rPr>
      </w:pPr>
      <w:r w:rsidRPr="00904F3E">
        <w:rPr>
          <w:rFonts w:ascii="Trebuchet MS" w:hAnsi="Trebuchet MS" w:cs="Arial"/>
        </w:rPr>
        <w:t>………………………………………………………………………………………………………………….</w:t>
      </w:r>
    </w:p>
    <w:p w:rsidR="00904F3E" w:rsidRPr="00904F3E" w:rsidRDefault="00904F3E" w:rsidP="00904F3E">
      <w:pPr>
        <w:spacing w:line="360" w:lineRule="auto"/>
        <w:ind w:right="5953"/>
        <w:rPr>
          <w:rFonts w:ascii="Trebuchet MS" w:hAnsi="Trebuchet MS" w:cs="Arial"/>
          <w:i/>
        </w:rPr>
      </w:pPr>
      <w:r w:rsidRPr="00904F3E">
        <w:rPr>
          <w:rFonts w:ascii="Trebuchet MS" w:hAnsi="Trebuchet MS" w:cs="Arial"/>
          <w:i/>
        </w:rPr>
        <w:t xml:space="preserve">(pełna nazwa/firma, adres, </w:t>
      </w:r>
    </w:p>
    <w:p w:rsidR="00904F3E" w:rsidRPr="00904F3E" w:rsidRDefault="00904F3E" w:rsidP="00904F3E">
      <w:pPr>
        <w:spacing w:line="360" w:lineRule="auto"/>
        <w:ind w:right="5953"/>
        <w:rPr>
          <w:rFonts w:ascii="Trebuchet MS" w:hAnsi="Trebuchet MS" w:cs="Arial"/>
          <w:i/>
        </w:rPr>
      </w:pPr>
      <w:r w:rsidRPr="00904F3E">
        <w:rPr>
          <w:rFonts w:ascii="Trebuchet MS" w:hAnsi="Trebuchet MS" w:cs="Arial"/>
          <w:i/>
        </w:rPr>
        <w:t>w zależności od podmiotu: NIP/PESEL, KRS/CEiDG)</w:t>
      </w:r>
    </w:p>
    <w:p w:rsidR="00904F3E" w:rsidRPr="00904F3E" w:rsidRDefault="00904F3E" w:rsidP="00904F3E">
      <w:pPr>
        <w:spacing w:line="360" w:lineRule="auto"/>
        <w:rPr>
          <w:rFonts w:ascii="Trebuchet MS" w:hAnsi="Trebuchet MS" w:cs="Arial"/>
          <w:u w:val="single"/>
        </w:rPr>
      </w:pPr>
    </w:p>
    <w:p w:rsidR="00904F3E" w:rsidRPr="00904F3E" w:rsidRDefault="00904F3E" w:rsidP="00904F3E">
      <w:pPr>
        <w:spacing w:line="360" w:lineRule="auto"/>
        <w:rPr>
          <w:rFonts w:ascii="Trebuchet MS" w:hAnsi="Trebuchet MS" w:cs="Arial"/>
          <w:u w:val="single"/>
        </w:rPr>
      </w:pPr>
      <w:r w:rsidRPr="00904F3E">
        <w:rPr>
          <w:rFonts w:ascii="Trebuchet MS" w:hAnsi="Trebuchet MS" w:cs="Arial"/>
          <w:u w:val="single"/>
        </w:rPr>
        <w:t>reprezentowany przez:</w:t>
      </w:r>
    </w:p>
    <w:p w:rsidR="00904F3E" w:rsidRPr="00904F3E" w:rsidRDefault="00904F3E" w:rsidP="00904F3E">
      <w:pPr>
        <w:spacing w:line="360" w:lineRule="auto"/>
        <w:ind w:right="5954"/>
        <w:rPr>
          <w:rFonts w:ascii="Trebuchet MS" w:hAnsi="Trebuchet MS" w:cs="Arial"/>
        </w:rPr>
      </w:pPr>
      <w:r w:rsidRPr="00904F3E">
        <w:rPr>
          <w:rFonts w:ascii="Trebuchet MS" w:hAnsi="Trebuchet MS" w:cs="Arial"/>
        </w:rPr>
        <w:t>…………………………………………………………………………………………………………………..</w:t>
      </w:r>
    </w:p>
    <w:p w:rsidR="00904F3E" w:rsidRPr="00904F3E" w:rsidRDefault="00904F3E" w:rsidP="00904F3E">
      <w:pPr>
        <w:spacing w:line="360" w:lineRule="auto"/>
        <w:ind w:right="5953"/>
        <w:rPr>
          <w:rFonts w:ascii="Trebuchet MS" w:hAnsi="Trebuchet MS" w:cs="Arial"/>
          <w:i/>
        </w:rPr>
      </w:pPr>
      <w:r w:rsidRPr="00904F3E">
        <w:rPr>
          <w:rFonts w:ascii="Trebuchet MS" w:hAnsi="Trebuchet MS" w:cs="Arial"/>
          <w:i/>
        </w:rPr>
        <w:t>(imię, nazwisko, stanowisko/podstawa do reprezentacji)</w:t>
      </w:r>
    </w:p>
    <w:p w:rsidR="00904F3E" w:rsidRPr="00904F3E" w:rsidRDefault="00904F3E" w:rsidP="00904F3E">
      <w:pPr>
        <w:spacing w:line="360" w:lineRule="auto"/>
        <w:rPr>
          <w:rFonts w:ascii="Trebuchet MS" w:hAnsi="Trebuchet MS" w:cs="Arial"/>
        </w:rPr>
      </w:pPr>
    </w:p>
    <w:p w:rsidR="00904F3E" w:rsidRPr="00904F3E" w:rsidRDefault="00904F3E" w:rsidP="00904F3E">
      <w:pPr>
        <w:spacing w:line="360" w:lineRule="auto"/>
        <w:rPr>
          <w:rFonts w:ascii="Trebuchet MS" w:hAnsi="Trebuchet MS" w:cs="Arial"/>
        </w:rPr>
      </w:pPr>
    </w:p>
    <w:p w:rsidR="00904F3E" w:rsidRPr="00904F3E" w:rsidRDefault="00904F3E" w:rsidP="00904F3E">
      <w:pPr>
        <w:spacing w:after="120" w:line="360" w:lineRule="auto"/>
        <w:jc w:val="center"/>
        <w:rPr>
          <w:rFonts w:ascii="Trebuchet MS" w:hAnsi="Trebuchet MS" w:cs="Arial"/>
          <w:b/>
          <w:sz w:val="28"/>
          <w:szCs w:val="28"/>
          <w:u w:val="single"/>
        </w:rPr>
      </w:pPr>
      <w:r w:rsidRPr="00904F3E">
        <w:rPr>
          <w:rFonts w:ascii="Trebuchet MS" w:hAnsi="Trebuchet MS" w:cs="Arial"/>
          <w:b/>
          <w:sz w:val="28"/>
          <w:szCs w:val="28"/>
          <w:u w:val="single"/>
        </w:rPr>
        <w:t>OŚWIADCZENIE WYKONAWCY</w:t>
      </w:r>
    </w:p>
    <w:p w:rsidR="00904F3E" w:rsidRPr="00904F3E" w:rsidRDefault="00904F3E" w:rsidP="00904F3E">
      <w:pPr>
        <w:spacing w:line="360" w:lineRule="auto"/>
        <w:jc w:val="center"/>
        <w:rPr>
          <w:rFonts w:ascii="Trebuchet MS" w:hAnsi="Trebuchet MS" w:cs="Arial"/>
          <w:b/>
        </w:rPr>
      </w:pPr>
      <w:r w:rsidRPr="00904F3E">
        <w:rPr>
          <w:rFonts w:ascii="Trebuchet MS" w:hAnsi="Trebuchet MS" w:cs="Arial"/>
          <w:b/>
        </w:rPr>
        <w:t xml:space="preserve">składane na podstawie art. 25a ust. 1 ustawy z dnia 29 stycznia 2004 r. </w:t>
      </w:r>
    </w:p>
    <w:p w:rsidR="00904F3E" w:rsidRPr="00904F3E" w:rsidRDefault="00904F3E" w:rsidP="00904F3E">
      <w:pPr>
        <w:spacing w:line="360" w:lineRule="auto"/>
        <w:jc w:val="center"/>
        <w:rPr>
          <w:rFonts w:ascii="Trebuchet MS" w:hAnsi="Trebuchet MS" w:cs="Arial"/>
          <w:b/>
        </w:rPr>
      </w:pPr>
      <w:r w:rsidRPr="00904F3E">
        <w:rPr>
          <w:rFonts w:ascii="Trebuchet MS" w:hAnsi="Trebuchet MS" w:cs="Arial"/>
          <w:b/>
        </w:rPr>
        <w:t xml:space="preserve"> Prawo zamówień publicznych (dalej jako: ustawa Pzp), </w:t>
      </w:r>
    </w:p>
    <w:p w:rsidR="00904F3E" w:rsidRPr="00904F3E" w:rsidRDefault="00904F3E" w:rsidP="00904F3E">
      <w:pPr>
        <w:spacing w:before="120" w:line="360" w:lineRule="auto"/>
        <w:jc w:val="center"/>
        <w:rPr>
          <w:rFonts w:ascii="Trebuchet MS" w:hAnsi="Trebuchet MS" w:cs="Arial"/>
          <w:b/>
          <w:u w:val="single"/>
        </w:rPr>
      </w:pPr>
      <w:r w:rsidRPr="00904F3E">
        <w:rPr>
          <w:rFonts w:ascii="Trebuchet MS" w:hAnsi="Trebuchet MS" w:cs="Arial"/>
          <w:b/>
          <w:u w:val="single"/>
        </w:rPr>
        <w:t>DOTYCZĄCE PRZESŁANEK WYKLUCZENIA Z POSTĘPOWANIA</w:t>
      </w: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ind w:firstLine="708"/>
        <w:jc w:val="both"/>
        <w:rPr>
          <w:rFonts w:ascii="Trebuchet MS" w:hAnsi="Trebuchet MS" w:cs="Arial"/>
        </w:rPr>
      </w:pPr>
      <w:r w:rsidRPr="00904F3E">
        <w:rPr>
          <w:rFonts w:ascii="Trebuchet MS" w:hAnsi="Trebuchet MS" w:cs="Arial"/>
        </w:rPr>
        <w:t xml:space="preserve">Na potrzeby postępowania o udzielenie zamówienia publicznego pn. </w:t>
      </w:r>
      <w:r w:rsidR="006C6D94">
        <w:rPr>
          <w:rFonts w:ascii="Trebuchet MS" w:hAnsi="Trebuchet MS" w:cs="Arial"/>
        </w:rPr>
        <w:t>„</w:t>
      </w:r>
      <w:r w:rsidRPr="0018106F">
        <w:rPr>
          <w:rFonts w:ascii="Trebuchet MS" w:hAnsi="Trebuchet MS"/>
          <w:b/>
        </w:rPr>
        <w:t>Zorganizowanie wyjazdu śródrocznego tzw. „zielonej szkoły” dla uczniów klas trzecich Szkoły Podstawowej nr 16 im. Janusza Korczaka w Rudzie Śląskiej</w:t>
      </w:r>
      <w:r w:rsidR="006C6D94">
        <w:rPr>
          <w:rFonts w:ascii="Trebuchet MS" w:hAnsi="Trebuchet MS"/>
          <w:b/>
        </w:rPr>
        <w:t>”</w:t>
      </w:r>
      <w:r w:rsidRPr="00904F3E">
        <w:rPr>
          <w:rFonts w:ascii="Trebuchet MS" w:hAnsi="Trebuchet MS" w:cs="Arial"/>
        </w:rPr>
        <w:t>,</w:t>
      </w:r>
      <w:r w:rsidRPr="00904F3E">
        <w:rPr>
          <w:rFonts w:ascii="Trebuchet MS" w:hAnsi="Trebuchet MS" w:cs="Arial"/>
          <w:i/>
        </w:rPr>
        <w:t xml:space="preserve"> </w:t>
      </w:r>
      <w:r w:rsidRPr="00904F3E">
        <w:rPr>
          <w:rFonts w:ascii="Trebuchet MS" w:hAnsi="Trebuchet MS" w:cs="Arial"/>
        </w:rPr>
        <w:t xml:space="preserve">prowadzonego przez </w:t>
      </w:r>
      <w:r w:rsidR="001B3622">
        <w:rPr>
          <w:rFonts w:ascii="Trebuchet MS" w:hAnsi="Trebuchet MS" w:cs="Arial"/>
        </w:rPr>
        <w:t>Szkołę Podstawową nr 16</w:t>
      </w:r>
      <w:r w:rsidRPr="00904F3E">
        <w:rPr>
          <w:rFonts w:ascii="Trebuchet MS" w:hAnsi="Trebuchet MS" w:cs="Arial"/>
        </w:rPr>
        <w:t xml:space="preserve">, z siedzibą przy </w:t>
      </w:r>
      <w:r w:rsidR="001B3622">
        <w:rPr>
          <w:rFonts w:ascii="Trebuchet MS" w:hAnsi="Trebuchet MS" w:cs="Arial"/>
        </w:rPr>
        <w:t>ul. Kukułcza 4, 41-710</w:t>
      </w:r>
      <w:r w:rsidRPr="00904F3E">
        <w:rPr>
          <w:rFonts w:ascii="Trebuchet MS" w:hAnsi="Trebuchet MS" w:cs="Arial"/>
        </w:rPr>
        <w:t xml:space="preserve"> Ruda Śląska</w:t>
      </w:r>
      <w:r w:rsidRPr="00904F3E">
        <w:rPr>
          <w:rFonts w:ascii="Trebuchet MS" w:hAnsi="Trebuchet MS" w:cs="Arial"/>
          <w:i/>
        </w:rPr>
        <w:t xml:space="preserve">, </w:t>
      </w:r>
      <w:r w:rsidRPr="00904F3E">
        <w:rPr>
          <w:rFonts w:ascii="Trebuchet MS" w:hAnsi="Trebuchet MS" w:cs="Arial"/>
        </w:rPr>
        <w:t>oświadczam, co następuje:</w:t>
      </w:r>
    </w:p>
    <w:p w:rsidR="00904F3E" w:rsidRPr="00904F3E" w:rsidRDefault="00904F3E" w:rsidP="00904F3E">
      <w:pPr>
        <w:spacing w:line="360" w:lineRule="auto"/>
        <w:jc w:val="both"/>
        <w:rPr>
          <w:rFonts w:ascii="Trebuchet MS" w:hAnsi="Trebuchet MS" w:cs="Arial"/>
        </w:rPr>
      </w:pPr>
    </w:p>
    <w:p w:rsidR="00904F3E" w:rsidRPr="00904F3E" w:rsidRDefault="00904F3E" w:rsidP="00904F3E">
      <w:pPr>
        <w:shd w:val="clear" w:color="auto" w:fill="BFBFBF" w:themeFill="background1" w:themeFillShade="BF"/>
        <w:spacing w:line="360" w:lineRule="auto"/>
        <w:rPr>
          <w:rFonts w:ascii="Trebuchet MS" w:hAnsi="Trebuchet MS" w:cs="Arial"/>
          <w:b/>
        </w:rPr>
      </w:pPr>
      <w:r w:rsidRPr="00904F3E">
        <w:rPr>
          <w:rFonts w:ascii="Trebuchet MS" w:hAnsi="Trebuchet MS" w:cs="Arial"/>
          <w:b/>
        </w:rPr>
        <w:t>OŚWIADCZENIA DOTYCZĄCE WYKONAWCY:</w:t>
      </w:r>
    </w:p>
    <w:p w:rsidR="00904F3E" w:rsidRPr="00904F3E" w:rsidRDefault="00904F3E" w:rsidP="00904F3E">
      <w:pPr>
        <w:pStyle w:val="Akapitzlist"/>
        <w:spacing w:line="360" w:lineRule="auto"/>
        <w:jc w:val="both"/>
        <w:rPr>
          <w:rFonts w:ascii="Trebuchet MS" w:hAnsi="Trebuchet MS" w:cs="Arial"/>
        </w:rPr>
      </w:pPr>
    </w:p>
    <w:p w:rsidR="00904F3E" w:rsidRPr="00904F3E" w:rsidRDefault="00904F3E" w:rsidP="00904F3E">
      <w:pPr>
        <w:pStyle w:val="Akapitzlist"/>
        <w:numPr>
          <w:ilvl w:val="0"/>
          <w:numId w:val="51"/>
        </w:numPr>
        <w:spacing w:line="360" w:lineRule="auto"/>
        <w:contextualSpacing/>
        <w:jc w:val="both"/>
        <w:rPr>
          <w:rFonts w:ascii="Trebuchet MS" w:hAnsi="Trebuchet MS" w:cs="Arial"/>
        </w:rPr>
      </w:pPr>
      <w:r w:rsidRPr="00904F3E">
        <w:rPr>
          <w:rFonts w:ascii="Trebuchet MS" w:hAnsi="Trebuchet MS" w:cs="Arial"/>
        </w:rPr>
        <w:t>Oświadczam, że nie podlegam wykluczeniu z postępowania na po</w:t>
      </w:r>
      <w:r w:rsidR="001B3622">
        <w:rPr>
          <w:rFonts w:ascii="Trebuchet MS" w:hAnsi="Trebuchet MS" w:cs="Arial"/>
        </w:rPr>
        <w:t xml:space="preserve">dstawie </w:t>
      </w:r>
      <w:r w:rsidR="001B3622">
        <w:rPr>
          <w:rFonts w:ascii="Trebuchet MS" w:hAnsi="Trebuchet MS" w:cs="Arial"/>
        </w:rPr>
        <w:br/>
        <w:t>art. 24 ust 1 pkt 12-22</w:t>
      </w:r>
      <w:r w:rsidRPr="00904F3E">
        <w:rPr>
          <w:rFonts w:ascii="Trebuchet MS" w:hAnsi="Trebuchet MS" w:cs="Arial"/>
        </w:rPr>
        <w:t xml:space="preserve"> ustawy Pzp.</w:t>
      </w:r>
    </w:p>
    <w:p w:rsidR="00904F3E" w:rsidRPr="00904F3E" w:rsidRDefault="00904F3E" w:rsidP="00904F3E">
      <w:pPr>
        <w:pStyle w:val="Akapitzlist"/>
        <w:spacing w:line="360" w:lineRule="auto"/>
        <w:ind w:left="720"/>
        <w:contextualSpacing/>
        <w:jc w:val="both"/>
        <w:rPr>
          <w:rFonts w:ascii="Trebuchet MS" w:hAnsi="Trebuchet MS" w:cs="Arial"/>
        </w:rPr>
      </w:pPr>
    </w:p>
    <w:p w:rsidR="00904F3E" w:rsidRPr="00904F3E" w:rsidRDefault="00904F3E" w:rsidP="00904F3E">
      <w:pPr>
        <w:spacing w:line="360" w:lineRule="auto"/>
        <w:jc w:val="both"/>
        <w:rPr>
          <w:rFonts w:ascii="Trebuchet MS" w:hAnsi="Trebuchet MS" w:cs="Arial"/>
          <w:i/>
        </w:rPr>
      </w:pP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jc w:val="both"/>
        <w:rPr>
          <w:rFonts w:ascii="Trebuchet MS" w:hAnsi="Trebuchet MS" w:cs="Arial"/>
        </w:rPr>
      </w:pPr>
      <w:r w:rsidRPr="00904F3E">
        <w:rPr>
          <w:rFonts w:ascii="Trebuchet MS" w:hAnsi="Trebuchet MS" w:cs="Arial"/>
        </w:rPr>
        <w:t>…………….…………………..</w:t>
      </w:r>
      <w:r w:rsidRPr="00904F3E">
        <w:rPr>
          <w:rFonts w:ascii="Trebuchet MS" w:hAnsi="Trebuchet MS" w:cs="Arial"/>
          <w:i/>
        </w:rPr>
        <w:t xml:space="preserve">, </w:t>
      </w:r>
      <w:r w:rsidRPr="00904F3E">
        <w:rPr>
          <w:rFonts w:ascii="Trebuchet MS" w:hAnsi="Trebuchet MS" w:cs="Arial"/>
        </w:rPr>
        <w:t xml:space="preserve">dnia ………….……. r. </w:t>
      </w:r>
    </w:p>
    <w:p w:rsidR="00904F3E" w:rsidRPr="00904F3E" w:rsidRDefault="00904F3E" w:rsidP="00904F3E">
      <w:pPr>
        <w:spacing w:line="360" w:lineRule="auto"/>
        <w:ind w:firstLine="708"/>
        <w:jc w:val="both"/>
        <w:rPr>
          <w:rFonts w:ascii="Trebuchet MS" w:hAnsi="Trebuchet MS" w:cs="Arial"/>
          <w:sz w:val="18"/>
          <w:szCs w:val="18"/>
        </w:rPr>
      </w:pPr>
      <w:r w:rsidRPr="00904F3E">
        <w:rPr>
          <w:rFonts w:ascii="Trebuchet MS" w:hAnsi="Trebuchet MS" w:cs="Arial"/>
          <w:sz w:val="18"/>
          <w:szCs w:val="18"/>
        </w:rPr>
        <w:t>(miejscowość i data)</w:t>
      </w: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jc w:val="both"/>
        <w:rPr>
          <w:rFonts w:ascii="Trebuchet MS" w:hAnsi="Trebuchet MS" w:cs="Arial"/>
        </w:rPr>
      </w:pP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t>…………………………………………</w:t>
      </w:r>
    </w:p>
    <w:p w:rsidR="00904F3E" w:rsidRPr="00904F3E" w:rsidRDefault="00904F3E" w:rsidP="00904F3E">
      <w:pPr>
        <w:spacing w:line="360" w:lineRule="auto"/>
        <w:ind w:left="6372"/>
        <w:rPr>
          <w:rFonts w:ascii="Trebuchet MS" w:hAnsi="Trebuchet MS" w:cs="Arial"/>
          <w:sz w:val="18"/>
          <w:szCs w:val="18"/>
        </w:rPr>
      </w:pPr>
      <w:r w:rsidRPr="00904F3E">
        <w:rPr>
          <w:rFonts w:ascii="Trebuchet MS" w:hAnsi="Trebuchet MS" w:cs="Arial"/>
          <w:sz w:val="18"/>
          <w:szCs w:val="18"/>
        </w:rPr>
        <w:t>(podpis osoby uprawnionej do reprezentowania Wykonawcy)</w:t>
      </w:r>
    </w:p>
    <w:p w:rsidR="00904F3E" w:rsidRPr="00904F3E" w:rsidRDefault="00904F3E" w:rsidP="00904F3E">
      <w:pPr>
        <w:spacing w:line="360" w:lineRule="auto"/>
        <w:ind w:left="5664" w:firstLine="708"/>
        <w:jc w:val="both"/>
        <w:rPr>
          <w:rFonts w:ascii="Trebuchet MS" w:hAnsi="Trebuchet MS" w:cs="Arial"/>
          <w:i/>
        </w:rPr>
      </w:pP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ind w:left="6372"/>
        <w:rPr>
          <w:rFonts w:ascii="Trebuchet MS" w:hAnsi="Trebuchet MS" w:cs="Arial"/>
          <w:sz w:val="18"/>
          <w:szCs w:val="18"/>
        </w:rPr>
      </w:pPr>
    </w:p>
    <w:p w:rsidR="00904F3E" w:rsidRPr="00904F3E" w:rsidRDefault="00904F3E" w:rsidP="00904F3E">
      <w:pPr>
        <w:spacing w:line="360" w:lineRule="auto"/>
        <w:jc w:val="both"/>
        <w:rPr>
          <w:rFonts w:ascii="Trebuchet MS" w:hAnsi="Trebuchet MS" w:cs="Arial"/>
        </w:rPr>
      </w:pPr>
      <w:r w:rsidRPr="00904F3E">
        <w:rPr>
          <w:rFonts w:ascii="Trebuchet MS" w:hAnsi="Trebuchet MS" w:cs="Arial"/>
        </w:rPr>
        <w:t xml:space="preserve">Oświadczam, że zachodzą w stosunku do mnie podstawy wykluczenia z postępowania na podstawie art. …………. ustawy Pzp </w:t>
      </w:r>
      <w:r w:rsidRPr="00904F3E">
        <w:rPr>
          <w:rFonts w:ascii="Trebuchet MS" w:hAnsi="Trebuchet MS" w:cs="Arial"/>
          <w:i/>
        </w:rPr>
        <w:t>(podać mającą zastosowanie podstawę wykluczenia spośród wymienionych w art. 24 ust. 1 pkt 13-14, 16-20).</w:t>
      </w:r>
      <w:r w:rsidRPr="00904F3E">
        <w:rPr>
          <w:rFonts w:ascii="Trebuchet MS" w:hAnsi="Trebuchet MS" w:cs="Arial"/>
        </w:rPr>
        <w:t xml:space="preserve"> Jednocześnie oświadczam, że w związku z ww. okolicznością, na podstawie art. 24 ust. 8 ustawy Pzp podjąłem następujące środki naprawcze (procedura sanacyjna – samooczyszczenie) : …………………………………………………………………………</w:t>
      </w:r>
    </w:p>
    <w:p w:rsidR="00904F3E" w:rsidRPr="00904F3E" w:rsidRDefault="00904F3E" w:rsidP="00904F3E">
      <w:pPr>
        <w:spacing w:line="360" w:lineRule="auto"/>
        <w:jc w:val="both"/>
        <w:rPr>
          <w:rFonts w:ascii="Trebuchet MS" w:hAnsi="Trebuchet MS" w:cs="Arial"/>
        </w:rPr>
      </w:pPr>
      <w:r w:rsidRPr="00904F3E">
        <w:rPr>
          <w:rFonts w:ascii="Trebuchet MS" w:hAnsi="Trebuchet MS" w:cs="Arial"/>
        </w:rPr>
        <w:t>…………………………………………………………………………………………………………………………………………………………………………………………………………………………………………………………………………………………………………………………………………………………………………………………………………………………………………………………………………………………………………….</w:t>
      </w: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jc w:val="both"/>
        <w:rPr>
          <w:rFonts w:ascii="Trebuchet MS" w:hAnsi="Trebuchet MS" w:cs="Arial"/>
        </w:rPr>
      </w:pPr>
      <w:r w:rsidRPr="00904F3E">
        <w:rPr>
          <w:rFonts w:ascii="Trebuchet MS" w:hAnsi="Trebuchet MS" w:cs="Arial"/>
        </w:rPr>
        <w:t>…………….……………………</w:t>
      </w:r>
      <w:r w:rsidRPr="00904F3E">
        <w:rPr>
          <w:rFonts w:ascii="Trebuchet MS" w:hAnsi="Trebuchet MS" w:cs="Arial"/>
          <w:i/>
        </w:rPr>
        <w:t xml:space="preserve">, </w:t>
      </w:r>
      <w:r w:rsidRPr="00904F3E">
        <w:rPr>
          <w:rFonts w:ascii="Trebuchet MS" w:hAnsi="Trebuchet MS" w:cs="Arial"/>
        </w:rPr>
        <w:t xml:space="preserve">dnia ………….……. r. </w:t>
      </w:r>
    </w:p>
    <w:p w:rsidR="00904F3E" w:rsidRPr="00904F3E" w:rsidRDefault="00904F3E" w:rsidP="00904F3E">
      <w:pPr>
        <w:spacing w:line="360" w:lineRule="auto"/>
        <w:ind w:firstLine="708"/>
        <w:jc w:val="both"/>
        <w:rPr>
          <w:rFonts w:ascii="Trebuchet MS" w:hAnsi="Trebuchet MS" w:cs="Arial"/>
          <w:sz w:val="18"/>
          <w:szCs w:val="18"/>
        </w:rPr>
      </w:pPr>
      <w:r w:rsidRPr="00904F3E">
        <w:rPr>
          <w:rFonts w:ascii="Trebuchet MS" w:hAnsi="Trebuchet MS" w:cs="Arial"/>
          <w:sz w:val="18"/>
          <w:szCs w:val="18"/>
        </w:rPr>
        <w:t>(miejscowość i data)</w:t>
      </w:r>
    </w:p>
    <w:p w:rsidR="00904F3E" w:rsidRPr="00904F3E" w:rsidRDefault="00904F3E" w:rsidP="00904F3E">
      <w:pPr>
        <w:spacing w:line="360" w:lineRule="auto"/>
        <w:jc w:val="both"/>
        <w:rPr>
          <w:rFonts w:ascii="Trebuchet MS" w:hAnsi="Trebuchet MS" w:cs="Arial"/>
          <w:b/>
        </w:rPr>
      </w:pPr>
    </w:p>
    <w:p w:rsidR="00904F3E" w:rsidRPr="00904F3E" w:rsidRDefault="00904F3E" w:rsidP="00904F3E">
      <w:pPr>
        <w:spacing w:line="360" w:lineRule="auto"/>
        <w:ind w:left="5664" w:firstLine="708"/>
        <w:jc w:val="both"/>
        <w:rPr>
          <w:rFonts w:ascii="Trebuchet MS" w:hAnsi="Trebuchet MS" w:cs="Arial"/>
        </w:rPr>
      </w:pPr>
      <w:r w:rsidRPr="00904F3E">
        <w:rPr>
          <w:rFonts w:ascii="Trebuchet MS" w:hAnsi="Trebuchet MS" w:cs="Arial"/>
        </w:rPr>
        <w:t>…………………………………………</w:t>
      </w:r>
    </w:p>
    <w:p w:rsidR="00904F3E" w:rsidRPr="00904F3E" w:rsidRDefault="00904F3E" w:rsidP="00904F3E">
      <w:pPr>
        <w:spacing w:line="360" w:lineRule="auto"/>
        <w:ind w:left="6372"/>
        <w:rPr>
          <w:rFonts w:ascii="Trebuchet MS" w:hAnsi="Trebuchet MS" w:cs="Arial"/>
          <w:sz w:val="18"/>
          <w:szCs w:val="18"/>
        </w:rPr>
      </w:pPr>
      <w:r w:rsidRPr="00904F3E">
        <w:rPr>
          <w:rFonts w:ascii="Trebuchet MS" w:hAnsi="Trebuchet MS" w:cs="Arial"/>
          <w:sz w:val="18"/>
          <w:szCs w:val="18"/>
        </w:rPr>
        <w:t>(podpis osoby uprawnionej do reprezentowania Wykonawcy)</w:t>
      </w:r>
    </w:p>
    <w:p w:rsidR="00904F3E" w:rsidRPr="00904F3E" w:rsidRDefault="00904F3E" w:rsidP="00904F3E">
      <w:pPr>
        <w:spacing w:line="360" w:lineRule="auto"/>
        <w:jc w:val="both"/>
        <w:rPr>
          <w:rFonts w:ascii="Trebuchet MS" w:hAnsi="Trebuchet MS" w:cs="Arial"/>
          <w:b/>
        </w:rPr>
      </w:pPr>
    </w:p>
    <w:p w:rsidR="00904F3E" w:rsidRPr="00904F3E" w:rsidRDefault="00904F3E" w:rsidP="00904F3E">
      <w:pPr>
        <w:shd w:val="clear" w:color="auto" w:fill="BFBFBF" w:themeFill="background1" w:themeFillShade="BF"/>
        <w:spacing w:line="360" w:lineRule="auto"/>
        <w:jc w:val="both"/>
        <w:rPr>
          <w:rFonts w:ascii="Trebuchet MS" w:hAnsi="Trebuchet MS" w:cs="Arial"/>
          <w:b/>
        </w:rPr>
      </w:pPr>
      <w:r w:rsidRPr="00904F3E">
        <w:rPr>
          <w:rFonts w:ascii="Trebuchet MS" w:hAnsi="Trebuchet MS" w:cs="Arial"/>
          <w:b/>
        </w:rPr>
        <w:t>OŚWIADCZENIE DOTYCZĄCE PODANYCH INFORMACJI:</w:t>
      </w:r>
    </w:p>
    <w:p w:rsidR="00904F3E" w:rsidRPr="00904F3E" w:rsidRDefault="00904F3E" w:rsidP="00904F3E">
      <w:pPr>
        <w:spacing w:line="360" w:lineRule="auto"/>
        <w:jc w:val="both"/>
        <w:rPr>
          <w:rFonts w:ascii="Trebuchet MS" w:hAnsi="Trebuchet MS" w:cs="Arial"/>
          <w:b/>
        </w:rPr>
      </w:pPr>
    </w:p>
    <w:p w:rsidR="00904F3E" w:rsidRPr="00904F3E" w:rsidRDefault="00904F3E" w:rsidP="00904F3E">
      <w:pPr>
        <w:spacing w:line="360" w:lineRule="auto"/>
        <w:jc w:val="both"/>
        <w:rPr>
          <w:rFonts w:ascii="Trebuchet MS" w:hAnsi="Trebuchet MS" w:cs="Arial"/>
        </w:rPr>
      </w:pPr>
      <w:r w:rsidRPr="00904F3E">
        <w:rPr>
          <w:rFonts w:ascii="Trebuchet MS" w:hAnsi="Trebuchet MS" w:cs="Arial"/>
        </w:rPr>
        <w:t xml:space="preserve">Oświadczam, że wszystkie informacje podane w powyższych oświadczeniach są aktualne </w:t>
      </w:r>
      <w:r w:rsidRPr="00904F3E">
        <w:rPr>
          <w:rFonts w:ascii="Trebuchet MS" w:hAnsi="Trebuchet MS" w:cs="Arial"/>
        </w:rPr>
        <w:br/>
        <w:t>i zgodne z prawdą oraz zostały przedstawione z pełną świadomością konsekwencji wprowadzenia zamawiającego w błąd przy przedstawianiu informacji.</w:t>
      </w: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jc w:val="both"/>
        <w:rPr>
          <w:rFonts w:ascii="Trebuchet MS" w:hAnsi="Trebuchet MS" w:cs="Arial"/>
        </w:rPr>
      </w:pPr>
    </w:p>
    <w:p w:rsidR="00904F3E" w:rsidRPr="00904F3E" w:rsidRDefault="00904F3E" w:rsidP="00904F3E">
      <w:pPr>
        <w:spacing w:line="360" w:lineRule="auto"/>
        <w:jc w:val="both"/>
        <w:rPr>
          <w:rFonts w:ascii="Trebuchet MS" w:hAnsi="Trebuchet MS" w:cs="Arial"/>
        </w:rPr>
      </w:pPr>
      <w:r w:rsidRPr="00904F3E">
        <w:rPr>
          <w:rFonts w:ascii="Trebuchet MS" w:hAnsi="Trebuchet MS" w:cs="Arial"/>
        </w:rPr>
        <w:t>…………….……………………</w:t>
      </w:r>
      <w:r w:rsidRPr="00904F3E">
        <w:rPr>
          <w:rFonts w:ascii="Trebuchet MS" w:hAnsi="Trebuchet MS" w:cs="Arial"/>
          <w:i/>
        </w:rPr>
        <w:t xml:space="preserve">, </w:t>
      </w:r>
      <w:r w:rsidRPr="00904F3E">
        <w:rPr>
          <w:rFonts w:ascii="Trebuchet MS" w:hAnsi="Trebuchet MS" w:cs="Arial"/>
        </w:rPr>
        <w:t xml:space="preserve">dnia ………….……. r. </w:t>
      </w:r>
    </w:p>
    <w:p w:rsidR="00904F3E" w:rsidRPr="00904F3E" w:rsidRDefault="00904F3E" w:rsidP="00904F3E">
      <w:pPr>
        <w:spacing w:line="360" w:lineRule="auto"/>
        <w:ind w:firstLine="708"/>
        <w:jc w:val="both"/>
        <w:rPr>
          <w:rFonts w:ascii="Trebuchet MS" w:hAnsi="Trebuchet MS" w:cs="Arial"/>
          <w:sz w:val="18"/>
          <w:szCs w:val="18"/>
        </w:rPr>
      </w:pPr>
      <w:r w:rsidRPr="00904F3E">
        <w:rPr>
          <w:rFonts w:ascii="Trebuchet MS" w:hAnsi="Trebuchet MS" w:cs="Arial"/>
          <w:sz w:val="18"/>
          <w:szCs w:val="18"/>
        </w:rPr>
        <w:t>(miejscowość i data)</w:t>
      </w:r>
    </w:p>
    <w:p w:rsidR="00904F3E" w:rsidRPr="00904F3E" w:rsidRDefault="00904F3E" w:rsidP="00904F3E">
      <w:pPr>
        <w:spacing w:line="360" w:lineRule="auto"/>
        <w:jc w:val="both"/>
        <w:rPr>
          <w:rFonts w:ascii="Trebuchet MS" w:hAnsi="Trebuchet MS" w:cs="Arial"/>
        </w:rPr>
      </w:pP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r>
      <w:r w:rsidRPr="00904F3E">
        <w:rPr>
          <w:rFonts w:ascii="Trebuchet MS" w:hAnsi="Trebuchet MS" w:cs="Arial"/>
        </w:rPr>
        <w:tab/>
        <w:t>…………………………………………</w:t>
      </w:r>
    </w:p>
    <w:p w:rsidR="00904F3E" w:rsidRPr="001B3622" w:rsidRDefault="00904F3E" w:rsidP="001B3622">
      <w:pPr>
        <w:spacing w:line="360" w:lineRule="auto"/>
        <w:ind w:left="6372"/>
        <w:rPr>
          <w:rFonts w:ascii="Trebuchet MS" w:hAnsi="Trebuchet MS" w:cs="Arial"/>
          <w:sz w:val="18"/>
          <w:szCs w:val="18"/>
        </w:rPr>
      </w:pPr>
      <w:r w:rsidRPr="00904F3E">
        <w:rPr>
          <w:rFonts w:ascii="Trebuchet MS" w:hAnsi="Trebuchet MS" w:cs="Arial"/>
          <w:sz w:val="18"/>
          <w:szCs w:val="18"/>
        </w:rPr>
        <w:t>(podpis osoby uprawnionej do reprezentowania Wykonawcy)</w:t>
      </w:r>
    </w:p>
    <w:p w:rsidR="0085368C" w:rsidRPr="00774570" w:rsidRDefault="0085368C">
      <w:pPr>
        <w:rPr>
          <w:rFonts w:ascii="Trebuchet MS" w:hAnsi="Trebuchet MS" w:cs="Arial"/>
          <w:sz w:val="18"/>
          <w:szCs w:val="18"/>
        </w:rPr>
      </w:pPr>
      <w:r w:rsidRPr="00774570">
        <w:rPr>
          <w:rFonts w:ascii="Trebuchet MS" w:hAnsi="Trebuchet MS" w:cs="Arial"/>
          <w:sz w:val="18"/>
          <w:szCs w:val="18"/>
        </w:rPr>
        <w:br w:type="page"/>
      </w:r>
    </w:p>
    <w:p w:rsidR="0085368C" w:rsidRPr="00774570" w:rsidRDefault="0085368C" w:rsidP="003B542C">
      <w:pPr>
        <w:pStyle w:val="Tekstpodstawowy"/>
        <w:spacing w:line="360" w:lineRule="auto"/>
        <w:jc w:val="right"/>
        <w:rPr>
          <w:rFonts w:ascii="Trebuchet MS" w:hAnsi="Trebuchet MS" w:cs="Arial"/>
          <w:b/>
          <w:sz w:val="20"/>
        </w:rPr>
      </w:pPr>
      <w:r w:rsidRPr="00774570">
        <w:rPr>
          <w:rFonts w:ascii="Trebuchet MS" w:hAnsi="Trebuchet MS" w:cs="Arial"/>
          <w:b/>
          <w:sz w:val="20"/>
        </w:rPr>
        <w:lastRenderedPageBreak/>
        <w:t>Załącznik 3</w:t>
      </w:r>
    </w:p>
    <w:p w:rsidR="0085368C" w:rsidRPr="00774570" w:rsidRDefault="0085368C" w:rsidP="003B542C">
      <w:pPr>
        <w:spacing w:line="360" w:lineRule="auto"/>
        <w:ind w:left="5246" w:firstLine="708"/>
        <w:rPr>
          <w:rFonts w:ascii="Trebuchet MS" w:hAnsi="Trebuchet MS" w:cs="Arial"/>
          <w:b/>
          <w:u w:val="single"/>
        </w:rPr>
      </w:pPr>
      <w:r w:rsidRPr="00774570">
        <w:rPr>
          <w:rFonts w:ascii="Trebuchet MS" w:hAnsi="Trebuchet MS" w:cs="Arial"/>
          <w:b/>
          <w:u w:val="single"/>
        </w:rPr>
        <w:t>Zamawiający:</w:t>
      </w:r>
    </w:p>
    <w:p w:rsidR="001B3622" w:rsidRPr="00904F3E" w:rsidRDefault="001B3622" w:rsidP="001B3622">
      <w:pPr>
        <w:spacing w:line="360" w:lineRule="auto"/>
        <w:ind w:left="5954"/>
        <w:rPr>
          <w:rFonts w:ascii="Trebuchet MS" w:hAnsi="Trebuchet MS" w:cs="Helvetica"/>
          <w:color w:val="333333"/>
        </w:rPr>
      </w:pPr>
      <w:r w:rsidRPr="00904F3E">
        <w:rPr>
          <w:rFonts w:ascii="Trebuchet MS" w:hAnsi="Trebuchet MS" w:cs="Helvetica"/>
          <w:color w:val="333333"/>
        </w:rPr>
        <w:t>Szkoła Podstawowa Nr 16</w:t>
      </w:r>
    </w:p>
    <w:p w:rsidR="001B3622" w:rsidRPr="00904F3E" w:rsidRDefault="001B3622" w:rsidP="001B3622">
      <w:pPr>
        <w:spacing w:line="360" w:lineRule="auto"/>
        <w:ind w:left="5954"/>
        <w:rPr>
          <w:rFonts w:ascii="Trebuchet MS" w:hAnsi="Trebuchet MS" w:cs="Helvetica"/>
          <w:color w:val="333333"/>
        </w:rPr>
      </w:pPr>
      <w:r w:rsidRPr="00904F3E">
        <w:rPr>
          <w:rFonts w:ascii="Trebuchet MS" w:hAnsi="Trebuchet MS" w:cs="Helvetica"/>
          <w:color w:val="333333"/>
        </w:rPr>
        <w:t>im. Janusza Korczaka</w:t>
      </w:r>
    </w:p>
    <w:p w:rsidR="001B3622" w:rsidRPr="00904F3E" w:rsidRDefault="001B3622" w:rsidP="001B3622">
      <w:pPr>
        <w:spacing w:line="360" w:lineRule="auto"/>
        <w:ind w:left="5954"/>
        <w:rPr>
          <w:rFonts w:ascii="Trebuchet MS" w:hAnsi="Trebuchet MS" w:cs="Helvetica"/>
          <w:color w:val="333333"/>
        </w:rPr>
      </w:pPr>
      <w:r w:rsidRPr="00904F3E">
        <w:rPr>
          <w:rFonts w:ascii="Trebuchet MS" w:hAnsi="Trebuchet MS" w:cs="Helvetica"/>
          <w:color w:val="333333"/>
        </w:rPr>
        <w:t>w Rudzie Śląskiej</w:t>
      </w:r>
    </w:p>
    <w:p w:rsidR="001B3622" w:rsidRPr="00904F3E" w:rsidRDefault="001B3622" w:rsidP="001B3622">
      <w:pPr>
        <w:spacing w:line="360" w:lineRule="auto"/>
        <w:ind w:left="5954"/>
        <w:rPr>
          <w:rFonts w:ascii="Trebuchet MS" w:hAnsi="Trebuchet MS" w:cs="Helvetica"/>
          <w:color w:val="333333"/>
        </w:rPr>
      </w:pPr>
      <w:r w:rsidRPr="00904F3E">
        <w:rPr>
          <w:rFonts w:ascii="Trebuchet MS" w:hAnsi="Trebuchet MS" w:cs="Helvetica"/>
          <w:color w:val="333333"/>
        </w:rPr>
        <w:t>ul. Kukułcza 4</w:t>
      </w:r>
    </w:p>
    <w:p w:rsidR="0085368C" w:rsidRPr="00774570" w:rsidRDefault="001B3622" w:rsidP="001B3622">
      <w:pPr>
        <w:spacing w:line="360" w:lineRule="auto"/>
        <w:ind w:left="5954"/>
        <w:rPr>
          <w:rFonts w:ascii="Trebuchet MS" w:hAnsi="Trebuchet MS" w:cs="Arial"/>
        </w:rPr>
      </w:pPr>
      <w:r w:rsidRPr="00904F3E">
        <w:rPr>
          <w:rFonts w:ascii="Trebuchet MS" w:hAnsi="Trebuchet MS" w:cs="Helvetica"/>
          <w:color w:val="333333"/>
        </w:rPr>
        <w:t>41 - 710 Ruda Śląska</w:t>
      </w:r>
    </w:p>
    <w:p w:rsidR="0085368C" w:rsidRPr="00774570" w:rsidRDefault="0085368C" w:rsidP="003B542C">
      <w:pPr>
        <w:spacing w:line="360" w:lineRule="auto"/>
        <w:rPr>
          <w:rFonts w:ascii="Trebuchet MS" w:hAnsi="Trebuchet MS" w:cs="Arial"/>
          <w:b/>
          <w:u w:val="single"/>
        </w:rPr>
      </w:pPr>
      <w:r w:rsidRPr="00774570">
        <w:rPr>
          <w:rFonts w:ascii="Trebuchet MS" w:hAnsi="Trebuchet MS" w:cs="Arial"/>
          <w:b/>
          <w:u w:val="single"/>
        </w:rPr>
        <w:t>Wykonawca:</w:t>
      </w:r>
    </w:p>
    <w:p w:rsidR="0085368C" w:rsidRPr="00774570" w:rsidRDefault="0085368C" w:rsidP="003B542C">
      <w:pPr>
        <w:spacing w:line="360" w:lineRule="auto"/>
        <w:ind w:right="5954"/>
        <w:rPr>
          <w:rFonts w:ascii="Trebuchet MS" w:hAnsi="Trebuchet MS" w:cs="Arial"/>
        </w:rPr>
      </w:pPr>
      <w:r w:rsidRPr="00774570">
        <w:rPr>
          <w:rFonts w:ascii="Trebuchet MS" w:hAnsi="Trebuchet MS" w:cs="Arial"/>
        </w:rPr>
        <w:t>………………………………………………………………………………………………………………….</w:t>
      </w:r>
    </w:p>
    <w:p w:rsidR="0085368C" w:rsidRPr="00774570" w:rsidRDefault="0085368C" w:rsidP="003B542C">
      <w:pPr>
        <w:spacing w:line="360" w:lineRule="auto"/>
        <w:ind w:right="5953"/>
        <w:rPr>
          <w:rFonts w:ascii="Trebuchet MS" w:hAnsi="Trebuchet MS" w:cs="Arial"/>
          <w:i/>
        </w:rPr>
      </w:pPr>
      <w:r w:rsidRPr="00774570">
        <w:rPr>
          <w:rFonts w:ascii="Trebuchet MS" w:hAnsi="Trebuchet MS" w:cs="Arial"/>
          <w:i/>
        </w:rPr>
        <w:t xml:space="preserve">(pełna nazwa/firma, adres, </w:t>
      </w:r>
    </w:p>
    <w:p w:rsidR="0085368C" w:rsidRPr="00774570" w:rsidRDefault="0085368C" w:rsidP="003B542C">
      <w:pPr>
        <w:spacing w:line="360" w:lineRule="auto"/>
        <w:ind w:right="5953"/>
        <w:rPr>
          <w:rFonts w:ascii="Trebuchet MS" w:hAnsi="Trebuchet MS" w:cs="Arial"/>
          <w:i/>
        </w:rPr>
      </w:pPr>
      <w:r w:rsidRPr="00774570">
        <w:rPr>
          <w:rFonts w:ascii="Trebuchet MS" w:hAnsi="Trebuchet MS" w:cs="Arial"/>
          <w:i/>
        </w:rPr>
        <w:t>w zależności od podmiotu: NIP/PESEL, KRS/CEiDG)</w:t>
      </w:r>
    </w:p>
    <w:p w:rsidR="0085368C" w:rsidRPr="00774570" w:rsidRDefault="0085368C" w:rsidP="003B542C">
      <w:pPr>
        <w:spacing w:line="360" w:lineRule="auto"/>
        <w:rPr>
          <w:rFonts w:ascii="Trebuchet MS" w:hAnsi="Trebuchet MS" w:cs="Arial"/>
          <w:u w:val="single"/>
        </w:rPr>
      </w:pPr>
      <w:r w:rsidRPr="00774570">
        <w:rPr>
          <w:rFonts w:ascii="Trebuchet MS" w:hAnsi="Trebuchet MS" w:cs="Arial"/>
          <w:u w:val="single"/>
        </w:rPr>
        <w:t>reprezentowany przez:</w:t>
      </w:r>
    </w:p>
    <w:p w:rsidR="0085368C" w:rsidRPr="00774570" w:rsidRDefault="0085368C" w:rsidP="003B542C">
      <w:pPr>
        <w:spacing w:line="360" w:lineRule="auto"/>
        <w:ind w:right="5954"/>
        <w:rPr>
          <w:rFonts w:ascii="Trebuchet MS" w:hAnsi="Trebuchet MS" w:cs="Arial"/>
        </w:rPr>
      </w:pPr>
      <w:r w:rsidRPr="00774570">
        <w:rPr>
          <w:rFonts w:ascii="Trebuchet MS" w:hAnsi="Trebuchet MS" w:cs="Arial"/>
        </w:rPr>
        <w:t>…………………………………………………………………………………………………………………..</w:t>
      </w:r>
    </w:p>
    <w:p w:rsidR="0085368C" w:rsidRPr="00774570" w:rsidRDefault="0085368C" w:rsidP="003B542C">
      <w:pPr>
        <w:spacing w:line="360" w:lineRule="auto"/>
        <w:ind w:right="5953"/>
        <w:rPr>
          <w:rFonts w:ascii="Trebuchet MS" w:hAnsi="Trebuchet MS" w:cs="Arial"/>
          <w:i/>
        </w:rPr>
      </w:pPr>
      <w:r w:rsidRPr="00774570">
        <w:rPr>
          <w:rFonts w:ascii="Trebuchet MS" w:hAnsi="Trebuchet MS" w:cs="Arial"/>
          <w:i/>
        </w:rPr>
        <w:t>(imię, nazwisko, stanowisko/podstawa do reprezentacji)</w:t>
      </w:r>
    </w:p>
    <w:p w:rsidR="0085368C" w:rsidRPr="00774570" w:rsidRDefault="0085368C" w:rsidP="003B542C">
      <w:pPr>
        <w:spacing w:after="120" w:line="360" w:lineRule="auto"/>
        <w:jc w:val="center"/>
        <w:rPr>
          <w:rFonts w:ascii="Arial" w:hAnsi="Arial" w:cs="Arial"/>
          <w:b/>
          <w:sz w:val="28"/>
          <w:szCs w:val="28"/>
          <w:u w:val="single"/>
        </w:rPr>
      </w:pPr>
      <w:r w:rsidRPr="00774570">
        <w:rPr>
          <w:rFonts w:ascii="Arial" w:hAnsi="Arial" w:cs="Arial"/>
          <w:b/>
          <w:sz w:val="28"/>
          <w:szCs w:val="28"/>
          <w:u w:val="single"/>
        </w:rPr>
        <w:t>OŚWIADCZENIE WYKONAWCY</w:t>
      </w:r>
    </w:p>
    <w:p w:rsidR="0085368C" w:rsidRPr="00774570" w:rsidRDefault="0085368C" w:rsidP="003B542C">
      <w:pPr>
        <w:spacing w:line="360" w:lineRule="auto"/>
        <w:jc w:val="center"/>
        <w:rPr>
          <w:rFonts w:ascii="Arial" w:hAnsi="Arial" w:cs="Arial"/>
          <w:b/>
        </w:rPr>
      </w:pPr>
      <w:r w:rsidRPr="00774570">
        <w:rPr>
          <w:rFonts w:ascii="Arial" w:hAnsi="Arial" w:cs="Arial"/>
          <w:b/>
        </w:rPr>
        <w:t xml:space="preserve">składane na podstawie art. 25a ust. 1 ustawy z dnia 29 stycznia 2004 r. </w:t>
      </w:r>
    </w:p>
    <w:p w:rsidR="0085368C" w:rsidRPr="00774570" w:rsidRDefault="0085368C" w:rsidP="003B542C">
      <w:pPr>
        <w:spacing w:line="360" w:lineRule="auto"/>
        <w:jc w:val="center"/>
        <w:rPr>
          <w:rFonts w:ascii="Arial" w:hAnsi="Arial" w:cs="Arial"/>
          <w:b/>
        </w:rPr>
      </w:pPr>
      <w:r w:rsidRPr="00774570">
        <w:rPr>
          <w:rFonts w:ascii="Arial" w:hAnsi="Arial" w:cs="Arial"/>
          <w:b/>
        </w:rPr>
        <w:t xml:space="preserve"> Prawo zamówień publicznych (dalej jako: ustawa Pzp),</w:t>
      </w:r>
    </w:p>
    <w:p w:rsidR="0085368C" w:rsidRPr="00774570" w:rsidRDefault="0085368C" w:rsidP="003B542C">
      <w:pPr>
        <w:spacing w:before="120" w:line="360" w:lineRule="auto"/>
        <w:jc w:val="center"/>
        <w:rPr>
          <w:rFonts w:ascii="Arial" w:hAnsi="Arial" w:cs="Arial"/>
          <w:b/>
          <w:u w:val="single"/>
        </w:rPr>
      </w:pPr>
      <w:r w:rsidRPr="00774570">
        <w:rPr>
          <w:rFonts w:ascii="Arial" w:hAnsi="Arial" w:cs="Arial"/>
          <w:b/>
          <w:u w:val="single"/>
        </w:rPr>
        <w:t>DOTYCZĄCE SPEŁNIANIA WARUNKÓW UDZIAŁU W POSTĘPOWANIU</w:t>
      </w:r>
    </w:p>
    <w:p w:rsidR="0085368C" w:rsidRPr="00774570" w:rsidRDefault="0085368C" w:rsidP="003B542C">
      <w:pPr>
        <w:spacing w:line="360" w:lineRule="auto"/>
        <w:jc w:val="both"/>
        <w:rPr>
          <w:rFonts w:ascii="Arial" w:hAnsi="Arial" w:cs="Arial"/>
        </w:rPr>
      </w:pPr>
    </w:p>
    <w:p w:rsidR="004627F0" w:rsidRDefault="0085368C" w:rsidP="004627F0">
      <w:pPr>
        <w:pStyle w:val="Tekstpodstawowywcity2"/>
        <w:spacing w:after="0" w:line="360" w:lineRule="auto"/>
        <w:ind w:left="357"/>
        <w:jc w:val="both"/>
        <w:rPr>
          <w:rFonts w:ascii="Trebuchet MS" w:hAnsi="Trebuchet MS" w:cs="Arial"/>
        </w:rPr>
      </w:pPr>
      <w:r w:rsidRPr="00774570">
        <w:rPr>
          <w:rFonts w:ascii="Trebuchet MS" w:hAnsi="Trebuchet MS" w:cs="Arial"/>
        </w:rPr>
        <w:t xml:space="preserve">Na potrzeby postępowania o udzielenie zamówienia publicznego pn. </w:t>
      </w:r>
      <w:r w:rsidR="004627F0">
        <w:rPr>
          <w:rFonts w:ascii="Trebuchet MS" w:hAnsi="Trebuchet MS"/>
        </w:rPr>
        <w:t>„</w:t>
      </w:r>
      <w:r w:rsidR="006C6D94" w:rsidRPr="0018106F">
        <w:rPr>
          <w:rFonts w:ascii="Trebuchet MS" w:hAnsi="Trebuchet MS"/>
          <w:b/>
        </w:rPr>
        <w:t>Zorganizowanie wyjazdu śródrocznego tzw. „zielonej szkoły” dla uczniów klas trzecich Szkoły Podstawowej nr 16 im. Janusza Korczaka w Rudzie Śląskiej</w:t>
      </w:r>
      <w:r w:rsidR="004627F0">
        <w:rPr>
          <w:rFonts w:ascii="Trebuchet MS" w:hAnsi="Trebuchet MS"/>
        </w:rPr>
        <w:t>”</w:t>
      </w:r>
      <w:r w:rsidRPr="00774570">
        <w:rPr>
          <w:rFonts w:ascii="Trebuchet MS" w:hAnsi="Trebuchet MS" w:cs="Arial"/>
        </w:rPr>
        <w:t>,</w:t>
      </w:r>
      <w:r w:rsidRPr="00774570">
        <w:rPr>
          <w:rFonts w:ascii="Trebuchet MS" w:hAnsi="Trebuchet MS" w:cs="Arial"/>
          <w:i/>
        </w:rPr>
        <w:t xml:space="preserve"> </w:t>
      </w:r>
      <w:r w:rsidRPr="00774570">
        <w:rPr>
          <w:rFonts w:ascii="Trebuchet MS" w:hAnsi="Trebuchet MS" w:cs="Arial"/>
        </w:rPr>
        <w:t xml:space="preserve">prowadzonego przez </w:t>
      </w:r>
      <w:r w:rsidR="006C6D94">
        <w:rPr>
          <w:rFonts w:ascii="Trebuchet MS" w:hAnsi="Trebuchet MS" w:cs="Arial"/>
        </w:rPr>
        <w:t>Szkołę Podstawową nr 16</w:t>
      </w:r>
      <w:r w:rsidR="006C6D94" w:rsidRPr="00904F3E">
        <w:rPr>
          <w:rFonts w:ascii="Trebuchet MS" w:hAnsi="Trebuchet MS" w:cs="Arial"/>
        </w:rPr>
        <w:t xml:space="preserve">, z siedzibą przy </w:t>
      </w:r>
      <w:r w:rsidR="006C6D94">
        <w:rPr>
          <w:rFonts w:ascii="Trebuchet MS" w:hAnsi="Trebuchet MS" w:cs="Arial"/>
        </w:rPr>
        <w:t>ul. Kukułcza 4, 41-710</w:t>
      </w:r>
      <w:r w:rsidR="006C6D94" w:rsidRPr="00904F3E">
        <w:rPr>
          <w:rFonts w:ascii="Trebuchet MS" w:hAnsi="Trebuchet MS" w:cs="Arial"/>
        </w:rPr>
        <w:t xml:space="preserve"> Ruda Śląska</w:t>
      </w:r>
      <w:r w:rsidRPr="00774570">
        <w:rPr>
          <w:rFonts w:ascii="Trebuchet MS" w:hAnsi="Trebuchet MS" w:cs="Arial"/>
          <w:i/>
        </w:rPr>
        <w:t xml:space="preserve">, </w:t>
      </w:r>
      <w:r w:rsidRPr="00774570">
        <w:rPr>
          <w:rFonts w:ascii="Trebuchet MS" w:hAnsi="Trebuchet MS" w:cs="Arial"/>
        </w:rPr>
        <w:t>oświadczam, co następuje:</w:t>
      </w:r>
    </w:p>
    <w:p w:rsidR="004627F0" w:rsidRPr="004627F0" w:rsidRDefault="004627F0" w:rsidP="004627F0">
      <w:pPr>
        <w:pStyle w:val="Tekstpodstawowywcity2"/>
        <w:spacing w:after="0" w:line="360" w:lineRule="auto"/>
        <w:ind w:left="357"/>
        <w:jc w:val="both"/>
        <w:rPr>
          <w:rFonts w:ascii="Trebuchet MS" w:hAnsi="Trebuchet MS" w:cs="Arial"/>
          <w:b/>
        </w:rPr>
      </w:pPr>
    </w:p>
    <w:p w:rsidR="0085368C" w:rsidRPr="00774570" w:rsidRDefault="0085368C" w:rsidP="003B542C">
      <w:pPr>
        <w:shd w:val="clear" w:color="auto" w:fill="BFBFBF"/>
        <w:spacing w:line="360" w:lineRule="auto"/>
        <w:jc w:val="both"/>
        <w:rPr>
          <w:rFonts w:ascii="Arial" w:hAnsi="Arial" w:cs="Arial"/>
          <w:b/>
        </w:rPr>
      </w:pPr>
      <w:r w:rsidRPr="00774570">
        <w:rPr>
          <w:rFonts w:ascii="Arial" w:hAnsi="Arial" w:cs="Arial"/>
          <w:b/>
        </w:rPr>
        <w:t>INFORMACJA DOTYCZĄCA WYKONAWCY:</w:t>
      </w:r>
    </w:p>
    <w:p w:rsidR="0085368C" w:rsidRPr="00774570" w:rsidRDefault="0085368C" w:rsidP="003B542C">
      <w:pPr>
        <w:spacing w:line="360" w:lineRule="auto"/>
        <w:jc w:val="both"/>
        <w:rPr>
          <w:rFonts w:ascii="Arial" w:hAnsi="Arial" w:cs="Arial"/>
        </w:rPr>
      </w:pPr>
    </w:p>
    <w:p w:rsidR="0085368C" w:rsidRPr="00774570" w:rsidRDefault="0085368C" w:rsidP="003B542C">
      <w:pPr>
        <w:spacing w:line="360" w:lineRule="auto"/>
        <w:jc w:val="both"/>
        <w:rPr>
          <w:rFonts w:ascii="Arial" w:hAnsi="Arial" w:cs="Arial"/>
        </w:rPr>
      </w:pPr>
      <w:r w:rsidRPr="00774570">
        <w:rPr>
          <w:rFonts w:ascii="Arial" w:hAnsi="Arial" w:cs="Arial"/>
        </w:rPr>
        <w:t>Oświadczam, że spełniam warunki udziału w postępowaniu określone przez Zamawiającego w ogłoszeniu o zamówieniu oraz w pkt 3.1.</w:t>
      </w:r>
      <w:r w:rsidR="00BD047A">
        <w:rPr>
          <w:rFonts w:ascii="Arial" w:hAnsi="Arial" w:cs="Arial"/>
        </w:rPr>
        <w:t xml:space="preserve"> </w:t>
      </w:r>
      <w:r w:rsidRPr="00774570">
        <w:rPr>
          <w:rFonts w:ascii="Arial" w:hAnsi="Arial" w:cs="Arial"/>
        </w:rPr>
        <w:t>rozdziału XIII Specyfikacj</w:t>
      </w:r>
      <w:r w:rsidR="00BD047A">
        <w:rPr>
          <w:rFonts w:ascii="Arial" w:hAnsi="Arial" w:cs="Arial"/>
        </w:rPr>
        <w:t>i Istotnych Warunków Zamówienia.</w:t>
      </w:r>
    </w:p>
    <w:p w:rsidR="00D83C42" w:rsidRPr="00125CB9" w:rsidRDefault="00D83C42" w:rsidP="00D83C42">
      <w:pPr>
        <w:pStyle w:val="Tekstpodstawowy"/>
        <w:rPr>
          <w:rFonts w:ascii="Trebuchet MS" w:hAnsi="Trebuchet MS" w:cs="Arial"/>
          <w:sz w:val="20"/>
        </w:rPr>
      </w:pPr>
    </w:p>
    <w:p w:rsidR="0085368C" w:rsidRPr="00774570" w:rsidRDefault="0085368C" w:rsidP="00D83C42">
      <w:pPr>
        <w:spacing w:line="360" w:lineRule="auto"/>
        <w:jc w:val="both"/>
        <w:rPr>
          <w:rFonts w:ascii="Arial" w:hAnsi="Arial" w:cs="Arial"/>
        </w:rPr>
      </w:pP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w:t>
      </w:r>
      <w:r w:rsidRPr="00774570">
        <w:rPr>
          <w:rFonts w:ascii="Trebuchet MS" w:hAnsi="Trebuchet MS" w:cs="Arial"/>
          <w:i/>
        </w:rPr>
        <w:t xml:space="preserve">, </w:t>
      </w:r>
      <w:r w:rsidRPr="00774570">
        <w:rPr>
          <w:rFonts w:ascii="Trebuchet MS" w:hAnsi="Trebuchet MS" w:cs="Arial"/>
        </w:rPr>
        <w:t xml:space="preserve">dnia ………….……. r. </w:t>
      </w:r>
    </w:p>
    <w:p w:rsidR="0085368C" w:rsidRPr="00774570" w:rsidRDefault="0085368C" w:rsidP="003B542C">
      <w:pPr>
        <w:spacing w:line="360" w:lineRule="auto"/>
        <w:ind w:firstLine="708"/>
        <w:jc w:val="both"/>
        <w:rPr>
          <w:rFonts w:ascii="Trebuchet MS" w:hAnsi="Trebuchet MS" w:cs="Arial"/>
          <w:sz w:val="18"/>
          <w:szCs w:val="18"/>
        </w:rPr>
      </w:pPr>
      <w:r w:rsidRPr="00774570">
        <w:rPr>
          <w:rFonts w:ascii="Trebuchet MS" w:hAnsi="Trebuchet MS" w:cs="Arial"/>
          <w:sz w:val="18"/>
          <w:szCs w:val="18"/>
        </w:rPr>
        <w:t>(miejscowość i data)</w:t>
      </w: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t>…………………………………………</w:t>
      </w:r>
    </w:p>
    <w:p w:rsidR="0085368C" w:rsidRDefault="0085368C" w:rsidP="003B542C">
      <w:pPr>
        <w:spacing w:line="360" w:lineRule="auto"/>
        <w:ind w:left="6372"/>
        <w:rPr>
          <w:rFonts w:ascii="Trebuchet MS" w:hAnsi="Trebuchet MS" w:cs="Arial"/>
          <w:sz w:val="18"/>
          <w:szCs w:val="18"/>
        </w:rPr>
      </w:pPr>
      <w:r w:rsidRPr="00774570">
        <w:rPr>
          <w:rFonts w:ascii="Trebuchet MS" w:hAnsi="Trebuchet MS" w:cs="Arial"/>
          <w:sz w:val="18"/>
          <w:szCs w:val="18"/>
        </w:rPr>
        <w:t>(podpis osoby uprawnionej do reprezentowania Wykonawcy)</w:t>
      </w:r>
    </w:p>
    <w:p w:rsidR="0085368C" w:rsidRPr="00774570" w:rsidRDefault="0085368C" w:rsidP="003B542C">
      <w:pPr>
        <w:shd w:val="clear" w:color="auto" w:fill="BFBFBF"/>
        <w:spacing w:line="360" w:lineRule="auto"/>
        <w:jc w:val="both"/>
        <w:rPr>
          <w:rFonts w:ascii="Arial" w:hAnsi="Arial" w:cs="Arial"/>
          <w:b/>
        </w:rPr>
      </w:pPr>
      <w:r w:rsidRPr="00774570">
        <w:rPr>
          <w:rFonts w:ascii="Arial" w:hAnsi="Arial" w:cs="Arial"/>
          <w:b/>
        </w:rPr>
        <w:lastRenderedPageBreak/>
        <w:t>OŚWIADCZENIE DOTYCZĄCE PODANYCH INFORMACJI:</w:t>
      </w:r>
    </w:p>
    <w:p w:rsidR="0085368C" w:rsidRPr="00774570" w:rsidRDefault="0085368C" w:rsidP="003B542C">
      <w:pPr>
        <w:spacing w:line="360" w:lineRule="auto"/>
        <w:jc w:val="both"/>
        <w:rPr>
          <w:rFonts w:ascii="Arial" w:hAnsi="Arial" w:cs="Arial"/>
        </w:rPr>
      </w:pPr>
    </w:p>
    <w:p w:rsidR="0085368C" w:rsidRPr="00774570" w:rsidRDefault="0085368C" w:rsidP="003B542C">
      <w:pPr>
        <w:spacing w:line="360" w:lineRule="auto"/>
        <w:jc w:val="both"/>
        <w:rPr>
          <w:rFonts w:ascii="Arial" w:hAnsi="Arial" w:cs="Arial"/>
        </w:rPr>
      </w:pPr>
      <w:r w:rsidRPr="00774570">
        <w:rPr>
          <w:rFonts w:ascii="Arial" w:hAnsi="Arial" w:cs="Arial"/>
        </w:rPr>
        <w:t xml:space="preserve">Oświadczam, że wszystkie informacje podane w powyższych oświadczeniach są aktualne </w:t>
      </w:r>
      <w:r w:rsidRPr="00774570">
        <w:rPr>
          <w:rFonts w:ascii="Arial" w:hAnsi="Arial" w:cs="Arial"/>
        </w:rPr>
        <w:br/>
        <w:t>i zgodne z prawdą oraz zostały przedstawione z pełną świadomością konsekwencji wprowadzenia zamawiającego w błąd przy przedstawianiu informacji.</w:t>
      </w:r>
    </w:p>
    <w:p w:rsidR="0085368C" w:rsidRPr="00774570" w:rsidRDefault="0085368C" w:rsidP="003B542C">
      <w:pPr>
        <w:spacing w:line="360" w:lineRule="auto"/>
        <w:jc w:val="both"/>
        <w:rPr>
          <w:rFonts w:ascii="Arial" w:hAnsi="Arial" w:cs="Arial"/>
        </w:rPr>
      </w:pPr>
    </w:p>
    <w:p w:rsidR="0085368C" w:rsidRPr="00774570" w:rsidRDefault="0085368C" w:rsidP="003B542C">
      <w:pPr>
        <w:spacing w:line="360" w:lineRule="auto"/>
        <w:jc w:val="both"/>
        <w:rPr>
          <w:rFonts w:ascii="Arial" w:hAnsi="Arial" w:cs="Arial"/>
        </w:rPr>
      </w:pP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w:t>
      </w:r>
      <w:r w:rsidRPr="00774570">
        <w:rPr>
          <w:rFonts w:ascii="Trebuchet MS" w:hAnsi="Trebuchet MS" w:cs="Arial"/>
          <w:i/>
        </w:rPr>
        <w:t xml:space="preserve">, </w:t>
      </w:r>
      <w:r w:rsidRPr="00774570">
        <w:rPr>
          <w:rFonts w:ascii="Trebuchet MS" w:hAnsi="Trebuchet MS" w:cs="Arial"/>
        </w:rPr>
        <w:t xml:space="preserve">dnia ………….……. r. </w:t>
      </w:r>
    </w:p>
    <w:p w:rsidR="0085368C" w:rsidRPr="00774570" w:rsidRDefault="0085368C" w:rsidP="003B542C">
      <w:pPr>
        <w:spacing w:line="360" w:lineRule="auto"/>
        <w:ind w:firstLine="708"/>
        <w:jc w:val="both"/>
        <w:rPr>
          <w:rFonts w:ascii="Trebuchet MS" w:hAnsi="Trebuchet MS" w:cs="Arial"/>
          <w:sz w:val="18"/>
          <w:szCs w:val="18"/>
        </w:rPr>
      </w:pPr>
      <w:r w:rsidRPr="00774570">
        <w:rPr>
          <w:rFonts w:ascii="Trebuchet MS" w:hAnsi="Trebuchet MS" w:cs="Arial"/>
          <w:sz w:val="18"/>
          <w:szCs w:val="18"/>
        </w:rPr>
        <w:t>(miejscowość i data)</w:t>
      </w:r>
    </w:p>
    <w:p w:rsidR="0085368C" w:rsidRPr="00774570" w:rsidRDefault="0085368C" w:rsidP="003B542C">
      <w:pPr>
        <w:spacing w:line="360" w:lineRule="auto"/>
        <w:jc w:val="both"/>
        <w:rPr>
          <w:rFonts w:ascii="Trebuchet MS" w:hAnsi="Trebuchet MS" w:cs="Arial"/>
        </w:rPr>
      </w:pPr>
    </w:p>
    <w:p w:rsidR="0085368C" w:rsidRPr="00774570" w:rsidRDefault="0085368C" w:rsidP="003B542C">
      <w:pPr>
        <w:spacing w:line="360" w:lineRule="auto"/>
        <w:jc w:val="both"/>
        <w:rPr>
          <w:rFonts w:ascii="Trebuchet MS" w:hAnsi="Trebuchet MS" w:cs="Arial"/>
        </w:rPr>
      </w:pPr>
    </w:p>
    <w:p w:rsidR="0085368C" w:rsidRPr="00774570" w:rsidRDefault="0085368C" w:rsidP="003B542C">
      <w:pPr>
        <w:spacing w:line="360" w:lineRule="auto"/>
        <w:jc w:val="both"/>
        <w:rPr>
          <w:rFonts w:ascii="Trebuchet MS" w:hAnsi="Trebuchet MS" w:cs="Arial"/>
        </w:rPr>
      </w:pP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r>
      <w:r w:rsidRPr="00774570">
        <w:rPr>
          <w:rFonts w:ascii="Trebuchet MS" w:hAnsi="Trebuchet MS" w:cs="Arial"/>
        </w:rPr>
        <w:tab/>
        <w:t>…………………………………………</w:t>
      </w:r>
    </w:p>
    <w:p w:rsidR="00A92989" w:rsidRDefault="0085368C" w:rsidP="003B542C">
      <w:pPr>
        <w:spacing w:line="360" w:lineRule="auto"/>
        <w:ind w:left="6372"/>
        <w:rPr>
          <w:rFonts w:ascii="Trebuchet MS" w:hAnsi="Trebuchet MS" w:cs="Arial"/>
          <w:sz w:val="18"/>
          <w:szCs w:val="18"/>
        </w:rPr>
      </w:pPr>
      <w:r w:rsidRPr="00774570">
        <w:rPr>
          <w:rFonts w:ascii="Trebuchet MS" w:hAnsi="Trebuchet MS" w:cs="Arial"/>
          <w:sz w:val="18"/>
          <w:szCs w:val="18"/>
        </w:rPr>
        <w:t>(podpis osoby uprawnionej do reprezentowania Wykonawcy)</w:t>
      </w:r>
    </w:p>
    <w:p w:rsidR="00A92989" w:rsidRDefault="00A92989">
      <w:pPr>
        <w:rPr>
          <w:rFonts w:ascii="Trebuchet MS" w:hAnsi="Trebuchet MS" w:cs="Arial"/>
          <w:sz w:val="18"/>
          <w:szCs w:val="18"/>
        </w:rPr>
      </w:pPr>
      <w:r>
        <w:rPr>
          <w:rFonts w:ascii="Trebuchet MS" w:hAnsi="Trebuchet MS" w:cs="Arial"/>
          <w:sz w:val="18"/>
          <w:szCs w:val="18"/>
        </w:rPr>
        <w:br w:type="page"/>
      </w:r>
    </w:p>
    <w:p w:rsidR="0085368C" w:rsidRPr="00E5374C" w:rsidRDefault="0085368C" w:rsidP="003B542C">
      <w:pPr>
        <w:pStyle w:val="Tekstpodstawowy"/>
        <w:spacing w:line="360" w:lineRule="auto"/>
        <w:rPr>
          <w:rFonts w:ascii="Trebuchet MS" w:hAnsi="Trebuchet MS" w:cs="Arial"/>
          <w:sz w:val="20"/>
        </w:rPr>
      </w:pPr>
    </w:p>
    <w:p w:rsidR="004627F0" w:rsidRPr="00E5374C" w:rsidRDefault="008C6A19" w:rsidP="004627F0">
      <w:pPr>
        <w:pStyle w:val="Tekstpodstawowy"/>
        <w:spacing w:line="360" w:lineRule="auto"/>
        <w:jc w:val="center"/>
        <w:rPr>
          <w:rFonts w:ascii="Trebuchet MS" w:hAnsi="Trebuchet MS" w:cs="Arial"/>
          <w:b/>
          <w:sz w:val="20"/>
        </w:rPr>
      </w:pPr>
      <w:r w:rsidRPr="00E5374C">
        <w:rPr>
          <w:rFonts w:ascii="Trebuchet MS" w:hAnsi="Trebuchet MS" w:cs="Arial"/>
          <w:b/>
          <w:sz w:val="20"/>
        </w:rPr>
        <w:tab/>
      </w:r>
      <w:r w:rsidRPr="00E5374C">
        <w:rPr>
          <w:rFonts w:ascii="Trebuchet MS" w:hAnsi="Trebuchet MS" w:cs="Arial"/>
          <w:b/>
          <w:sz w:val="20"/>
        </w:rPr>
        <w:tab/>
      </w:r>
      <w:r w:rsidRPr="00E5374C">
        <w:rPr>
          <w:rFonts w:ascii="Trebuchet MS" w:hAnsi="Trebuchet MS" w:cs="Arial"/>
          <w:b/>
          <w:sz w:val="20"/>
        </w:rPr>
        <w:tab/>
      </w:r>
      <w:r w:rsidRPr="00E5374C">
        <w:rPr>
          <w:rFonts w:ascii="Trebuchet MS" w:hAnsi="Trebuchet MS" w:cs="Arial"/>
          <w:b/>
          <w:sz w:val="20"/>
        </w:rPr>
        <w:tab/>
      </w:r>
      <w:r w:rsidRPr="00E5374C">
        <w:rPr>
          <w:rFonts w:ascii="Trebuchet MS" w:hAnsi="Trebuchet MS" w:cs="Arial"/>
          <w:b/>
          <w:sz w:val="20"/>
        </w:rPr>
        <w:tab/>
      </w:r>
      <w:r w:rsidRPr="00E5374C">
        <w:rPr>
          <w:rFonts w:ascii="Trebuchet MS" w:hAnsi="Trebuchet MS" w:cs="Arial"/>
          <w:b/>
          <w:sz w:val="20"/>
        </w:rPr>
        <w:tab/>
      </w:r>
      <w:r w:rsidRPr="00E5374C">
        <w:rPr>
          <w:rFonts w:ascii="Trebuchet MS" w:hAnsi="Trebuchet MS" w:cs="Arial"/>
          <w:b/>
          <w:sz w:val="20"/>
        </w:rPr>
        <w:tab/>
      </w:r>
      <w:r w:rsidRPr="00E5374C">
        <w:rPr>
          <w:rFonts w:ascii="Trebuchet MS" w:hAnsi="Trebuchet MS" w:cs="Arial"/>
          <w:b/>
          <w:sz w:val="20"/>
        </w:rPr>
        <w:tab/>
      </w:r>
      <w:r w:rsidRPr="00E5374C">
        <w:rPr>
          <w:rFonts w:ascii="Trebuchet MS" w:hAnsi="Trebuchet MS" w:cs="Arial"/>
          <w:b/>
          <w:sz w:val="20"/>
        </w:rPr>
        <w:tab/>
        <w:t>Załącznik nr 4</w:t>
      </w:r>
    </w:p>
    <w:p w:rsidR="00E5374C" w:rsidRPr="00E5374C" w:rsidRDefault="00E5374C" w:rsidP="009E6782">
      <w:pPr>
        <w:pStyle w:val="Tekstpodstawowy"/>
        <w:spacing w:line="360" w:lineRule="auto"/>
        <w:jc w:val="center"/>
        <w:rPr>
          <w:rFonts w:ascii="Trebuchet MS" w:hAnsi="Trebuchet MS" w:cs="Arial"/>
          <w:b/>
          <w:sz w:val="20"/>
        </w:rPr>
      </w:pPr>
    </w:p>
    <w:p w:rsidR="008C6A19" w:rsidRDefault="004627F0" w:rsidP="009E6782">
      <w:pPr>
        <w:pStyle w:val="Tekstpodstawowy"/>
        <w:spacing w:line="360" w:lineRule="auto"/>
        <w:jc w:val="center"/>
        <w:rPr>
          <w:rFonts w:ascii="Trebuchet MS" w:hAnsi="Trebuchet MS" w:cs="Arial"/>
          <w:b/>
          <w:sz w:val="20"/>
        </w:rPr>
      </w:pPr>
      <w:r w:rsidRPr="00E5374C">
        <w:rPr>
          <w:rFonts w:ascii="Trebuchet MS" w:hAnsi="Trebuchet MS" w:cs="Arial"/>
          <w:b/>
          <w:sz w:val="20"/>
        </w:rPr>
        <w:t>OPIS PRZEDMIOTU ZAMÓWIENIA</w:t>
      </w:r>
    </w:p>
    <w:p w:rsidR="00A81C4F" w:rsidRPr="00A81C4F" w:rsidRDefault="00A81C4F" w:rsidP="00A81C4F">
      <w:pPr>
        <w:pStyle w:val="Tekstpodstawowy"/>
        <w:spacing w:line="360" w:lineRule="auto"/>
        <w:rPr>
          <w:rFonts w:ascii="Trebuchet MS" w:hAnsi="Trebuchet MS" w:cs="Arial"/>
          <w:b/>
          <w:sz w:val="20"/>
        </w:rPr>
      </w:pPr>
      <w:r w:rsidRPr="00A81C4F">
        <w:rPr>
          <w:rFonts w:ascii="Trebuchet MS" w:hAnsi="Trebuchet MS" w:cs="Arial"/>
          <w:b/>
          <w:sz w:val="20"/>
        </w:rPr>
        <w:t>Szczegółowy opis zamówienia, wraz ze wskazaniem standardów jakościowych odnoszących się do istotnych cech przedmiotu zamówienia.</w:t>
      </w:r>
    </w:p>
    <w:p w:rsidR="00A81C4F" w:rsidRPr="0018106F" w:rsidRDefault="00A81C4F" w:rsidP="00B30FDA">
      <w:pPr>
        <w:pStyle w:val="Akapitzlist"/>
        <w:spacing w:line="360" w:lineRule="auto"/>
        <w:ind w:left="0"/>
        <w:jc w:val="both"/>
        <w:rPr>
          <w:rFonts w:ascii="Trebuchet MS" w:hAnsi="Trebuchet MS"/>
        </w:rPr>
      </w:pPr>
      <w:r w:rsidRPr="0018106F">
        <w:rPr>
          <w:rFonts w:ascii="Trebuchet MS" w:hAnsi="Trebuchet MS"/>
        </w:rPr>
        <w:t>Przedmiotem zamówienia jest usługa polegająca na zorganizowaniu w roku szkolnym 2016/2017 wyjazdu śródrocznego, tzw. „zielonej szkoły” dla 95 uczniów klas trzecich Szkoły Podstawowej nr 16 im. Janusza Korczaka w Ru</w:t>
      </w:r>
      <w:r w:rsidR="005F1F07">
        <w:rPr>
          <w:rFonts w:ascii="Trebuchet MS" w:hAnsi="Trebuchet MS"/>
        </w:rPr>
        <w:t>dzie Śląskiej oraz</w:t>
      </w:r>
      <w:r w:rsidRPr="0018106F">
        <w:rPr>
          <w:rFonts w:ascii="Trebuchet MS" w:hAnsi="Trebuchet MS"/>
        </w:rPr>
        <w:t xml:space="preserve"> 10 opiekunów. Zamówienie obejmuje organizację pobytu, transport, wyżywienie. Miejsce wypoczynku to miejscowość położona nad Morzem Bałtyckim. Cena pobytu opiekunów jest wkalkulowana w cenę jednostkową ucznia. Ostateczna liczna uczestników „zielonej szkoły” podana zostanie wykonawcy na dwa tygodnie przed wyjazdem. </w:t>
      </w:r>
      <w:r>
        <w:rPr>
          <w:rFonts w:ascii="Trebuchet MS" w:hAnsi="Trebuchet MS"/>
        </w:rPr>
        <w:t>Planowany</w:t>
      </w:r>
      <w:r w:rsidRPr="0018106F">
        <w:rPr>
          <w:rFonts w:ascii="Trebuchet MS" w:hAnsi="Trebuchet MS"/>
        </w:rPr>
        <w:t xml:space="preserve"> termin realizacji zamówienia: </w:t>
      </w:r>
      <w:r w:rsidRPr="0018106F">
        <w:rPr>
          <w:rFonts w:ascii="Trebuchet MS" w:hAnsi="Trebuchet MS"/>
          <w:b/>
        </w:rPr>
        <w:t>28.05.2017</w:t>
      </w:r>
      <w:r>
        <w:rPr>
          <w:rFonts w:ascii="Trebuchet MS" w:hAnsi="Trebuchet MS"/>
          <w:b/>
        </w:rPr>
        <w:t xml:space="preserve"> </w:t>
      </w:r>
      <w:r w:rsidRPr="0018106F">
        <w:rPr>
          <w:rFonts w:ascii="Trebuchet MS" w:hAnsi="Trebuchet MS"/>
          <w:b/>
        </w:rPr>
        <w:t>r. – 11.06.2017</w:t>
      </w:r>
      <w:r>
        <w:rPr>
          <w:rFonts w:ascii="Trebuchet MS" w:hAnsi="Trebuchet MS"/>
          <w:b/>
        </w:rPr>
        <w:t xml:space="preserve"> </w:t>
      </w:r>
      <w:r w:rsidRPr="0018106F">
        <w:rPr>
          <w:rFonts w:ascii="Trebuchet MS" w:hAnsi="Trebuchet MS"/>
          <w:b/>
        </w:rPr>
        <w:t>r.</w:t>
      </w:r>
      <w:r w:rsidRPr="0018106F">
        <w:rPr>
          <w:rFonts w:ascii="Trebuchet MS" w:hAnsi="Trebuchet MS"/>
        </w:rPr>
        <w:t xml:space="preserve"> Turnus winien rozpocząć się kolacją w dniu przyjazdu i potrwać 13 pełnych dni w miejscu pobytu, natomiast skończyć się śniadaniem w dniu wyjazdu powrotnego. W dniu wyjazdu powrotnego wszyscy uczestnicy winni mieć zapewniony suchy prowiant oraz napoje. Wykonawca zobowiązany jest ubezpieczyć uczestników „zielonej szkoły’ od następstw nieszczęśliwych wypadków w czasie podróży i pobytu o wartości </w:t>
      </w:r>
      <w:r>
        <w:rPr>
          <w:rFonts w:ascii="Trebuchet MS" w:hAnsi="Trebuchet MS"/>
        </w:rPr>
        <w:t>ubezpieczenia 10 </w:t>
      </w:r>
      <w:r w:rsidRPr="0018106F">
        <w:rPr>
          <w:rFonts w:ascii="Trebuchet MS" w:hAnsi="Trebuchet MS"/>
        </w:rPr>
        <w:t>000,00 zł na osobę.</w:t>
      </w:r>
    </w:p>
    <w:p w:rsidR="00A81C4F" w:rsidRPr="0018106F" w:rsidRDefault="00A81C4F" w:rsidP="00A81C4F">
      <w:pPr>
        <w:pStyle w:val="Akapitzlist"/>
        <w:spacing w:line="360" w:lineRule="auto"/>
        <w:ind w:left="0"/>
        <w:jc w:val="both"/>
        <w:rPr>
          <w:rFonts w:ascii="Trebuchet MS" w:hAnsi="Trebuchet MS"/>
        </w:rPr>
      </w:pPr>
      <w:r w:rsidRPr="0018106F">
        <w:rPr>
          <w:rFonts w:ascii="Trebuchet MS" w:hAnsi="Trebuchet MS"/>
        </w:rPr>
        <w:t>W przypadku organizatorów prowadzących działalność gospodarczą w zakresie organizacji wypoczynku dzieci i młodzieży, zastosowanie znajdą stosowne przepisy ustawy z dnia 29 sierpnia 1997r. o usługach turystycznych (Dz. U. z 2004r. Nr 223, poz. 2268 z póź. zm.), w zakresie zapewnienia bezpiecznych warunków wypoczynku i</w:t>
      </w:r>
      <w:r w:rsidR="005F1F07">
        <w:rPr>
          <w:rFonts w:ascii="Trebuchet MS" w:hAnsi="Trebuchet MS"/>
        </w:rPr>
        <w:t xml:space="preserve"> właściwej opieki wychowawczej.</w:t>
      </w:r>
    </w:p>
    <w:p w:rsidR="00B30FDA" w:rsidRDefault="00B30FDA" w:rsidP="00A81C4F">
      <w:pPr>
        <w:pStyle w:val="Akapitzlist"/>
        <w:spacing w:line="360" w:lineRule="auto"/>
        <w:ind w:left="0"/>
        <w:jc w:val="both"/>
        <w:rPr>
          <w:rFonts w:ascii="Trebuchet MS" w:hAnsi="Trebuchet MS"/>
          <w:b/>
          <w:u w:val="single"/>
        </w:rPr>
      </w:pPr>
    </w:p>
    <w:p w:rsidR="00A81C4F" w:rsidRPr="0018106F" w:rsidRDefault="00A81C4F" w:rsidP="00A81C4F">
      <w:pPr>
        <w:pStyle w:val="Akapitzlist"/>
        <w:spacing w:line="360" w:lineRule="auto"/>
        <w:ind w:left="0"/>
        <w:jc w:val="both"/>
        <w:rPr>
          <w:rFonts w:ascii="Trebuchet MS" w:hAnsi="Trebuchet MS"/>
          <w:b/>
          <w:u w:val="single"/>
        </w:rPr>
      </w:pPr>
      <w:r w:rsidRPr="0018106F">
        <w:rPr>
          <w:rFonts w:ascii="Trebuchet MS" w:hAnsi="Trebuchet MS"/>
          <w:b/>
          <w:u w:val="single"/>
        </w:rPr>
        <w:t>Wymagania co do obiektu</w:t>
      </w:r>
    </w:p>
    <w:p w:rsidR="00A81C4F" w:rsidRPr="0018106F" w:rsidRDefault="00A81C4F" w:rsidP="00B30FDA">
      <w:pPr>
        <w:pStyle w:val="Akapitzlist"/>
        <w:spacing w:line="360" w:lineRule="auto"/>
        <w:ind w:left="0"/>
        <w:jc w:val="both"/>
        <w:rPr>
          <w:rFonts w:ascii="Trebuchet MS" w:hAnsi="Trebuchet MS"/>
        </w:rPr>
      </w:pPr>
      <w:r w:rsidRPr="0018106F">
        <w:rPr>
          <w:rFonts w:ascii="Trebuchet MS" w:hAnsi="Trebuchet MS"/>
        </w:rPr>
        <w:t>Placówka wypoczynku dla dzieci powinna być położona od linii brzegowej morza nie dalej niż 300m. Obiekt powinien być ogrodzony, monitorowany i dozorowany 24 h na dobę. Zakwaterowanie całej grupy d</w:t>
      </w:r>
      <w:r>
        <w:rPr>
          <w:rFonts w:ascii="Trebuchet MS" w:hAnsi="Trebuchet MS"/>
        </w:rPr>
        <w:t xml:space="preserve">zieci oraz kadry pedagogicznej </w:t>
      </w:r>
      <w:r w:rsidRPr="0018106F">
        <w:rPr>
          <w:rFonts w:ascii="Trebuchet MS" w:hAnsi="Trebuchet MS"/>
        </w:rPr>
        <w:t>w jednym budynku na jednej lub dwóch kondygnacjach bez możliwości przebywania w czasie pobytu w ośrodku dzieci oraz dorosłych pe</w:t>
      </w:r>
      <w:r w:rsidR="005F1F07">
        <w:rPr>
          <w:rFonts w:ascii="Trebuchet MS" w:hAnsi="Trebuchet MS"/>
        </w:rPr>
        <w:t>nsjonariuszy indywidualnych lub/</w:t>
      </w:r>
      <w:r w:rsidRPr="0018106F">
        <w:rPr>
          <w:rFonts w:ascii="Trebuchet MS" w:hAnsi="Trebuchet MS"/>
        </w:rPr>
        <w:t>i w zorganizowanych grupach. Wejście do pokoi z korytarza wewnętrznego. Pokoje 2, 3 , 4 – osobowe z pełnym węzłem sanitarnym (</w:t>
      </w:r>
      <w:r w:rsidR="00C44FA4" w:rsidRPr="00735819">
        <w:rPr>
          <w:rFonts w:ascii="Trebuchet MS" w:hAnsi="Trebuchet MS"/>
        </w:rPr>
        <w:t xml:space="preserve">w tym </w:t>
      </w:r>
      <w:r w:rsidRPr="0018106F">
        <w:rPr>
          <w:rFonts w:ascii="Trebuchet MS" w:hAnsi="Trebuchet MS"/>
        </w:rPr>
        <w:t>bieżąca ciepła woda) z pojedynczymi łóżkami (wykluczone są dostawki oraz łóżka piętrowe). Pokoje muszą być w</w:t>
      </w:r>
      <w:r>
        <w:rPr>
          <w:rFonts w:ascii="Trebuchet MS" w:hAnsi="Trebuchet MS"/>
        </w:rPr>
        <w:t>yposażone w półki, szafki nocne</w:t>
      </w:r>
      <w:r>
        <w:rPr>
          <w:rFonts w:ascii="Trebuchet MS" w:hAnsi="Trebuchet MS"/>
        </w:rPr>
        <w:br/>
      </w:r>
      <w:r w:rsidRPr="0018106F">
        <w:rPr>
          <w:rFonts w:ascii="Trebuchet MS" w:hAnsi="Trebuchet MS"/>
        </w:rPr>
        <w:t xml:space="preserve">i krzesła dla każdego dziecka zakwaterowanego w pokoju oraz stół i szafę. Przez cały okres pobytu należy zapewnić temperaturę pokojową w pomieszczeniach, w których przebywają uczestnicy wyjazdu, tj. od 20 do 23 </w:t>
      </w:r>
      <w:r w:rsidRPr="0018106F">
        <w:rPr>
          <w:rFonts w:ascii="Trebuchet MS" w:hAnsi="Trebuchet MS"/>
          <w:vertAlign w:val="superscript"/>
        </w:rPr>
        <w:t xml:space="preserve">o </w:t>
      </w:r>
      <w:r w:rsidRPr="0018106F">
        <w:rPr>
          <w:rFonts w:ascii="Trebuchet MS" w:hAnsi="Trebuchet MS"/>
        </w:rPr>
        <w:t>C. Stołówka ma się znajdować w budynku zamieszkałym przez grupę albo</w:t>
      </w:r>
      <w:r w:rsidR="00B30FDA">
        <w:rPr>
          <w:rFonts w:ascii="Trebuchet MS" w:hAnsi="Trebuchet MS"/>
        </w:rPr>
        <w:br/>
      </w:r>
      <w:r w:rsidRPr="0018106F">
        <w:rPr>
          <w:rFonts w:ascii="Trebuchet MS" w:hAnsi="Trebuchet MS"/>
        </w:rPr>
        <w:t>w budynku odrębnym w bezpośrednim sąsiedztwie połączonym zadaszonym przejściem z budynkiem zakwaterowania dzieci. Obiekt musi być wyposażony w salę telewizyjną z DVD, salę dyskotekową ze sprawnym sprzętem grającym  oraz sale wyposażone w ławki i w tablice, które będą przystosowane do prowadzenia zajęć dydaktycznych z dziećmi</w:t>
      </w:r>
      <w:r w:rsidR="00C44FA4">
        <w:rPr>
          <w:rFonts w:ascii="Trebuchet MS" w:hAnsi="Trebuchet MS"/>
        </w:rPr>
        <w:t xml:space="preserve"> w liczbie min. 25 osób w sali.</w:t>
      </w:r>
    </w:p>
    <w:p w:rsidR="00B30FDA" w:rsidRDefault="00B30FDA" w:rsidP="00A81C4F">
      <w:pPr>
        <w:pStyle w:val="Akapitzlist"/>
        <w:spacing w:line="360" w:lineRule="auto"/>
        <w:ind w:left="0"/>
        <w:jc w:val="both"/>
        <w:rPr>
          <w:rFonts w:ascii="Trebuchet MS" w:hAnsi="Trebuchet MS"/>
          <w:b/>
          <w:u w:val="single"/>
        </w:rPr>
      </w:pPr>
    </w:p>
    <w:p w:rsidR="00A81C4F" w:rsidRPr="0018106F" w:rsidRDefault="00A81C4F" w:rsidP="00A81C4F">
      <w:pPr>
        <w:pStyle w:val="Akapitzlist"/>
        <w:spacing w:line="360" w:lineRule="auto"/>
        <w:ind w:left="0"/>
        <w:jc w:val="both"/>
        <w:rPr>
          <w:rFonts w:ascii="Trebuchet MS" w:hAnsi="Trebuchet MS"/>
          <w:b/>
          <w:u w:val="single"/>
        </w:rPr>
      </w:pPr>
      <w:r w:rsidRPr="0018106F">
        <w:rPr>
          <w:rFonts w:ascii="Trebuchet MS" w:hAnsi="Trebuchet MS"/>
          <w:b/>
          <w:u w:val="single"/>
        </w:rPr>
        <w:lastRenderedPageBreak/>
        <w:t>Wyżywienie</w:t>
      </w:r>
    </w:p>
    <w:p w:rsidR="00A81C4F" w:rsidRPr="00735819" w:rsidRDefault="00A81C4F" w:rsidP="00A81C4F">
      <w:pPr>
        <w:pStyle w:val="Akapitzlist"/>
        <w:spacing w:line="360" w:lineRule="auto"/>
        <w:ind w:left="0"/>
        <w:jc w:val="both"/>
        <w:rPr>
          <w:rFonts w:ascii="Trebuchet MS" w:hAnsi="Trebuchet MS"/>
        </w:rPr>
      </w:pPr>
      <w:r w:rsidRPr="0018106F">
        <w:rPr>
          <w:rFonts w:ascii="Trebuchet MS" w:hAnsi="Trebuchet MS"/>
        </w:rPr>
        <w:t>Wymagane są cztery posiłki dziennie, tj. śniadanie, obiad, podw</w:t>
      </w:r>
      <w:r w:rsidR="00B30FDA">
        <w:rPr>
          <w:rFonts w:ascii="Trebuchet MS" w:hAnsi="Trebuchet MS"/>
        </w:rPr>
        <w:t>ieczorek i kolacja przygotowane</w:t>
      </w:r>
      <w:r w:rsidR="00B30FDA">
        <w:rPr>
          <w:rFonts w:ascii="Trebuchet MS" w:hAnsi="Trebuchet MS"/>
        </w:rPr>
        <w:br/>
      </w:r>
      <w:r w:rsidRPr="0018106F">
        <w:rPr>
          <w:rFonts w:ascii="Trebuchet MS" w:hAnsi="Trebuchet MS"/>
        </w:rPr>
        <w:t>w sposób zapewniający bezpieczeństwo żywności zgodnie z zasadami Hazard Analysis and Critiiicccal Control Points, zwanym „systemem HACCAP”, a także Rozporządzeniem Ministra Zdrowia z dnia 26 lipca 2016r. w sprawie grup środków spożywczych przeznaczonych do sprzedaży dzieciom i młodzieży w jednostkach systemu oświaty oraz wymagań, jakie muszą speł</w:t>
      </w:r>
      <w:r w:rsidR="00B30FDA">
        <w:rPr>
          <w:rFonts w:ascii="Trebuchet MS" w:hAnsi="Trebuchet MS"/>
        </w:rPr>
        <w:t>niać środki spożywcze stosowane</w:t>
      </w:r>
      <w:r w:rsidR="00B30FDA">
        <w:rPr>
          <w:rFonts w:ascii="Trebuchet MS" w:hAnsi="Trebuchet MS"/>
        </w:rPr>
        <w:br/>
      </w:r>
      <w:r w:rsidRPr="0018106F">
        <w:rPr>
          <w:rFonts w:ascii="Trebuchet MS" w:hAnsi="Trebuchet MS"/>
        </w:rPr>
        <w:t>w ramach żywienia zbiorowego dzieci i mło</w:t>
      </w:r>
      <w:r w:rsidR="003451B7">
        <w:rPr>
          <w:rFonts w:ascii="Trebuchet MS" w:hAnsi="Trebuchet MS"/>
        </w:rPr>
        <w:t>dzieży w tych jednostkach (Dz. U</w:t>
      </w:r>
      <w:r w:rsidRPr="0018106F">
        <w:rPr>
          <w:rFonts w:ascii="Trebuchet MS" w:hAnsi="Trebuchet MS"/>
        </w:rPr>
        <w:t xml:space="preserve"> z 2016r., poz. 1154).</w:t>
      </w:r>
      <w:r w:rsidR="00B30FDA">
        <w:rPr>
          <w:rFonts w:ascii="Trebuchet MS" w:hAnsi="Trebuchet MS"/>
        </w:rPr>
        <w:br/>
      </w:r>
      <w:r w:rsidRPr="0018106F">
        <w:rPr>
          <w:rFonts w:ascii="Trebuchet MS" w:hAnsi="Trebuchet MS"/>
        </w:rPr>
        <w:t>W przypadku stosowania przez niektórych uczestników diety, wykonawca zobowiązany jest zapewnić dania zgodnie z wytycznymi danej diety. Liczba uczestników wyjazdu, dla których istnieje potrzeba przygotowania zmodyfikowanej diety zostanie przedstawiona na dwa tygodnie przed wyjazdem. Ponadto wykonawca zobowiązany jest zapewnić dzieciom przez cały dzień ni</w:t>
      </w:r>
      <w:r w:rsidR="00B30FDA">
        <w:rPr>
          <w:rFonts w:ascii="Trebuchet MS" w:hAnsi="Trebuchet MS"/>
        </w:rPr>
        <w:t>eograniczony dostęp do napojów.</w:t>
      </w:r>
      <w:r w:rsidR="005F1F07">
        <w:rPr>
          <w:rFonts w:ascii="Trebuchet MS" w:hAnsi="Trebuchet MS"/>
        </w:rPr>
        <w:t xml:space="preserve"> </w:t>
      </w:r>
      <w:r w:rsidR="005F1F07" w:rsidRPr="00735819">
        <w:rPr>
          <w:rFonts w:ascii="Trebuchet MS" w:hAnsi="Trebuchet MS"/>
        </w:rPr>
        <w:t>Zamawiający wymaga aby posiłki były różnorodne, tj. nie powtarzały się w czasie pobytu.</w:t>
      </w:r>
    </w:p>
    <w:p w:rsidR="00A81C4F" w:rsidRPr="0018106F" w:rsidRDefault="00A81C4F" w:rsidP="00A81C4F">
      <w:pPr>
        <w:pStyle w:val="Akapitzlist"/>
        <w:spacing w:line="360" w:lineRule="auto"/>
        <w:ind w:left="0"/>
        <w:jc w:val="both"/>
        <w:rPr>
          <w:rFonts w:ascii="Trebuchet MS" w:hAnsi="Trebuchet MS"/>
        </w:rPr>
      </w:pPr>
    </w:p>
    <w:p w:rsidR="00A81C4F" w:rsidRPr="0018106F" w:rsidRDefault="00A81C4F" w:rsidP="00A81C4F">
      <w:pPr>
        <w:pStyle w:val="Akapitzlist"/>
        <w:spacing w:line="360" w:lineRule="auto"/>
        <w:ind w:left="0"/>
        <w:jc w:val="both"/>
        <w:rPr>
          <w:rFonts w:ascii="Trebuchet MS" w:hAnsi="Trebuchet MS" w:cs="Helvetica"/>
          <w:b/>
          <w:u w:val="single"/>
        </w:rPr>
      </w:pPr>
      <w:r w:rsidRPr="0018106F">
        <w:rPr>
          <w:rFonts w:ascii="Trebuchet MS" w:hAnsi="Trebuchet MS" w:cs="Helvetica"/>
          <w:b/>
          <w:u w:val="single"/>
        </w:rPr>
        <w:t>Program rekreacyjno - sportowy w czasie wyjazdu</w:t>
      </w:r>
    </w:p>
    <w:p w:rsidR="00A81C4F" w:rsidRPr="0018106F" w:rsidRDefault="00A81C4F" w:rsidP="00B30FDA">
      <w:pPr>
        <w:spacing w:line="360" w:lineRule="auto"/>
        <w:jc w:val="both"/>
        <w:rPr>
          <w:rFonts w:ascii="Trebuchet MS" w:hAnsi="Trebuchet MS"/>
        </w:rPr>
      </w:pPr>
      <w:r w:rsidRPr="0018106F">
        <w:rPr>
          <w:rFonts w:ascii="Trebuchet MS" w:hAnsi="Trebuchet MS" w:cs="Helvetica"/>
        </w:rPr>
        <w:t>Wykonawca winien zapewnić uczestnikom wyjazdu program rekreacyjno - sportowy, k</w:t>
      </w:r>
      <w:r w:rsidR="005F1F07">
        <w:rPr>
          <w:rFonts w:ascii="Trebuchet MS" w:hAnsi="Trebuchet MS" w:cs="Helvetica"/>
        </w:rPr>
        <w:t xml:space="preserve">oordynowany przez rezydenta, </w:t>
      </w:r>
      <w:r w:rsidRPr="0018106F">
        <w:rPr>
          <w:rFonts w:ascii="Trebuchet MS" w:hAnsi="Trebuchet MS" w:cs="Helvetica"/>
        </w:rPr>
        <w:t>który będzie obejmował co najmniej:</w:t>
      </w:r>
    </w:p>
    <w:p w:rsidR="00A81C4F" w:rsidRPr="0018106F" w:rsidRDefault="00A81C4F" w:rsidP="00087F69">
      <w:pPr>
        <w:pStyle w:val="NormalnyWeb"/>
        <w:numPr>
          <w:ilvl w:val="0"/>
          <w:numId w:val="56"/>
        </w:numPr>
        <w:spacing w:before="0" w:beforeAutospacing="0" w:after="0" w:afterAutospacing="0" w:line="360" w:lineRule="auto"/>
        <w:ind w:left="0"/>
        <w:jc w:val="both"/>
        <w:rPr>
          <w:rFonts w:ascii="Trebuchet MS" w:hAnsi="Trebuchet MS" w:cs="Helvetica"/>
          <w:sz w:val="20"/>
        </w:rPr>
      </w:pPr>
      <w:r w:rsidRPr="0018106F">
        <w:rPr>
          <w:rFonts w:ascii="Trebuchet MS" w:hAnsi="Trebuchet MS" w:cs="Helvetica"/>
          <w:sz w:val="20"/>
        </w:rPr>
        <w:t>dwie wycieczki autokarowe do miejsc, które umożliwią dzieciom zdobycie nowej wiedzy, doświadczenia poznawczego, przeżycia „żywej" lekcji historii itp. Wykonawca organizując wycieczki całodniowe zapewnia każdorazowo przewodnika, pokrycie kosztów wstępu do zwiedzanych obiektów oraz zaopatrzy uczestników wycieczek w suchy prowiant,</w:t>
      </w:r>
    </w:p>
    <w:p w:rsidR="00A81C4F" w:rsidRPr="0018106F" w:rsidRDefault="00A81C4F" w:rsidP="00087F69">
      <w:pPr>
        <w:pStyle w:val="NormalnyWeb"/>
        <w:numPr>
          <w:ilvl w:val="0"/>
          <w:numId w:val="56"/>
        </w:numPr>
        <w:spacing w:before="0" w:beforeAutospacing="0" w:after="0" w:afterAutospacing="0" w:line="360" w:lineRule="auto"/>
        <w:ind w:left="0"/>
        <w:jc w:val="both"/>
        <w:rPr>
          <w:rFonts w:ascii="Trebuchet MS" w:hAnsi="Trebuchet MS" w:cs="Helvetica"/>
          <w:sz w:val="20"/>
        </w:rPr>
      </w:pPr>
      <w:r w:rsidRPr="0018106F">
        <w:rPr>
          <w:rFonts w:ascii="Trebuchet MS" w:hAnsi="Trebuchet MS" w:cs="Helvetica"/>
          <w:sz w:val="20"/>
        </w:rPr>
        <w:t>rejs statkiem po morzu realizowany przy wycieczce autokarowej,</w:t>
      </w:r>
    </w:p>
    <w:p w:rsidR="00A81C4F" w:rsidRPr="0018106F" w:rsidRDefault="00A81C4F" w:rsidP="00087F69">
      <w:pPr>
        <w:pStyle w:val="NormalnyWeb"/>
        <w:numPr>
          <w:ilvl w:val="0"/>
          <w:numId w:val="56"/>
        </w:numPr>
        <w:spacing w:before="0" w:beforeAutospacing="0" w:after="0" w:afterAutospacing="0" w:line="360" w:lineRule="auto"/>
        <w:ind w:left="0"/>
        <w:jc w:val="both"/>
        <w:rPr>
          <w:rFonts w:ascii="Trebuchet MS" w:hAnsi="Trebuchet MS" w:cs="Helvetica"/>
          <w:sz w:val="20"/>
        </w:rPr>
      </w:pPr>
      <w:r w:rsidRPr="0018106F">
        <w:rPr>
          <w:rFonts w:ascii="Trebuchet MS" w:hAnsi="Trebuchet MS" w:cs="Helvetica"/>
          <w:sz w:val="20"/>
        </w:rPr>
        <w:t xml:space="preserve">organizację dodatkowych imprez, w tym co najmniej: 1 </w:t>
      </w:r>
      <w:r w:rsidR="00C44FA4">
        <w:rPr>
          <w:rFonts w:ascii="Trebuchet MS" w:hAnsi="Trebuchet MS" w:cs="Helvetica"/>
          <w:sz w:val="20"/>
        </w:rPr>
        <w:t>ognisko z pieczeniem kiełbasek</w:t>
      </w:r>
      <w:r w:rsidRPr="0018106F">
        <w:rPr>
          <w:rFonts w:ascii="Trebuchet MS" w:hAnsi="Trebuchet MS" w:cs="Helvetica"/>
          <w:sz w:val="20"/>
        </w:rPr>
        <w:t>, 3 dyskoteki, zabawy integracyjne, zajęcia sportowo - rekreacyjne, konkursy, w których wykonawca winien zapewnić dyplomy i drobne upominki dla uczestników (np. zabawki, art. szkolne, sprzęt sportowy itp.).</w:t>
      </w:r>
    </w:p>
    <w:p w:rsidR="00A81C4F" w:rsidRPr="0018106F" w:rsidRDefault="00A81C4F" w:rsidP="00B30FDA">
      <w:pPr>
        <w:pStyle w:val="NormalnyWeb"/>
        <w:spacing w:before="0" w:beforeAutospacing="0" w:after="0" w:afterAutospacing="0" w:line="360" w:lineRule="auto"/>
        <w:jc w:val="both"/>
        <w:rPr>
          <w:rFonts w:ascii="Trebuchet MS" w:hAnsi="Trebuchet MS" w:cs="Helvetica"/>
          <w:sz w:val="20"/>
        </w:rPr>
      </w:pPr>
      <w:r w:rsidRPr="0018106F">
        <w:rPr>
          <w:rFonts w:ascii="Trebuchet MS" w:hAnsi="Trebuchet MS" w:cs="Helvetica"/>
          <w:sz w:val="20"/>
        </w:rPr>
        <w:t xml:space="preserve">Wykonawca jest zobowiązany zapewnić koce plażowe, wiatrochrony oraz sprzęt sportowy do dyspozycji uczestników wyjazdu (piłki nożne, piłki do siatkówki, piłki plażowe, skakanki, paletki do badmintona i tenisa stołowego). Opieka rezydenta na terenie ośrodka </w:t>
      </w:r>
      <w:r w:rsidR="00B30FDA">
        <w:rPr>
          <w:rFonts w:ascii="Trebuchet MS" w:hAnsi="Trebuchet MS" w:cs="Helvetica"/>
          <w:sz w:val="20"/>
        </w:rPr>
        <w:t>podczas całego pobytu.</w:t>
      </w:r>
    </w:p>
    <w:p w:rsidR="00C44FA4" w:rsidRPr="00735819" w:rsidRDefault="00C44FA4" w:rsidP="00C44FA4">
      <w:pPr>
        <w:pStyle w:val="Akapitzlist"/>
        <w:spacing w:line="360" w:lineRule="auto"/>
        <w:ind w:left="0"/>
        <w:jc w:val="both"/>
        <w:rPr>
          <w:rFonts w:ascii="Trebuchet MS" w:hAnsi="Trebuchet MS"/>
        </w:rPr>
      </w:pPr>
      <w:r w:rsidRPr="00735819">
        <w:rPr>
          <w:rFonts w:ascii="Trebuchet MS" w:hAnsi="Trebuchet MS"/>
        </w:rPr>
        <w:t>Wymagana jest możliwość stałego korzystania z placu zabaw, boiska wielofunkcyjnego i miejsca na ognisko (nieodpłatnie).</w:t>
      </w:r>
    </w:p>
    <w:p w:rsidR="00B30FDA" w:rsidRDefault="00B30FDA" w:rsidP="00A81C4F">
      <w:pPr>
        <w:pStyle w:val="NormalnyWeb"/>
        <w:spacing w:before="0" w:beforeAutospacing="0" w:after="0" w:afterAutospacing="0" w:line="360" w:lineRule="auto"/>
        <w:rPr>
          <w:rFonts w:ascii="Trebuchet MS" w:hAnsi="Trebuchet MS" w:cs="Helvetica"/>
          <w:b/>
          <w:color w:val="333333"/>
          <w:sz w:val="20"/>
          <w:u w:val="single"/>
        </w:rPr>
      </w:pPr>
    </w:p>
    <w:p w:rsidR="00A81C4F" w:rsidRPr="0018106F" w:rsidRDefault="00A81C4F" w:rsidP="00A81C4F">
      <w:pPr>
        <w:pStyle w:val="NormalnyWeb"/>
        <w:spacing w:before="0" w:beforeAutospacing="0" w:after="0" w:afterAutospacing="0" w:line="360" w:lineRule="auto"/>
        <w:rPr>
          <w:rFonts w:ascii="Trebuchet MS" w:hAnsi="Trebuchet MS" w:cs="Helvetica"/>
          <w:b/>
          <w:color w:val="333333"/>
          <w:sz w:val="20"/>
        </w:rPr>
      </w:pPr>
      <w:r w:rsidRPr="0018106F">
        <w:rPr>
          <w:rFonts w:ascii="Trebuchet MS" w:hAnsi="Trebuchet MS" w:cs="Helvetica"/>
          <w:b/>
          <w:color w:val="333333"/>
          <w:sz w:val="20"/>
          <w:u w:val="single"/>
        </w:rPr>
        <w:t>Program profilaktyki zdrowotnej w czasie wyjazdu</w:t>
      </w:r>
    </w:p>
    <w:p w:rsidR="00A81C4F" w:rsidRPr="0018106F" w:rsidRDefault="00A81C4F" w:rsidP="00B30FDA">
      <w:pPr>
        <w:pStyle w:val="NormalnyWeb"/>
        <w:spacing w:before="0" w:beforeAutospacing="0" w:after="0" w:afterAutospacing="0" w:line="360" w:lineRule="auto"/>
        <w:jc w:val="both"/>
        <w:rPr>
          <w:rFonts w:ascii="Trebuchet MS" w:hAnsi="Trebuchet MS" w:cs="Helvetica"/>
          <w:color w:val="333333"/>
          <w:sz w:val="20"/>
        </w:rPr>
      </w:pPr>
      <w:r w:rsidRPr="0018106F">
        <w:rPr>
          <w:rFonts w:ascii="Trebuchet MS" w:hAnsi="Trebuchet MS" w:cs="Helvetica"/>
          <w:color w:val="333333"/>
          <w:sz w:val="20"/>
        </w:rPr>
        <w:t>Przez cały okres wyjazdu wykonawca musi zapewnić w ramach programu profilaktyki zdrowotnej:</w:t>
      </w:r>
    </w:p>
    <w:p w:rsidR="00A81C4F" w:rsidRPr="0018106F" w:rsidRDefault="00A81C4F" w:rsidP="00B30FDA">
      <w:pPr>
        <w:pStyle w:val="NormalnyWeb"/>
        <w:spacing w:before="0" w:beforeAutospacing="0" w:after="0" w:afterAutospacing="0" w:line="360" w:lineRule="auto"/>
        <w:jc w:val="both"/>
        <w:rPr>
          <w:rFonts w:ascii="Trebuchet MS" w:hAnsi="Trebuchet MS" w:cs="Helvetica"/>
          <w:color w:val="333333"/>
          <w:sz w:val="20"/>
        </w:rPr>
      </w:pPr>
      <w:r w:rsidRPr="0018106F">
        <w:rPr>
          <w:rFonts w:ascii="Trebuchet MS" w:hAnsi="Trebuchet MS" w:cs="Helvetica"/>
          <w:color w:val="333333"/>
          <w:sz w:val="20"/>
        </w:rPr>
        <w:t xml:space="preserve">1) całodobową opiekę medyczną w placówce pobytu dzieci, tj. pielęgniarkę na miejscu 24 h na dobę </w:t>
      </w:r>
      <w:r w:rsidRPr="0018106F">
        <w:rPr>
          <w:rFonts w:ascii="Trebuchet MS" w:hAnsi="Trebuchet MS" w:cs="Helvetica"/>
          <w:color w:val="333333"/>
          <w:sz w:val="20"/>
        </w:rPr>
        <w:br/>
        <w:t>oraz lekarza na każde wezwanie (koszt ewentualnego dowozu dzieci do szpitala ponosi wykonawca usługi),</w:t>
      </w:r>
    </w:p>
    <w:p w:rsidR="00A81C4F" w:rsidRPr="0018106F" w:rsidRDefault="00A81C4F" w:rsidP="00B30FDA">
      <w:pPr>
        <w:pStyle w:val="NormalnyWeb"/>
        <w:spacing w:before="0" w:beforeAutospacing="0" w:after="0" w:afterAutospacing="0" w:line="360" w:lineRule="auto"/>
        <w:jc w:val="both"/>
        <w:rPr>
          <w:rFonts w:ascii="Trebuchet MS" w:hAnsi="Trebuchet MS" w:cs="Helvetica"/>
          <w:color w:val="333333"/>
          <w:sz w:val="20"/>
        </w:rPr>
      </w:pPr>
      <w:r w:rsidRPr="0018106F">
        <w:rPr>
          <w:rFonts w:ascii="Trebuchet MS" w:hAnsi="Trebuchet MS" w:cs="Helvetica"/>
          <w:color w:val="333333"/>
          <w:sz w:val="20"/>
        </w:rPr>
        <w:t>2) podstawowe lekarstwa przeciwbólowe, przeciwgorączkowe oraz materiały opatrunkowe, a także lekarstwa przepisane przez lekarza na receptę.</w:t>
      </w:r>
    </w:p>
    <w:p w:rsidR="00B30FDA" w:rsidRDefault="00B30FDA" w:rsidP="00B30FDA">
      <w:pPr>
        <w:pStyle w:val="NormalnyWeb"/>
        <w:spacing w:before="0" w:beforeAutospacing="0" w:after="0" w:afterAutospacing="0" w:line="360" w:lineRule="auto"/>
        <w:jc w:val="both"/>
        <w:rPr>
          <w:rFonts w:ascii="Trebuchet MS" w:hAnsi="Trebuchet MS" w:cs="Helvetica"/>
          <w:b/>
          <w:color w:val="333333"/>
          <w:sz w:val="20"/>
          <w:u w:val="single"/>
        </w:rPr>
      </w:pPr>
    </w:p>
    <w:p w:rsidR="00B30FDA" w:rsidRDefault="00B30FDA" w:rsidP="00B30FDA">
      <w:pPr>
        <w:pStyle w:val="NormalnyWeb"/>
        <w:spacing w:before="0" w:beforeAutospacing="0" w:after="0" w:afterAutospacing="0" w:line="360" w:lineRule="auto"/>
        <w:jc w:val="both"/>
        <w:rPr>
          <w:rFonts w:ascii="Trebuchet MS" w:hAnsi="Trebuchet MS" w:cs="Helvetica"/>
          <w:b/>
          <w:color w:val="333333"/>
          <w:sz w:val="20"/>
          <w:u w:val="single"/>
        </w:rPr>
      </w:pPr>
    </w:p>
    <w:p w:rsidR="00A81C4F" w:rsidRPr="0018106F" w:rsidRDefault="00A81C4F" w:rsidP="00B30FDA">
      <w:pPr>
        <w:pStyle w:val="NormalnyWeb"/>
        <w:spacing w:before="0" w:beforeAutospacing="0" w:after="0" w:afterAutospacing="0" w:line="360" w:lineRule="auto"/>
        <w:jc w:val="both"/>
        <w:rPr>
          <w:rFonts w:ascii="Trebuchet MS" w:hAnsi="Trebuchet MS" w:cs="Helvetica"/>
          <w:b/>
          <w:color w:val="333333"/>
          <w:sz w:val="20"/>
        </w:rPr>
      </w:pPr>
      <w:r w:rsidRPr="0018106F">
        <w:rPr>
          <w:rFonts w:ascii="Trebuchet MS" w:hAnsi="Trebuchet MS" w:cs="Helvetica"/>
          <w:b/>
          <w:color w:val="333333"/>
          <w:sz w:val="20"/>
          <w:u w:val="single"/>
        </w:rPr>
        <w:lastRenderedPageBreak/>
        <w:t>Transport tam i z powrotem</w:t>
      </w:r>
    </w:p>
    <w:p w:rsidR="00A81C4F" w:rsidRPr="0018106F" w:rsidRDefault="00A81C4F" w:rsidP="00B30FDA">
      <w:pPr>
        <w:pStyle w:val="NormalnyWeb"/>
        <w:spacing w:before="0" w:beforeAutospacing="0" w:after="0" w:afterAutospacing="0" w:line="360" w:lineRule="auto"/>
        <w:jc w:val="both"/>
        <w:rPr>
          <w:rFonts w:ascii="Trebuchet MS" w:hAnsi="Trebuchet MS" w:cs="Helvetica"/>
          <w:color w:val="333333"/>
          <w:sz w:val="20"/>
        </w:rPr>
      </w:pPr>
      <w:r w:rsidRPr="0018106F">
        <w:rPr>
          <w:rFonts w:ascii="Trebuchet MS" w:hAnsi="Trebuchet MS" w:cs="Helvetica"/>
          <w:color w:val="333333"/>
          <w:sz w:val="20"/>
        </w:rPr>
        <w:t xml:space="preserve">Wykonawca jest zobowiązany zapewnić uczestnikom wyjazdu transport tam i z powrotem (tj. z Rudy Śląskiej do ośrodka oraz z ośrodka do Rudy Śląskiej) autokarem klasy lux (klimatyzacja, wc, video). </w:t>
      </w:r>
    </w:p>
    <w:p w:rsidR="00A81C4F" w:rsidRPr="0018106F" w:rsidRDefault="00A81C4F" w:rsidP="00B30FDA">
      <w:pPr>
        <w:pStyle w:val="NormalnyWeb"/>
        <w:spacing w:before="0" w:beforeAutospacing="0" w:after="0" w:afterAutospacing="0" w:line="360" w:lineRule="auto"/>
        <w:jc w:val="both"/>
        <w:rPr>
          <w:rFonts w:ascii="Trebuchet MS" w:hAnsi="Trebuchet MS" w:cs="Helvetica"/>
          <w:color w:val="333333"/>
          <w:sz w:val="20"/>
        </w:rPr>
      </w:pPr>
      <w:r w:rsidRPr="0018106F">
        <w:rPr>
          <w:rFonts w:ascii="Trebuchet MS" w:hAnsi="Trebuchet MS" w:cs="Helvetica"/>
          <w:color w:val="333333"/>
          <w:sz w:val="20"/>
        </w:rPr>
        <w:t>Wykonawca zapewni dojazd i przejazd z wykorzystaniem środków transportu (autokarów):</w:t>
      </w:r>
    </w:p>
    <w:p w:rsidR="00A81C4F" w:rsidRPr="0018106F" w:rsidRDefault="00A81C4F" w:rsidP="00B30FDA">
      <w:pPr>
        <w:pStyle w:val="NormalnyWeb"/>
        <w:spacing w:before="0" w:beforeAutospacing="0" w:after="0" w:afterAutospacing="0" w:line="360" w:lineRule="auto"/>
        <w:jc w:val="both"/>
        <w:rPr>
          <w:rFonts w:ascii="Trebuchet MS" w:hAnsi="Trebuchet MS" w:cs="Helvetica"/>
          <w:color w:val="333333"/>
          <w:sz w:val="20"/>
        </w:rPr>
      </w:pPr>
      <w:r w:rsidRPr="0018106F">
        <w:rPr>
          <w:rFonts w:ascii="Trebuchet MS" w:hAnsi="Trebuchet MS" w:cs="Helvetica"/>
          <w:color w:val="333333"/>
          <w:sz w:val="20"/>
        </w:rPr>
        <w:t>a) dopuszczonych do ruchu i odpowiadających wymaganiom u</w:t>
      </w:r>
      <w:r w:rsidR="00B30FDA">
        <w:rPr>
          <w:rFonts w:ascii="Trebuchet MS" w:hAnsi="Trebuchet MS" w:cs="Helvetica"/>
          <w:color w:val="333333"/>
          <w:sz w:val="20"/>
        </w:rPr>
        <w:t>stawy z dnia 6 września 2001 r.</w:t>
      </w:r>
      <w:r w:rsidR="00B30FDA">
        <w:rPr>
          <w:rFonts w:ascii="Trebuchet MS" w:hAnsi="Trebuchet MS" w:cs="Helvetica"/>
          <w:color w:val="333333"/>
          <w:sz w:val="20"/>
        </w:rPr>
        <w:br/>
      </w:r>
      <w:r w:rsidRPr="0018106F">
        <w:rPr>
          <w:rFonts w:ascii="Trebuchet MS" w:hAnsi="Trebuchet MS" w:cs="Helvetica"/>
          <w:color w:val="333333"/>
          <w:sz w:val="20"/>
        </w:rPr>
        <w:t>o transporcie drogowym (Dz</w:t>
      </w:r>
      <w:r w:rsidR="00337B2F">
        <w:rPr>
          <w:rFonts w:ascii="Trebuchet MS" w:hAnsi="Trebuchet MS" w:cs="Helvetica"/>
          <w:color w:val="333333"/>
          <w:sz w:val="20"/>
        </w:rPr>
        <w:t>.</w:t>
      </w:r>
      <w:r w:rsidRPr="0018106F">
        <w:rPr>
          <w:rFonts w:ascii="Trebuchet MS" w:hAnsi="Trebuchet MS" w:cs="Helvetica"/>
          <w:color w:val="333333"/>
          <w:sz w:val="20"/>
        </w:rPr>
        <w:t xml:space="preserve"> U</w:t>
      </w:r>
      <w:r w:rsidR="00337B2F">
        <w:rPr>
          <w:rFonts w:ascii="Trebuchet MS" w:hAnsi="Trebuchet MS" w:cs="Helvetica"/>
          <w:color w:val="333333"/>
          <w:sz w:val="20"/>
        </w:rPr>
        <w:t>.</w:t>
      </w:r>
      <w:r w:rsidRPr="0018106F">
        <w:rPr>
          <w:rFonts w:ascii="Trebuchet MS" w:hAnsi="Trebuchet MS" w:cs="Helvetica"/>
          <w:color w:val="333333"/>
          <w:sz w:val="20"/>
        </w:rPr>
        <w:t xml:space="preserve"> z 2007 r. Nr 125, poz. 874 z późn. zm.) - posiadających aktualny przegląd i ubezpieczenie,</w:t>
      </w:r>
    </w:p>
    <w:p w:rsidR="00A81C4F" w:rsidRPr="0018106F" w:rsidRDefault="00A81C4F" w:rsidP="00B30FDA">
      <w:pPr>
        <w:pStyle w:val="NormalnyWeb"/>
        <w:spacing w:before="0" w:beforeAutospacing="0" w:after="0" w:afterAutospacing="0" w:line="360" w:lineRule="auto"/>
        <w:jc w:val="both"/>
        <w:rPr>
          <w:rFonts w:ascii="Trebuchet MS" w:hAnsi="Trebuchet MS" w:cs="Helvetica"/>
          <w:color w:val="333333"/>
          <w:sz w:val="20"/>
        </w:rPr>
      </w:pPr>
      <w:r w:rsidRPr="0018106F">
        <w:rPr>
          <w:rFonts w:ascii="Trebuchet MS" w:hAnsi="Trebuchet MS" w:cs="Helvetica"/>
          <w:color w:val="333333"/>
          <w:sz w:val="20"/>
        </w:rPr>
        <w:t>b) spełniających wszystkie wymogi bezpieczeństwa i kodeksu drogowego,</w:t>
      </w:r>
    </w:p>
    <w:p w:rsidR="00A81C4F" w:rsidRPr="0018106F" w:rsidRDefault="00A81C4F" w:rsidP="00B30FDA">
      <w:pPr>
        <w:pStyle w:val="NormalnyWeb"/>
        <w:spacing w:before="0" w:beforeAutospacing="0" w:after="0" w:afterAutospacing="0" w:line="360" w:lineRule="auto"/>
        <w:jc w:val="both"/>
        <w:rPr>
          <w:rFonts w:ascii="Trebuchet MS" w:hAnsi="Trebuchet MS" w:cs="Helvetica"/>
          <w:color w:val="333333"/>
          <w:sz w:val="20"/>
        </w:rPr>
      </w:pPr>
      <w:r w:rsidRPr="0018106F">
        <w:rPr>
          <w:rFonts w:ascii="Trebuchet MS" w:hAnsi="Trebuchet MS" w:cs="Helvetica"/>
          <w:color w:val="333333"/>
          <w:sz w:val="20"/>
        </w:rPr>
        <w:t>c) prowadzonych na zmianę przez dwóch kierowców, posiadających odpowiednie uprawnienia do świadczenia tychże usług.</w:t>
      </w:r>
    </w:p>
    <w:p w:rsidR="00D92925" w:rsidRPr="00E5374C" w:rsidRDefault="00A81C4F" w:rsidP="00B30FDA">
      <w:pPr>
        <w:pStyle w:val="Tekstpodstawowy"/>
        <w:spacing w:line="360" w:lineRule="auto"/>
        <w:rPr>
          <w:rFonts w:ascii="Trebuchet MS" w:hAnsi="Trebuchet MS" w:cs="Arial"/>
          <w:sz w:val="20"/>
        </w:rPr>
      </w:pPr>
      <w:r w:rsidRPr="0018106F">
        <w:rPr>
          <w:rFonts w:ascii="Trebuchet MS" w:hAnsi="Trebuchet MS" w:cs="Helvetica"/>
          <w:color w:val="333333"/>
          <w:sz w:val="20"/>
        </w:rPr>
        <w:t>W przypadku awarii autokaru wykonawca zapewnia autokar zastępczy na własny koszt. Miejsce wyjazdu i powrotu uczestników – Ruda Śląska, ul. Obrońców Westerplatte 2a. Wykonawca zobowiązany jest do pomocy przy załadunku bagażu do autokaru i jego rozładunku do pokoi dzieci</w:t>
      </w:r>
      <w:r w:rsidR="003D5594">
        <w:rPr>
          <w:rFonts w:ascii="Trebuchet MS" w:hAnsi="Trebuchet MS" w:cs="Helvetica"/>
          <w:color w:val="333333"/>
          <w:sz w:val="20"/>
        </w:rPr>
        <w:t>.</w:t>
      </w:r>
    </w:p>
    <w:p w:rsidR="003D5594" w:rsidRDefault="003D5594" w:rsidP="00B30FDA">
      <w:pPr>
        <w:spacing w:line="360" w:lineRule="auto"/>
        <w:jc w:val="both"/>
        <w:rPr>
          <w:rFonts w:ascii="Trebuchet MS" w:hAnsi="Trebuchet MS" w:cs="Arial"/>
        </w:rPr>
      </w:pPr>
    </w:p>
    <w:p w:rsidR="00CA2E71" w:rsidRPr="000520C7" w:rsidRDefault="00CA2E71" w:rsidP="00CA2E71">
      <w:pPr>
        <w:suppressAutoHyphens/>
        <w:spacing w:line="360" w:lineRule="auto"/>
        <w:jc w:val="both"/>
        <w:rPr>
          <w:rFonts w:ascii="Trebuchet MS" w:hAnsi="Trebuchet MS"/>
        </w:rPr>
      </w:pPr>
      <w:r w:rsidRPr="000520C7">
        <w:rPr>
          <w:rFonts w:ascii="Trebuchet MS" w:hAnsi="Trebuchet MS"/>
        </w:rPr>
        <w:t>Zamawiający wymaga, aby n/w czynności w ramach realizacji umowy były wykonywane przez osoby zatrudnione na umowę o pracę:</w:t>
      </w:r>
    </w:p>
    <w:p w:rsidR="00CA2E71" w:rsidRPr="000520C7" w:rsidRDefault="00CA2E71" w:rsidP="00CA2E71">
      <w:pPr>
        <w:spacing w:line="360" w:lineRule="auto"/>
        <w:jc w:val="both"/>
        <w:rPr>
          <w:rFonts w:ascii="Trebuchet MS" w:hAnsi="Trebuchet MS"/>
        </w:rPr>
      </w:pPr>
      <w:r w:rsidRPr="000520C7">
        <w:rPr>
          <w:rFonts w:ascii="Trebuchet MS" w:hAnsi="Trebuchet MS"/>
        </w:rPr>
        <w:t xml:space="preserve">- czynności związane z </w:t>
      </w:r>
      <w:r>
        <w:rPr>
          <w:rFonts w:ascii="Trebuchet MS" w:hAnsi="Trebuchet MS"/>
        </w:rPr>
        <w:t>obsługą obiektu wypoczynkowego</w:t>
      </w:r>
      <w:r w:rsidRPr="000520C7">
        <w:rPr>
          <w:rFonts w:ascii="Trebuchet MS" w:hAnsi="Trebuchet MS"/>
        </w:rPr>
        <w:t>,</w:t>
      </w:r>
    </w:p>
    <w:p w:rsidR="00CA2E71" w:rsidRPr="000520C7" w:rsidRDefault="00CA2E71" w:rsidP="00CA2E71">
      <w:pPr>
        <w:spacing w:line="360" w:lineRule="auto"/>
        <w:jc w:val="both"/>
        <w:rPr>
          <w:rFonts w:ascii="Trebuchet MS" w:hAnsi="Trebuchet MS"/>
        </w:rPr>
      </w:pPr>
      <w:r w:rsidRPr="000520C7">
        <w:rPr>
          <w:rFonts w:ascii="Trebuchet MS" w:hAnsi="Trebuchet MS"/>
        </w:rPr>
        <w:t xml:space="preserve">- </w:t>
      </w:r>
      <w:r>
        <w:rPr>
          <w:rFonts w:ascii="Trebuchet MS" w:hAnsi="Trebuchet MS"/>
        </w:rPr>
        <w:t>kierowcy</w:t>
      </w:r>
      <w:r w:rsidRPr="000520C7">
        <w:rPr>
          <w:rFonts w:ascii="Trebuchet MS" w:hAnsi="Trebuchet MS"/>
        </w:rPr>
        <w:t>,</w:t>
      </w:r>
    </w:p>
    <w:p w:rsidR="003D5594" w:rsidRDefault="003D5594" w:rsidP="00B30FDA">
      <w:pPr>
        <w:spacing w:line="360" w:lineRule="auto"/>
        <w:jc w:val="both"/>
        <w:rPr>
          <w:rFonts w:ascii="Trebuchet MS" w:hAnsi="Trebuchet MS" w:cs="Arial"/>
        </w:rPr>
      </w:pPr>
    </w:p>
    <w:p w:rsidR="00B512CF" w:rsidRPr="00B512CF" w:rsidRDefault="00B512CF" w:rsidP="00B30FDA">
      <w:pPr>
        <w:spacing w:line="360" w:lineRule="auto"/>
        <w:jc w:val="both"/>
        <w:rPr>
          <w:rFonts w:ascii="Trebuchet MS" w:hAnsi="Trebuchet MS" w:cs="Arial"/>
          <w:u w:val="single"/>
        </w:rPr>
      </w:pPr>
      <w:r w:rsidRPr="00B512CF">
        <w:rPr>
          <w:rFonts w:ascii="Trebuchet MS" w:hAnsi="Trebuchet MS"/>
          <w:b/>
          <w:u w:val="single"/>
        </w:rPr>
        <w:t>Zamawiający żąda podania, w Formularzu Ofertowym, nazwy oraz adresu oferowanego obiektu wypoczynkowego. W przypadku braku tych informacji Zamawiający odrzuci ofertę.</w:t>
      </w:r>
    </w:p>
    <w:p w:rsidR="00B512CF" w:rsidRDefault="00B512CF" w:rsidP="00B30FDA">
      <w:pPr>
        <w:spacing w:line="360" w:lineRule="auto"/>
        <w:jc w:val="both"/>
        <w:rPr>
          <w:rFonts w:ascii="Trebuchet MS" w:hAnsi="Trebuchet MS" w:cs="Arial"/>
        </w:rPr>
      </w:pPr>
    </w:p>
    <w:p w:rsidR="00D92925" w:rsidRPr="00E5374C" w:rsidRDefault="00D92925" w:rsidP="00B30FDA">
      <w:pPr>
        <w:spacing w:line="360" w:lineRule="auto"/>
        <w:jc w:val="both"/>
        <w:rPr>
          <w:rFonts w:ascii="Trebuchet MS" w:hAnsi="Trebuchet MS" w:cs="Arial"/>
        </w:rPr>
      </w:pPr>
      <w:r w:rsidRPr="00E5374C">
        <w:rPr>
          <w:rFonts w:ascii="Trebuchet MS" w:hAnsi="Trebuchet MS" w:cs="Arial"/>
        </w:rPr>
        <w:br w:type="page"/>
      </w:r>
    </w:p>
    <w:p w:rsidR="004627F0" w:rsidRPr="00FE6D10" w:rsidRDefault="004627F0" w:rsidP="00FE6D10">
      <w:pPr>
        <w:pStyle w:val="Tekstpodstawowy"/>
        <w:spacing w:line="360" w:lineRule="auto"/>
        <w:jc w:val="right"/>
        <w:rPr>
          <w:rFonts w:ascii="Trebuchet MS" w:hAnsi="Trebuchet MS" w:cs="Arial"/>
          <w:b/>
          <w:sz w:val="20"/>
        </w:rPr>
      </w:pPr>
      <w:r w:rsidRPr="00FE6D10">
        <w:rPr>
          <w:rFonts w:ascii="Trebuchet MS" w:hAnsi="Trebuchet MS" w:cs="Arial"/>
          <w:b/>
          <w:sz w:val="20"/>
        </w:rPr>
        <w:lastRenderedPageBreak/>
        <w:t xml:space="preserve">Załącznik nr </w:t>
      </w:r>
      <w:r w:rsidR="00FE6D10">
        <w:rPr>
          <w:rFonts w:ascii="Trebuchet MS" w:hAnsi="Trebuchet MS" w:cs="Arial"/>
          <w:b/>
          <w:sz w:val="20"/>
        </w:rPr>
        <w:t>5</w:t>
      </w:r>
    </w:p>
    <w:p w:rsidR="00D92925" w:rsidRPr="00FE6D10" w:rsidRDefault="004627F0" w:rsidP="00FE6D10">
      <w:pPr>
        <w:spacing w:line="360" w:lineRule="auto"/>
        <w:jc w:val="center"/>
        <w:rPr>
          <w:rFonts w:ascii="Trebuchet MS" w:hAnsi="Trebuchet MS" w:cs="Arial"/>
        </w:rPr>
      </w:pPr>
      <w:r w:rsidRPr="00FE6D10">
        <w:rPr>
          <w:rFonts w:ascii="Trebuchet MS" w:hAnsi="Trebuchet MS" w:cs="Arial"/>
          <w:b/>
        </w:rPr>
        <w:t>WZÓR UMOWY</w:t>
      </w:r>
    </w:p>
    <w:p w:rsidR="00887A08" w:rsidRPr="00FE6D10" w:rsidRDefault="00887A08" w:rsidP="00FE6D10">
      <w:pPr>
        <w:pStyle w:val="Zwykytekst1"/>
        <w:spacing w:line="360" w:lineRule="auto"/>
        <w:rPr>
          <w:rFonts w:ascii="Trebuchet MS" w:hAnsi="Trebuchet MS" w:cs="Arial"/>
        </w:rPr>
      </w:pPr>
      <w:r w:rsidRPr="00FE6D10">
        <w:rPr>
          <w:rFonts w:ascii="Trebuchet MS" w:hAnsi="Trebuchet MS" w:cs="Arial"/>
        </w:rPr>
        <w:t>zawarta w Rudzie Śląskiej w dniu ......................................... pomiędzy:</w:t>
      </w:r>
    </w:p>
    <w:p w:rsidR="00887A08" w:rsidRPr="00FE6D10" w:rsidRDefault="00887A08" w:rsidP="00FE6D10">
      <w:pPr>
        <w:shd w:val="clear" w:color="auto" w:fill="FFFFFF"/>
        <w:spacing w:line="360" w:lineRule="auto"/>
        <w:jc w:val="both"/>
        <w:rPr>
          <w:rFonts w:ascii="Trebuchet MS" w:hAnsi="Trebuchet MS" w:cs="Arial"/>
        </w:rPr>
      </w:pPr>
      <w:r w:rsidRPr="00FE6D10">
        <w:rPr>
          <w:rFonts w:ascii="Trebuchet MS" w:hAnsi="Trebuchet MS" w:cs="Arial"/>
          <w:color w:val="000000"/>
          <w:spacing w:val="-8"/>
        </w:rPr>
        <w:t>Szkołą Podstawową Nr 16 im. Janusza Korczaka w Rudzie Śląskiej,</w:t>
      </w:r>
      <w:r w:rsidRPr="00FE6D10">
        <w:rPr>
          <w:rFonts w:ascii="Trebuchet MS" w:hAnsi="Trebuchet MS" w:cs="Arial"/>
        </w:rPr>
        <w:t xml:space="preserve"> reprezentowaną przez: </w:t>
      </w:r>
    </w:p>
    <w:p w:rsidR="00887A08" w:rsidRPr="00FE6D10" w:rsidRDefault="00887A08" w:rsidP="00FE6D10">
      <w:pPr>
        <w:spacing w:line="360" w:lineRule="auto"/>
        <w:jc w:val="both"/>
        <w:rPr>
          <w:rFonts w:ascii="Trebuchet MS" w:hAnsi="Trebuchet MS" w:cs="Arial"/>
        </w:rPr>
      </w:pPr>
      <w:r w:rsidRPr="00FE6D10">
        <w:rPr>
          <w:rFonts w:ascii="Trebuchet MS" w:hAnsi="Trebuchet MS" w:cs="Arial"/>
        </w:rPr>
        <w:t>Dyrektora</w:t>
      </w:r>
      <w:r w:rsidRPr="00FE6D10">
        <w:rPr>
          <w:rFonts w:ascii="Trebuchet MS" w:hAnsi="Trebuchet MS" w:cs="Arial"/>
        </w:rPr>
        <w:tab/>
        <w:t>-    ………………………………………………………………………………. działającego na podstawie udzielonego pełnomocnictwa Prezydenta Miasta Ruda Śląska, zwanym w dalszej części umowy „ZAMAWIAJĄCYM”,</w:t>
      </w:r>
    </w:p>
    <w:p w:rsidR="00887A08" w:rsidRPr="00293CAC" w:rsidRDefault="00887A08" w:rsidP="00FE6D10">
      <w:pPr>
        <w:pStyle w:val="WW-Tekstpodstawowy3"/>
        <w:spacing w:line="360" w:lineRule="auto"/>
        <w:rPr>
          <w:rFonts w:ascii="Trebuchet MS" w:hAnsi="Trebuchet MS" w:cs="Arial"/>
          <w:b/>
          <w:sz w:val="20"/>
          <w:szCs w:val="20"/>
        </w:rPr>
      </w:pPr>
    </w:p>
    <w:p w:rsidR="00887A08" w:rsidRPr="00FE6D10" w:rsidRDefault="00887A08" w:rsidP="00FE6D10">
      <w:pPr>
        <w:pStyle w:val="Zwykytekst1"/>
        <w:spacing w:line="360" w:lineRule="auto"/>
        <w:rPr>
          <w:rFonts w:ascii="Trebuchet MS" w:hAnsi="Trebuchet MS" w:cs="Arial"/>
        </w:rPr>
      </w:pPr>
      <w:r w:rsidRPr="00FE6D10">
        <w:rPr>
          <w:rFonts w:ascii="Trebuchet MS" w:hAnsi="Trebuchet MS" w:cs="Arial"/>
        </w:rPr>
        <w:t>a</w:t>
      </w:r>
    </w:p>
    <w:p w:rsidR="00887A08" w:rsidRPr="00FE6D10" w:rsidRDefault="00887A08" w:rsidP="00FE6D10">
      <w:pPr>
        <w:pStyle w:val="Zwykytekst1"/>
        <w:spacing w:line="360" w:lineRule="auto"/>
        <w:jc w:val="both"/>
        <w:rPr>
          <w:rFonts w:ascii="Trebuchet MS" w:hAnsi="Trebuchet MS" w:cs="Arial"/>
        </w:rPr>
      </w:pPr>
      <w:r w:rsidRPr="00FE6D10">
        <w:rPr>
          <w:rFonts w:ascii="Trebuchet MS" w:hAnsi="Trebuchet MS" w:cs="Arial"/>
        </w:rPr>
        <w:t>…………………………………………………………………………………………………………………………</w:t>
      </w:r>
    </w:p>
    <w:p w:rsidR="00887A08" w:rsidRPr="00293CAC" w:rsidRDefault="00887A08" w:rsidP="00FE6D10">
      <w:pPr>
        <w:pStyle w:val="Zwykytekst1"/>
        <w:spacing w:line="360" w:lineRule="auto"/>
        <w:jc w:val="both"/>
        <w:rPr>
          <w:rFonts w:ascii="Trebuchet MS" w:hAnsi="Trebuchet MS" w:cs="Arial"/>
        </w:rPr>
      </w:pPr>
    </w:p>
    <w:p w:rsidR="00887A08" w:rsidRPr="00FE6D10" w:rsidRDefault="00887A08" w:rsidP="00FE6D10">
      <w:pPr>
        <w:pStyle w:val="Zwykytekst1"/>
        <w:spacing w:line="360" w:lineRule="auto"/>
        <w:jc w:val="both"/>
        <w:rPr>
          <w:rFonts w:ascii="Trebuchet MS" w:hAnsi="Trebuchet MS" w:cs="Arial"/>
        </w:rPr>
      </w:pPr>
      <w:r w:rsidRPr="00FE6D10">
        <w:rPr>
          <w:rFonts w:ascii="Trebuchet MS" w:hAnsi="Trebuchet MS" w:cs="Arial"/>
        </w:rPr>
        <w:t>………………………………………………………………………………………………………………………..</w:t>
      </w:r>
    </w:p>
    <w:p w:rsidR="00887A08" w:rsidRPr="00FE6D10" w:rsidRDefault="00887A08" w:rsidP="00FE6D10">
      <w:pPr>
        <w:pStyle w:val="Zwykytekst1"/>
        <w:spacing w:after="120" w:line="360" w:lineRule="auto"/>
        <w:jc w:val="both"/>
        <w:rPr>
          <w:rFonts w:ascii="Trebuchet MS" w:hAnsi="Trebuchet MS" w:cs="Arial"/>
        </w:rPr>
      </w:pPr>
      <w:r w:rsidRPr="00FE6D10">
        <w:rPr>
          <w:rFonts w:ascii="Trebuchet MS" w:hAnsi="Trebuchet MS" w:cs="Arial"/>
        </w:rPr>
        <w:t>zwanym w dalszej części umowy „WYKONAWCĄ”</w:t>
      </w:r>
    </w:p>
    <w:p w:rsidR="00887A08" w:rsidRPr="00293CAC" w:rsidRDefault="00887A08" w:rsidP="00FE6D10">
      <w:pPr>
        <w:pStyle w:val="Zwykytekst1"/>
        <w:spacing w:line="360" w:lineRule="auto"/>
        <w:jc w:val="both"/>
        <w:rPr>
          <w:rFonts w:ascii="Trebuchet MS" w:hAnsi="Trebuchet MS" w:cs="Arial"/>
        </w:rPr>
      </w:pPr>
    </w:p>
    <w:p w:rsidR="00887A08" w:rsidRDefault="00887A08" w:rsidP="005F1F07">
      <w:pPr>
        <w:pStyle w:val="Zwykytekst"/>
        <w:spacing w:after="120" w:line="360" w:lineRule="auto"/>
        <w:jc w:val="both"/>
        <w:rPr>
          <w:rFonts w:ascii="Trebuchet MS" w:hAnsi="Trebuchet MS" w:cs="Arial"/>
        </w:rPr>
      </w:pPr>
      <w:r w:rsidRPr="00FE6D10">
        <w:rPr>
          <w:rFonts w:ascii="Trebuchet MS" w:hAnsi="Trebuchet MS" w:cs="Arial"/>
        </w:rPr>
        <w:t>zawarta w trybie przetargu nieograniczonego na podstawie ustawy z dnia 29 stycznia 2004 r. Prawo zamówień publicznych;</w:t>
      </w:r>
    </w:p>
    <w:p w:rsidR="005F1F07" w:rsidRPr="00293CAC" w:rsidRDefault="005F1F07" w:rsidP="005F1F07">
      <w:pPr>
        <w:pStyle w:val="Zwykytekst"/>
        <w:spacing w:after="120" w:line="360" w:lineRule="auto"/>
        <w:jc w:val="both"/>
        <w:rPr>
          <w:rFonts w:ascii="Trebuchet MS" w:hAnsi="Trebuchet MS" w:cs="Arial"/>
        </w:rPr>
      </w:pPr>
    </w:p>
    <w:p w:rsidR="00887A08" w:rsidRPr="00FE6D10" w:rsidRDefault="00887A08" w:rsidP="00FE6D10">
      <w:pPr>
        <w:pStyle w:val="Zwykytekst1"/>
        <w:spacing w:line="360" w:lineRule="auto"/>
        <w:jc w:val="center"/>
        <w:rPr>
          <w:rFonts w:ascii="Trebuchet MS" w:hAnsi="Trebuchet MS" w:cs="Arial"/>
          <w:b/>
        </w:rPr>
      </w:pPr>
      <w:r w:rsidRPr="00FE6D10">
        <w:rPr>
          <w:rFonts w:ascii="Trebuchet MS" w:hAnsi="Trebuchet MS" w:cs="Arial"/>
          <w:b/>
        </w:rPr>
        <w:t>§1</w:t>
      </w:r>
    </w:p>
    <w:p w:rsidR="00887A08" w:rsidRPr="00FE6D10" w:rsidRDefault="00887A08" w:rsidP="00087F69">
      <w:pPr>
        <w:numPr>
          <w:ilvl w:val="0"/>
          <w:numId w:val="58"/>
        </w:numPr>
        <w:tabs>
          <w:tab w:val="left" w:pos="9071"/>
        </w:tabs>
        <w:spacing w:before="120" w:line="360" w:lineRule="auto"/>
        <w:ind w:right="-1"/>
        <w:jc w:val="both"/>
        <w:rPr>
          <w:rFonts w:ascii="Trebuchet MS" w:hAnsi="Trebuchet MS" w:cs="Arial"/>
        </w:rPr>
      </w:pPr>
      <w:r w:rsidRPr="00FE6D10">
        <w:rPr>
          <w:rFonts w:ascii="Trebuchet MS" w:hAnsi="Trebuchet MS" w:cs="Arial"/>
        </w:rPr>
        <w:t>Przedmiotem umowy jest organizacja wyjazdu śródrocznego tzw. „zielonej szkoły” dla uczniów klas trzecich Szkoły Podstawowej Nr 16 im. Janusza Korczaka w Rudzie Śląskiej.</w:t>
      </w:r>
    </w:p>
    <w:p w:rsidR="00887A08" w:rsidRPr="00FE6D10" w:rsidRDefault="00887A08" w:rsidP="00087F69">
      <w:pPr>
        <w:numPr>
          <w:ilvl w:val="0"/>
          <w:numId w:val="58"/>
        </w:numPr>
        <w:spacing w:line="360" w:lineRule="auto"/>
        <w:ind w:right="252"/>
        <w:jc w:val="both"/>
        <w:rPr>
          <w:rFonts w:ascii="Trebuchet MS" w:hAnsi="Trebuchet MS" w:cs="Arial"/>
        </w:rPr>
      </w:pPr>
      <w:r w:rsidRPr="00FE6D10">
        <w:rPr>
          <w:rFonts w:ascii="Trebuchet MS" w:hAnsi="Trebuchet MS" w:cs="Arial"/>
        </w:rPr>
        <w:t>Integralną część umowy stanowią:</w:t>
      </w:r>
    </w:p>
    <w:p w:rsidR="00887A08" w:rsidRPr="00FE6D10" w:rsidRDefault="00887A08" w:rsidP="005F1F07">
      <w:pPr>
        <w:numPr>
          <w:ilvl w:val="12"/>
          <w:numId w:val="0"/>
        </w:numPr>
        <w:spacing w:line="360" w:lineRule="auto"/>
        <w:ind w:left="426" w:hanging="1135"/>
        <w:jc w:val="both"/>
        <w:rPr>
          <w:rFonts w:ascii="Trebuchet MS" w:hAnsi="Trebuchet MS" w:cs="Arial"/>
        </w:rPr>
      </w:pPr>
      <w:r w:rsidRPr="00FE6D10">
        <w:rPr>
          <w:rFonts w:ascii="Trebuchet MS" w:hAnsi="Trebuchet MS" w:cs="Arial"/>
        </w:rPr>
        <w:tab/>
        <w:t>- specyfikacj</w:t>
      </w:r>
      <w:bookmarkStart w:id="0" w:name="_GoBack"/>
      <w:bookmarkEnd w:id="0"/>
      <w:r w:rsidRPr="00FE6D10">
        <w:rPr>
          <w:rFonts w:ascii="Trebuchet MS" w:hAnsi="Trebuchet MS" w:cs="Arial"/>
        </w:rPr>
        <w:t>a istotnych warunków zamówi</w:t>
      </w:r>
      <w:r w:rsidR="00F92D48">
        <w:rPr>
          <w:rFonts w:ascii="Trebuchet MS" w:hAnsi="Trebuchet MS" w:cs="Arial"/>
        </w:rPr>
        <w:t>enia wraz z załącznikami,</w:t>
      </w:r>
    </w:p>
    <w:p w:rsidR="00887A08" w:rsidRPr="00FE6D10" w:rsidRDefault="00F92D48" w:rsidP="00FE6D10">
      <w:pPr>
        <w:numPr>
          <w:ilvl w:val="12"/>
          <w:numId w:val="0"/>
        </w:numPr>
        <w:spacing w:line="360" w:lineRule="auto"/>
        <w:ind w:left="426" w:hanging="1135"/>
        <w:jc w:val="both"/>
        <w:rPr>
          <w:rFonts w:ascii="Trebuchet MS" w:hAnsi="Trebuchet MS" w:cs="Arial"/>
        </w:rPr>
      </w:pPr>
      <w:r>
        <w:rPr>
          <w:rFonts w:ascii="Trebuchet MS" w:hAnsi="Trebuchet MS" w:cs="Arial"/>
        </w:rPr>
        <w:tab/>
        <w:t>- oferta Wykonawcy,</w:t>
      </w:r>
    </w:p>
    <w:p w:rsidR="00887A08" w:rsidRPr="00FE6D10" w:rsidRDefault="00887A08" w:rsidP="00FE6D10">
      <w:pPr>
        <w:numPr>
          <w:ilvl w:val="12"/>
          <w:numId w:val="0"/>
        </w:numPr>
        <w:spacing w:after="120" w:line="360" w:lineRule="auto"/>
        <w:ind w:left="426" w:hanging="1135"/>
        <w:jc w:val="both"/>
        <w:rPr>
          <w:rFonts w:ascii="Trebuchet MS" w:hAnsi="Trebuchet MS" w:cs="Arial"/>
        </w:rPr>
      </w:pPr>
      <w:r w:rsidRPr="00FE6D10">
        <w:rPr>
          <w:rFonts w:ascii="Trebuchet MS" w:hAnsi="Trebuchet MS" w:cs="Arial"/>
        </w:rPr>
        <w:tab/>
        <w:t>- zawiadomienie o wyborze oferty Wykonawcy.</w:t>
      </w:r>
    </w:p>
    <w:p w:rsidR="00887A08" w:rsidRPr="00FE6D10" w:rsidRDefault="00887A08" w:rsidP="00087F69">
      <w:pPr>
        <w:numPr>
          <w:ilvl w:val="0"/>
          <w:numId w:val="58"/>
        </w:numPr>
        <w:suppressAutoHyphens/>
        <w:spacing w:line="360" w:lineRule="auto"/>
        <w:jc w:val="both"/>
        <w:rPr>
          <w:rFonts w:ascii="Trebuchet MS" w:hAnsi="Trebuchet MS" w:cs="Arial"/>
        </w:rPr>
      </w:pPr>
      <w:r w:rsidRPr="00FE6D10">
        <w:rPr>
          <w:rFonts w:ascii="Trebuchet MS" w:hAnsi="Trebuchet MS" w:cs="Arial"/>
        </w:rPr>
        <w:t>Zobowiązania Wykonawcy zawarte w ofercie wprowadza się do niniejszej umowy.</w:t>
      </w:r>
    </w:p>
    <w:p w:rsidR="00887A08" w:rsidRPr="00293CAC" w:rsidRDefault="00887A08" w:rsidP="00293CAC">
      <w:pPr>
        <w:spacing w:line="360" w:lineRule="auto"/>
        <w:rPr>
          <w:rFonts w:ascii="Trebuchet MS" w:hAnsi="Trebuchet MS" w:cs="Arial"/>
          <w:b/>
        </w:rPr>
      </w:pPr>
    </w:p>
    <w:p w:rsidR="00887A08" w:rsidRPr="00FE6D10" w:rsidRDefault="00887A08" w:rsidP="00FE6D10">
      <w:pPr>
        <w:spacing w:line="360" w:lineRule="auto"/>
        <w:jc w:val="center"/>
        <w:rPr>
          <w:rFonts w:ascii="Trebuchet MS" w:hAnsi="Trebuchet MS" w:cs="Arial"/>
          <w:b/>
        </w:rPr>
      </w:pPr>
      <w:r w:rsidRPr="00FE6D10">
        <w:rPr>
          <w:rFonts w:ascii="Trebuchet MS" w:hAnsi="Trebuchet MS" w:cs="Arial"/>
          <w:b/>
        </w:rPr>
        <w:t>§2</w:t>
      </w:r>
    </w:p>
    <w:p w:rsidR="00887A08" w:rsidRDefault="00887A08" w:rsidP="00DB21C8">
      <w:pPr>
        <w:pStyle w:val="Tekstpodstawowywcity"/>
        <w:widowControl w:val="0"/>
        <w:numPr>
          <w:ilvl w:val="4"/>
          <w:numId w:val="37"/>
        </w:numPr>
        <w:tabs>
          <w:tab w:val="clear" w:pos="3960"/>
          <w:tab w:val="num" w:pos="426"/>
          <w:tab w:val="left" w:pos="9071"/>
        </w:tabs>
        <w:suppressAutoHyphens/>
        <w:spacing w:before="80" w:line="360" w:lineRule="auto"/>
        <w:ind w:left="426" w:right="-1" w:hanging="426"/>
        <w:jc w:val="both"/>
        <w:rPr>
          <w:rFonts w:ascii="Trebuchet MS" w:hAnsi="Trebuchet MS" w:cs="Arial"/>
          <w:i/>
          <w:sz w:val="20"/>
          <w:szCs w:val="20"/>
        </w:rPr>
      </w:pPr>
      <w:r w:rsidRPr="00FE6D10">
        <w:rPr>
          <w:rFonts w:ascii="Trebuchet MS" w:hAnsi="Trebuchet MS" w:cs="Arial"/>
          <w:i/>
          <w:sz w:val="20"/>
          <w:szCs w:val="20"/>
        </w:rPr>
        <w:t>Wykonawca oświadcza, że posiada kwalifikacje, zasoby, umiejętności, wiedzę i doświadczenie niezbędne do realizacji Zamówienia będącego przedmiotem umowy</w:t>
      </w:r>
      <w:r w:rsidR="00DB21C8">
        <w:rPr>
          <w:rFonts w:ascii="Trebuchet MS" w:hAnsi="Trebuchet MS" w:cs="Arial"/>
          <w:i/>
          <w:sz w:val="20"/>
          <w:szCs w:val="20"/>
        </w:rPr>
        <w:t xml:space="preserve"> i  zobowiązuje się je wykonać </w:t>
      </w:r>
      <w:r w:rsidRPr="00FE6D10">
        <w:rPr>
          <w:rFonts w:ascii="Trebuchet MS" w:hAnsi="Trebuchet MS" w:cs="Arial"/>
          <w:i/>
          <w:sz w:val="20"/>
          <w:szCs w:val="20"/>
        </w:rPr>
        <w:t>z należytą starannością oraz zgodnie z potrzebami i wskazówkami Zamawiającego.</w:t>
      </w:r>
    </w:p>
    <w:p w:rsidR="00DB21C8" w:rsidRPr="000520C7" w:rsidRDefault="00DB21C8" w:rsidP="00DB21C8">
      <w:pPr>
        <w:tabs>
          <w:tab w:val="left" w:pos="426"/>
        </w:tabs>
        <w:suppressAutoHyphens/>
        <w:spacing w:line="360" w:lineRule="auto"/>
        <w:ind w:left="426" w:hanging="426"/>
        <w:jc w:val="both"/>
        <w:rPr>
          <w:rFonts w:ascii="Trebuchet MS" w:hAnsi="Trebuchet MS"/>
        </w:rPr>
      </w:pPr>
      <w:r>
        <w:rPr>
          <w:rFonts w:ascii="Trebuchet MS" w:hAnsi="Trebuchet MS"/>
        </w:rPr>
        <w:t>2.</w:t>
      </w:r>
      <w:r>
        <w:rPr>
          <w:rFonts w:ascii="Trebuchet MS" w:hAnsi="Trebuchet MS"/>
        </w:rPr>
        <w:tab/>
      </w:r>
      <w:r w:rsidRPr="000520C7">
        <w:rPr>
          <w:rFonts w:ascii="Trebuchet MS" w:hAnsi="Trebuchet MS"/>
        </w:rPr>
        <w:t>Zamawiający wymaga, aby n/w czynności w ramach realizacji umowy były wykonywane przez osoby zatrudnione na umowę o pracę:</w:t>
      </w:r>
    </w:p>
    <w:p w:rsidR="00DB21C8" w:rsidRPr="000520C7" w:rsidRDefault="00DB21C8" w:rsidP="00293CAC">
      <w:pPr>
        <w:spacing w:line="360" w:lineRule="auto"/>
        <w:ind w:firstLine="426"/>
        <w:jc w:val="both"/>
        <w:rPr>
          <w:rFonts w:ascii="Trebuchet MS" w:hAnsi="Trebuchet MS"/>
        </w:rPr>
      </w:pPr>
      <w:r w:rsidRPr="000520C7">
        <w:rPr>
          <w:rFonts w:ascii="Trebuchet MS" w:hAnsi="Trebuchet MS"/>
        </w:rPr>
        <w:t xml:space="preserve">- czynności związane z </w:t>
      </w:r>
      <w:r>
        <w:rPr>
          <w:rFonts w:ascii="Trebuchet MS" w:hAnsi="Trebuchet MS"/>
        </w:rPr>
        <w:t>obsługą obiektu wypoczynkowego</w:t>
      </w:r>
      <w:r w:rsidRPr="000520C7">
        <w:rPr>
          <w:rFonts w:ascii="Trebuchet MS" w:hAnsi="Trebuchet MS"/>
        </w:rPr>
        <w:t>,</w:t>
      </w:r>
    </w:p>
    <w:p w:rsidR="00DB21C8" w:rsidRPr="000520C7" w:rsidRDefault="00DB21C8" w:rsidP="00293CAC">
      <w:pPr>
        <w:spacing w:line="360" w:lineRule="auto"/>
        <w:ind w:firstLine="426"/>
        <w:jc w:val="both"/>
        <w:rPr>
          <w:rFonts w:ascii="Trebuchet MS" w:hAnsi="Trebuchet MS"/>
        </w:rPr>
      </w:pPr>
      <w:r w:rsidRPr="000520C7">
        <w:rPr>
          <w:rFonts w:ascii="Trebuchet MS" w:hAnsi="Trebuchet MS"/>
        </w:rPr>
        <w:t xml:space="preserve">- </w:t>
      </w:r>
      <w:r>
        <w:rPr>
          <w:rFonts w:ascii="Trebuchet MS" w:hAnsi="Trebuchet MS"/>
        </w:rPr>
        <w:t>kierowcy</w:t>
      </w:r>
      <w:r w:rsidRPr="000520C7">
        <w:rPr>
          <w:rFonts w:ascii="Trebuchet MS" w:hAnsi="Trebuchet MS"/>
        </w:rPr>
        <w:t>,</w:t>
      </w:r>
    </w:p>
    <w:p w:rsidR="00DB21C8" w:rsidRDefault="00DB21C8" w:rsidP="00293CAC">
      <w:pPr>
        <w:pStyle w:val="Tekstpodstawowywcity"/>
        <w:widowControl w:val="0"/>
        <w:tabs>
          <w:tab w:val="left" w:pos="9071"/>
        </w:tabs>
        <w:suppressAutoHyphens/>
        <w:spacing w:after="0" w:line="360" w:lineRule="auto"/>
        <w:ind w:left="0" w:right="-1"/>
        <w:jc w:val="both"/>
        <w:rPr>
          <w:rFonts w:ascii="Trebuchet MS" w:hAnsi="Trebuchet MS" w:cs="Arial"/>
          <w:sz w:val="20"/>
          <w:szCs w:val="20"/>
        </w:rPr>
      </w:pPr>
    </w:p>
    <w:p w:rsidR="00293CAC" w:rsidRDefault="00293CAC" w:rsidP="00293CAC">
      <w:pPr>
        <w:pStyle w:val="Tekstpodstawowywcity"/>
        <w:widowControl w:val="0"/>
        <w:tabs>
          <w:tab w:val="left" w:pos="9071"/>
        </w:tabs>
        <w:suppressAutoHyphens/>
        <w:spacing w:after="0" w:line="360" w:lineRule="auto"/>
        <w:ind w:left="0" w:right="-1"/>
        <w:jc w:val="both"/>
        <w:rPr>
          <w:rFonts w:ascii="Trebuchet MS" w:hAnsi="Trebuchet MS" w:cs="Arial"/>
          <w:sz w:val="20"/>
          <w:szCs w:val="20"/>
        </w:rPr>
      </w:pPr>
    </w:p>
    <w:p w:rsidR="00293CAC" w:rsidRDefault="00293CAC" w:rsidP="00293CAC">
      <w:pPr>
        <w:pStyle w:val="Tekstpodstawowywcity"/>
        <w:widowControl w:val="0"/>
        <w:tabs>
          <w:tab w:val="left" w:pos="9071"/>
        </w:tabs>
        <w:suppressAutoHyphens/>
        <w:spacing w:after="0" w:line="360" w:lineRule="auto"/>
        <w:ind w:left="0" w:right="-1"/>
        <w:jc w:val="both"/>
        <w:rPr>
          <w:rFonts w:ascii="Trebuchet MS" w:hAnsi="Trebuchet MS" w:cs="Arial"/>
          <w:sz w:val="20"/>
          <w:szCs w:val="20"/>
        </w:rPr>
      </w:pPr>
    </w:p>
    <w:p w:rsidR="00293CAC" w:rsidRPr="00293CAC" w:rsidRDefault="00293CAC" w:rsidP="00293CAC">
      <w:pPr>
        <w:pStyle w:val="Tekstpodstawowywcity"/>
        <w:widowControl w:val="0"/>
        <w:tabs>
          <w:tab w:val="left" w:pos="9071"/>
        </w:tabs>
        <w:suppressAutoHyphens/>
        <w:spacing w:after="0" w:line="360" w:lineRule="auto"/>
        <w:ind w:left="0" w:right="-1"/>
        <w:jc w:val="both"/>
        <w:rPr>
          <w:rFonts w:ascii="Trebuchet MS" w:hAnsi="Trebuchet MS" w:cs="Arial"/>
          <w:sz w:val="20"/>
          <w:szCs w:val="20"/>
        </w:rPr>
      </w:pPr>
    </w:p>
    <w:p w:rsidR="00887A08" w:rsidRPr="00FE6D10" w:rsidRDefault="00887A08" w:rsidP="00293CAC">
      <w:pPr>
        <w:spacing w:line="360" w:lineRule="auto"/>
        <w:jc w:val="center"/>
        <w:rPr>
          <w:rFonts w:ascii="Trebuchet MS" w:hAnsi="Trebuchet MS" w:cs="Arial"/>
          <w:b/>
        </w:rPr>
      </w:pPr>
      <w:r w:rsidRPr="00FE6D10">
        <w:rPr>
          <w:rFonts w:ascii="Trebuchet MS" w:hAnsi="Trebuchet MS" w:cs="Arial"/>
          <w:b/>
        </w:rPr>
        <w:lastRenderedPageBreak/>
        <w:t>§3</w:t>
      </w:r>
    </w:p>
    <w:p w:rsidR="00887A08" w:rsidRPr="00FE6D10" w:rsidRDefault="00887A08" w:rsidP="00087F69">
      <w:pPr>
        <w:numPr>
          <w:ilvl w:val="0"/>
          <w:numId w:val="59"/>
        </w:numPr>
        <w:spacing w:before="120" w:line="360" w:lineRule="auto"/>
        <w:jc w:val="both"/>
        <w:rPr>
          <w:rFonts w:ascii="Trebuchet MS" w:hAnsi="Trebuchet MS" w:cs="Arial"/>
        </w:rPr>
      </w:pPr>
      <w:r w:rsidRPr="00FE6D10">
        <w:rPr>
          <w:rFonts w:ascii="Trebuchet MS" w:hAnsi="Trebuchet MS" w:cs="Arial"/>
        </w:rPr>
        <w:t xml:space="preserve">Świadczenie nastąpi w terminie wskazanym przez zamawiającego w okresie przewidzianym </w:t>
      </w:r>
      <w:r w:rsidRPr="00FE6D10">
        <w:rPr>
          <w:rFonts w:ascii="Trebuchet MS" w:hAnsi="Trebuchet MS" w:cs="Arial"/>
        </w:rPr>
        <w:br/>
        <w:t>w specyfikacji istotnych warunków zamówienia.</w:t>
      </w:r>
    </w:p>
    <w:p w:rsidR="00887A08" w:rsidRPr="005F1F07" w:rsidRDefault="00887A08" w:rsidP="005F1F07">
      <w:pPr>
        <w:spacing w:line="360" w:lineRule="auto"/>
        <w:jc w:val="both"/>
        <w:rPr>
          <w:rFonts w:ascii="Trebuchet MS" w:hAnsi="Trebuchet MS" w:cs="Arial"/>
        </w:rPr>
      </w:pPr>
    </w:p>
    <w:p w:rsidR="00887A08" w:rsidRPr="00FE6D10" w:rsidRDefault="00887A08" w:rsidP="00FE6D10">
      <w:pPr>
        <w:spacing w:after="120" w:line="360" w:lineRule="auto"/>
        <w:jc w:val="center"/>
        <w:rPr>
          <w:rFonts w:ascii="Trebuchet MS" w:hAnsi="Trebuchet MS" w:cs="Arial"/>
          <w:b/>
        </w:rPr>
      </w:pPr>
      <w:r w:rsidRPr="00FE6D10">
        <w:rPr>
          <w:rFonts w:ascii="Trebuchet MS" w:hAnsi="Trebuchet MS" w:cs="Arial"/>
          <w:b/>
        </w:rPr>
        <w:t>§4</w:t>
      </w:r>
    </w:p>
    <w:p w:rsidR="00887A08" w:rsidRPr="00FE6D10" w:rsidRDefault="00887A08" w:rsidP="00FE6D10">
      <w:pPr>
        <w:spacing w:after="120" w:line="360" w:lineRule="auto"/>
        <w:jc w:val="both"/>
        <w:rPr>
          <w:rFonts w:ascii="Trebuchet MS" w:hAnsi="Trebuchet MS" w:cs="Arial"/>
        </w:rPr>
      </w:pPr>
      <w:r w:rsidRPr="00FE6D10">
        <w:rPr>
          <w:rFonts w:ascii="Trebuchet MS" w:hAnsi="Trebuchet MS" w:cs="Arial"/>
        </w:rPr>
        <w:t>Zamawiający zastrzega sobie prawo kontroli realizacji Zamówienia.</w:t>
      </w:r>
    </w:p>
    <w:p w:rsidR="00887A08" w:rsidRPr="00293CAC" w:rsidRDefault="00887A08" w:rsidP="00FE6D10">
      <w:pPr>
        <w:autoSpaceDN w:val="0"/>
        <w:spacing w:line="360" w:lineRule="auto"/>
        <w:jc w:val="both"/>
        <w:rPr>
          <w:rFonts w:ascii="Trebuchet MS" w:hAnsi="Trebuchet MS" w:cs="Arial"/>
        </w:rPr>
      </w:pPr>
    </w:p>
    <w:p w:rsidR="00887A08" w:rsidRPr="00FE6D10" w:rsidRDefault="00887A08" w:rsidP="00FE6D10">
      <w:pPr>
        <w:spacing w:after="120" w:line="360" w:lineRule="auto"/>
        <w:jc w:val="center"/>
        <w:rPr>
          <w:rFonts w:ascii="Trebuchet MS" w:hAnsi="Trebuchet MS" w:cs="Arial"/>
          <w:b/>
        </w:rPr>
      </w:pPr>
      <w:r w:rsidRPr="00FE6D10">
        <w:rPr>
          <w:rFonts w:ascii="Trebuchet MS" w:hAnsi="Trebuchet MS" w:cs="Arial"/>
          <w:b/>
        </w:rPr>
        <w:t>§5</w:t>
      </w:r>
    </w:p>
    <w:p w:rsidR="00887A08" w:rsidRPr="00FE6D10" w:rsidRDefault="00FD4634" w:rsidP="00FD4634">
      <w:pPr>
        <w:tabs>
          <w:tab w:val="left" w:pos="426"/>
        </w:tabs>
        <w:spacing w:after="120" w:line="360" w:lineRule="auto"/>
        <w:jc w:val="both"/>
        <w:rPr>
          <w:rFonts w:ascii="Trebuchet MS" w:hAnsi="Trebuchet MS" w:cs="Arial"/>
          <w:b/>
        </w:rPr>
      </w:pPr>
      <w:r>
        <w:rPr>
          <w:rFonts w:ascii="Trebuchet MS" w:hAnsi="Trebuchet MS" w:cs="Arial"/>
        </w:rPr>
        <w:t>1.</w:t>
      </w:r>
      <w:r>
        <w:rPr>
          <w:rFonts w:ascii="Trebuchet MS" w:hAnsi="Trebuchet MS" w:cs="Arial"/>
        </w:rPr>
        <w:tab/>
      </w:r>
      <w:r w:rsidR="00887A08" w:rsidRPr="00FE6D10">
        <w:rPr>
          <w:rFonts w:ascii="Trebuchet MS" w:hAnsi="Trebuchet MS" w:cs="Arial"/>
        </w:rPr>
        <w:t>Strony ustaliły cenę za przedmiot umowy określony w §1 ust. 1 niniejszej umowy w wysokości:</w:t>
      </w:r>
    </w:p>
    <w:p w:rsidR="00887A08" w:rsidRPr="00D919B3" w:rsidRDefault="00887A08" w:rsidP="00087F69">
      <w:pPr>
        <w:numPr>
          <w:ilvl w:val="0"/>
          <w:numId w:val="57"/>
        </w:numPr>
        <w:spacing w:line="360" w:lineRule="auto"/>
        <w:jc w:val="both"/>
        <w:rPr>
          <w:rFonts w:ascii="Trebuchet MS" w:hAnsi="Trebuchet MS" w:cs="Arial"/>
        </w:rPr>
      </w:pPr>
      <w:r w:rsidRPr="00D919B3">
        <w:rPr>
          <w:rFonts w:ascii="Trebuchet MS" w:hAnsi="Trebuchet MS" w:cs="Arial"/>
        </w:rPr>
        <w:t>kwota netto………………………… zł, (słownie:…………………..…………………..)</w:t>
      </w:r>
    </w:p>
    <w:p w:rsidR="00887A08" w:rsidRPr="00FE6D10" w:rsidRDefault="00887A08" w:rsidP="00087F69">
      <w:pPr>
        <w:numPr>
          <w:ilvl w:val="0"/>
          <w:numId w:val="57"/>
        </w:numPr>
        <w:spacing w:line="360" w:lineRule="auto"/>
        <w:jc w:val="both"/>
        <w:rPr>
          <w:rFonts w:ascii="Trebuchet MS" w:hAnsi="Trebuchet MS" w:cs="Arial"/>
        </w:rPr>
      </w:pPr>
      <w:r w:rsidRPr="00FE6D10">
        <w:rPr>
          <w:rFonts w:ascii="Trebuchet MS" w:hAnsi="Trebuchet MS" w:cs="Arial"/>
        </w:rPr>
        <w:t>kwota brutto…………………   …... zł, (słownie:………………………………………)</w:t>
      </w:r>
    </w:p>
    <w:p w:rsidR="00887A08" w:rsidRPr="00FE6D10" w:rsidRDefault="00887A08" w:rsidP="00FE6D10">
      <w:pPr>
        <w:spacing w:line="360" w:lineRule="auto"/>
        <w:ind w:left="360"/>
        <w:jc w:val="both"/>
        <w:rPr>
          <w:rFonts w:ascii="Trebuchet MS" w:hAnsi="Trebuchet MS" w:cs="Arial"/>
        </w:rPr>
      </w:pPr>
    </w:p>
    <w:p w:rsidR="00887A08" w:rsidRPr="00FE6D10" w:rsidRDefault="00887A08" w:rsidP="00087F69">
      <w:pPr>
        <w:numPr>
          <w:ilvl w:val="0"/>
          <w:numId w:val="57"/>
        </w:numPr>
        <w:spacing w:line="360" w:lineRule="auto"/>
        <w:jc w:val="both"/>
        <w:rPr>
          <w:rFonts w:ascii="Trebuchet MS" w:hAnsi="Trebuchet MS"/>
        </w:rPr>
      </w:pPr>
      <w:r w:rsidRPr="00FE6D10">
        <w:rPr>
          <w:rFonts w:ascii="Trebuchet MS" w:hAnsi="Trebuchet MS"/>
        </w:rPr>
        <w:t>Koszt w przeliczeniu na jednego ucznia wynosi (brutto)……………………………………………..zł</w:t>
      </w:r>
    </w:p>
    <w:p w:rsidR="00887A08" w:rsidRDefault="00887A08" w:rsidP="00087F69">
      <w:pPr>
        <w:numPr>
          <w:ilvl w:val="0"/>
          <w:numId w:val="57"/>
        </w:numPr>
        <w:spacing w:line="360" w:lineRule="auto"/>
        <w:jc w:val="both"/>
        <w:rPr>
          <w:rFonts w:ascii="Trebuchet MS" w:hAnsi="Trebuchet MS"/>
        </w:rPr>
      </w:pPr>
      <w:r w:rsidRPr="00FE6D10">
        <w:rPr>
          <w:rFonts w:ascii="Trebuchet MS" w:hAnsi="Trebuchet MS"/>
        </w:rPr>
        <w:t>Słownie ………………………………………………………………………………………………………………... zł</w:t>
      </w:r>
    </w:p>
    <w:p w:rsidR="00FD4634" w:rsidRPr="00FE6D10" w:rsidRDefault="00FD4634" w:rsidP="00FD4634">
      <w:pPr>
        <w:spacing w:line="360" w:lineRule="auto"/>
        <w:ind w:left="360"/>
        <w:jc w:val="both"/>
        <w:rPr>
          <w:rFonts w:ascii="Trebuchet MS" w:hAnsi="Trebuchet MS"/>
        </w:rPr>
      </w:pPr>
    </w:p>
    <w:p w:rsidR="00055BC0" w:rsidRPr="00055BC0" w:rsidRDefault="00055BC0" w:rsidP="00293CAC">
      <w:pPr>
        <w:pStyle w:val="Akapitzlist"/>
        <w:numPr>
          <w:ilvl w:val="0"/>
          <w:numId w:val="59"/>
        </w:numPr>
        <w:spacing w:line="360" w:lineRule="auto"/>
        <w:jc w:val="both"/>
        <w:rPr>
          <w:rFonts w:ascii="Trebuchet MS" w:hAnsi="Trebuchet MS" w:cs="Arial"/>
          <w:b/>
        </w:rPr>
      </w:pPr>
      <w:r w:rsidRPr="00055BC0">
        <w:rPr>
          <w:rFonts w:ascii="Trebuchet MS" w:hAnsi="Trebuchet MS"/>
        </w:rPr>
        <w:t>W przypadku rezygnacji ucznia z wyjazdu przekazana kwota jednostkowa podlega w całości zwrotowi do Szkoły Podstawowej nr 16 im. Janusza Korczaka w Rudzie Śląskiej.</w:t>
      </w:r>
    </w:p>
    <w:p w:rsidR="00887A08" w:rsidRPr="00FE6D10" w:rsidRDefault="00887A08" w:rsidP="00293CAC">
      <w:pPr>
        <w:spacing w:line="360" w:lineRule="auto"/>
        <w:rPr>
          <w:rFonts w:ascii="Trebuchet MS" w:hAnsi="Trebuchet MS" w:cs="Arial"/>
          <w:b/>
        </w:rPr>
      </w:pPr>
    </w:p>
    <w:p w:rsidR="00887A08" w:rsidRPr="00FE6D10" w:rsidRDefault="00887A08" w:rsidP="00293CAC">
      <w:pPr>
        <w:spacing w:line="360" w:lineRule="auto"/>
        <w:jc w:val="center"/>
        <w:rPr>
          <w:rFonts w:ascii="Trebuchet MS" w:hAnsi="Trebuchet MS" w:cs="Arial"/>
          <w:b/>
        </w:rPr>
      </w:pPr>
      <w:r w:rsidRPr="00FE6D10">
        <w:rPr>
          <w:rFonts w:ascii="Trebuchet MS" w:hAnsi="Trebuchet MS" w:cs="Arial"/>
          <w:b/>
        </w:rPr>
        <w:t>§6</w:t>
      </w:r>
    </w:p>
    <w:p w:rsidR="00887A08" w:rsidRPr="00FE6D10" w:rsidRDefault="00887A08" w:rsidP="00FE6D10">
      <w:pPr>
        <w:spacing w:line="360" w:lineRule="auto"/>
        <w:jc w:val="both"/>
        <w:rPr>
          <w:rFonts w:ascii="Trebuchet MS" w:hAnsi="Trebuchet MS"/>
          <w:b/>
        </w:rPr>
      </w:pPr>
      <w:r w:rsidRPr="00FE6D10">
        <w:rPr>
          <w:rFonts w:ascii="Trebuchet MS" w:hAnsi="Trebuchet MS" w:cs="Arial"/>
        </w:rPr>
        <w:t xml:space="preserve">1. </w:t>
      </w:r>
      <w:r w:rsidRPr="00FE6D10">
        <w:rPr>
          <w:rFonts w:ascii="Trebuchet MS" w:hAnsi="Trebuchet MS"/>
        </w:rPr>
        <w:t>Strony umowy ustalaj</w:t>
      </w:r>
      <w:r w:rsidR="00055BC0">
        <w:rPr>
          <w:rFonts w:ascii="Trebuchet MS" w:hAnsi="Trebuchet MS"/>
        </w:rPr>
        <w:t>ą następujące terminy płatności</w:t>
      </w:r>
      <w:r w:rsidRPr="00FE6D10">
        <w:rPr>
          <w:rFonts w:ascii="Trebuchet MS" w:hAnsi="Trebuchet MS"/>
        </w:rPr>
        <w:t>:</w:t>
      </w:r>
    </w:p>
    <w:p w:rsidR="00887A08" w:rsidRPr="00560203" w:rsidRDefault="00887A08" w:rsidP="00FE6D10">
      <w:pPr>
        <w:pStyle w:val="Nagwek4"/>
        <w:spacing w:line="360" w:lineRule="auto"/>
        <w:rPr>
          <w:rFonts w:ascii="Trebuchet MS" w:hAnsi="Trebuchet MS"/>
          <w:b w:val="0"/>
          <w:i w:val="0"/>
          <w:color w:val="auto"/>
        </w:rPr>
      </w:pPr>
      <w:r w:rsidRPr="00560203">
        <w:rPr>
          <w:rFonts w:ascii="Trebuchet MS" w:hAnsi="Trebuchet MS"/>
          <w:b w:val="0"/>
          <w:i w:val="0"/>
          <w:color w:val="auto"/>
        </w:rPr>
        <w:t>Pierwsza wpłata w wysokości 50 % wart</w:t>
      </w:r>
      <w:r w:rsidR="00D919B3" w:rsidRPr="00560203">
        <w:rPr>
          <w:rFonts w:ascii="Trebuchet MS" w:hAnsi="Trebuchet MS"/>
          <w:b w:val="0"/>
          <w:i w:val="0"/>
          <w:color w:val="auto"/>
        </w:rPr>
        <w:t xml:space="preserve">ości </w:t>
      </w:r>
      <w:r w:rsidR="00BB7A9E" w:rsidRPr="00560203">
        <w:rPr>
          <w:rFonts w:ascii="Trebuchet MS" w:hAnsi="Trebuchet MS"/>
          <w:b w:val="0"/>
          <w:i w:val="0"/>
          <w:color w:val="auto"/>
        </w:rPr>
        <w:t>zamówienia w terminie do 31.03.2017r.</w:t>
      </w:r>
    </w:p>
    <w:p w:rsidR="00887A08" w:rsidRPr="00560203" w:rsidRDefault="00887A08" w:rsidP="00FE6D10">
      <w:pPr>
        <w:spacing w:line="360" w:lineRule="auto"/>
        <w:rPr>
          <w:rFonts w:ascii="Trebuchet MS" w:hAnsi="Trebuchet MS"/>
        </w:rPr>
      </w:pPr>
      <w:r w:rsidRPr="00560203">
        <w:rPr>
          <w:rFonts w:ascii="Trebuchet MS" w:hAnsi="Trebuchet MS"/>
        </w:rPr>
        <w:t>Dopła</w:t>
      </w:r>
      <w:r w:rsidR="005F1F07" w:rsidRPr="00560203">
        <w:rPr>
          <w:rFonts w:ascii="Trebuchet MS" w:hAnsi="Trebuchet MS"/>
        </w:rPr>
        <w:t>ta do pełnej wartości skierowań</w:t>
      </w:r>
      <w:r w:rsidRPr="00560203">
        <w:rPr>
          <w:rFonts w:ascii="Trebuchet MS" w:hAnsi="Trebuchet MS"/>
        </w:rPr>
        <w:t xml:space="preserve"> nastąpi</w:t>
      </w:r>
      <w:r w:rsidR="00BB7A9E" w:rsidRPr="00560203">
        <w:rPr>
          <w:rFonts w:ascii="Trebuchet MS" w:hAnsi="Trebuchet MS"/>
        </w:rPr>
        <w:t xml:space="preserve"> do dnia  12.05.2017r. </w:t>
      </w:r>
    </w:p>
    <w:p w:rsidR="00887A08" w:rsidRPr="00FE6D10" w:rsidRDefault="00887A08" w:rsidP="00FE6D10">
      <w:pPr>
        <w:spacing w:line="360" w:lineRule="auto"/>
        <w:jc w:val="both"/>
        <w:rPr>
          <w:rFonts w:ascii="Trebuchet MS" w:hAnsi="Trebuchet MS"/>
        </w:rPr>
      </w:pPr>
      <w:r w:rsidRPr="00FE6D10">
        <w:rPr>
          <w:rFonts w:ascii="Trebuchet MS" w:hAnsi="Trebuchet MS"/>
        </w:rPr>
        <w:t>Środki przyznane z UM Katowice i WFOŚ i GW zostaną przekazane zgodnie z obowiązującymi przepisami.</w:t>
      </w:r>
    </w:p>
    <w:p w:rsidR="00055BC0" w:rsidRDefault="00887A08" w:rsidP="005F1F07">
      <w:pPr>
        <w:spacing w:line="360" w:lineRule="auto"/>
        <w:jc w:val="both"/>
        <w:rPr>
          <w:rFonts w:ascii="Trebuchet MS" w:hAnsi="Trebuchet MS" w:cs="Arial"/>
          <w:b/>
        </w:rPr>
      </w:pPr>
      <w:r w:rsidRPr="00FE6D10">
        <w:rPr>
          <w:rFonts w:ascii="Trebuchet MS" w:hAnsi="Trebuchet MS"/>
        </w:rPr>
        <w:t>Forma płatności będzie realizowana przelewem na konto: ……………</w:t>
      </w:r>
      <w:r w:rsidR="009C5D14">
        <w:rPr>
          <w:rFonts w:ascii="Trebuchet MS" w:hAnsi="Trebuchet MS"/>
        </w:rPr>
        <w:t>……………………………………</w:t>
      </w:r>
      <w:r w:rsidRPr="00FE6D10">
        <w:rPr>
          <w:rFonts w:ascii="Trebuchet MS" w:hAnsi="Trebuchet MS"/>
        </w:rPr>
        <w:t>……………………</w:t>
      </w:r>
      <w:r w:rsidR="009C5D14">
        <w:rPr>
          <w:rFonts w:ascii="Trebuchet MS" w:hAnsi="Trebuchet MS"/>
        </w:rPr>
        <w:br/>
      </w:r>
    </w:p>
    <w:p w:rsidR="00055BC0" w:rsidRPr="009313C0" w:rsidRDefault="00055BC0" w:rsidP="00055BC0">
      <w:pPr>
        <w:spacing w:line="360" w:lineRule="auto"/>
        <w:ind w:left="360"/>
        <w:jc w:val="center"/>
        <w:rPr>
          <w:rFonts w:ascii="Trebuchet MS" w:hAnsi="Trebuchet MS" w:cs="Arial"/>
          <w:b/>
        </w:rPr>
      </w:pPr>
      <w:r>
        <w:rPr>
          <w:rFonts w:ascii="Trebuchet MS" w:hAnsi="Trebuchet MS" w:cs="Arial"/>
          <w:b/>
        </w:rPr>
        <w:t>§ 7</w:t>
      </w:r>
    </w:p>
    <w:p w:rsidR="00055BC0" w:rsidRPr="00D919B3" w:rsidRDefault="00055BC0" w:rsidP="00087F69">
      <w:pPr>
        <w:numPr>
          <w:ilvl w:val="0"/>
          <w:numId w:val="60"/>
        </w:numPr>
        <w:spacing w:line="360" w:lineRule="auto"/>
        <w:jc w:val="both"/>
        <w:rPr>
          <w:rFonts w:ascii="Trebuchet MS" w:hAnsi="Trebuchet MS" w:cs="Arial"/>
          <w:b/>
        </w:rPr>
      </w:pPr>
      <w:r w:rsidRPr="00D919B3">
        <w:rPr>
          <w:rFonts w:ascii="Trebuchet MS" w:hAnsi="Trebuchet MS" w:cs="Arial"/>
        </w:rPr>
        <w:t>Wykonawca ponosi wobec Zamawiającego odpowiedzialność za niewykonanie lub nienależyte wykonanie zobowiązań umownych na zasadach ogólnych oraz Strony przewidują dodatkowo odpowiedzialność za niewykonanie lub nienależyte wykonanie zobowiązań umownych przez zapłatę kar umownych w następujących przypadkach:</w:t>
      </w:r>
    </w:p>
    <w:p w:rsidR="00055BC0" w:rsidRPr="00D919B3" w:rsidRDefault="00055BC0" w:rsidP="00087F69">
      <w:pPr>
        <w:numPr>
          <w:ilvl w:val="0"/>
          <w:numId w:val="63"/>
        </w:numPr>
        <w:spacing w:line="360" w:lineRule="auto"/>
        <w:jc w:val="both"/>
        <w:rPr>
          <w:rFonts w:ascii="Trebuchet MS" w:hAnsi="Trebuchet MS" w:cs="Arial"/>
          <w:b/>
        </w:rPr>
      </w:pPr>
      <w:r w:rsidRPr="00D919B3">
        <w:rPr>
          <w:rFonts w:ascii="Trebuchet MS" w:hAnsi="Trebuchet MS" w:cs="Arial"/>
        </w:rPr>
        <w:t>Wykonawca zapłaci Zamawiającemu kary umowne za:</w:t>
      </w:r>
    </w:p>
    <w:p w:rsidR="00055BC0" w:rsidRPr="00D919B3" w:rsidRDefault="00055BC0" w:rsidP="00087F69">
      <w:pPr>
        <w:numPr>
          <w:ilvl w:val="0"/>
          <w:numId w:val="61"/>
        </w:numPr>
        <w:spacing w:line="360" w:lineRule="auto"/>
        <w:jc w:val="both"/>
        <w:rPr>
          <w:rFonts w:ascii="Trebuchet MS" w:hAnsi="Trebuchet MS" w:cs="Arial"/>
        </w:rPr>
      </w:pPr>
      <w:r w:rsidRPr="00D919B3">
        <w:rPr>
          <w:rFonts w:ascii="Trebuchet MS" w:hAnsi="Trebuchet MS" w:cs="Arial"/>
        </w:rPr>
        <w:t>odstąpienie od umowy z przyczyn, za które ponosi odpowiedzialność Wykonawca – w wysokości 15% wynagrodzenia brutto określonego w § 5 ust. 1 tiret 2 niniejszej umowy,</w:t>
      </w:r>
    </w:p>
    <w:p w:rsidR="00055BC0" w:rsidRPr="00D919B3" w:rsidRDefault="00055BC0" w:rsidP="00087F69">
      <w:pPr>
        <w:pStyle w:val="Tekstpodstawowy2"/>
        <w:numPr>
          <w:ilvl w:val="0"/>
          <w:numId w:val="61"/>
        </w:numPr>
        <w:spacing w:line="360" w:lineRule="auto"/>
        <w:jc w:val="both"/>
        <w:rPr>
          <w:rFonts w:ascii="Trebuchet MS" w:hAnsi="Trebuchet MS" w:cs="Arial"/>
          <w:sz w:val="20"/>
        </w:rPr>
      </w:pPr>
      <w:r w:rsidRPr="00D919B3">
        <w:rPr>
          <w:rFonts w:ascii="Trebuchet MS" w:hAnsi="Trebuchet MS" w:cs="Arial"/>
          <w:sz w:val="20"/>
        </w:rPr>
        <w:t>w przypadku awarii autokaru za każdą rozpoczętą godzinę postoju 200 zł,</w:t>
      </w:r>
    </w:p>
    <w:p w:rsidR="00055BC0" w:rsidRPr="00D919B3" w:rsidRDefault="00337B2F" w:rsidP="00087F69">
      <w:pPr>
        <w:pStyle w:val="Tekstpodstawowy2"/>
        <w:numPr>
          <w:ilvl w:val="0"/>
          <w:numId w:val="61"/>
        </w:numPr>
        <w:spacing w:line="360" w:lineRule="auto"/>
        <w:jc w:val="both"/>
        <w:rPr>
          <w:rFonts w:ascii="Trebuchet MS" w:hAnsi="Trebuchet MS" w:cs="Arial"/>
          <w:sz w:val="20"/>
        </w:rPr>
      </w:pPr>
      <w:r w:rsidRPr="00D919B3">
        <w:rPr>
          <w:rFonts w:ascii="Trebuchet MS" w:hAnsi="Trebuchet MS" w:cs="Arial"/>
          <w:sz w:val="20"/>
        </w:rPr>
        <w:t>Zamawiający w opisie przedmiotu zamówienia opisał swoje wymagania co do obiektu.</w:t>
      </w:r>
      <w:r w:rsidRPr="00D919B3">
        <w:rPr>
          <w:rFonts w:ascii="Trebuchet MS" w:hAnsi="Trebuchet MS" w:cs="Arial"/>
          <w:sz w:val="20"/>
        </w:rPr>
        <w:br/>
        <w:t>W przypadku braku któregoś z wymienionych t</w:t>
      </w:r>
      <w:r w:rsidR="00293CAC" w:rsidRPr="00D919B3">
        <w:rPr>
          <w:rFonts w:ascii="Trebuchet MS" w:hAnsi="Trebuchet MS" w:cs="Arial"/>
          <w:sz w:val="20"/>
        </w:rPr>
        <w:t>am elementów Wykonawca zapłaci 2</w:t>
      </w:r>
      <w:r w:rsidRPr="00D919B3">
        <w:rPr>
          <w:rFonts w:ascii="Trebuchet MS" w:hAnsi="Trebuchet MS" w:cs="Arial"/>
          <w:sz w:val="20"/>
        </w:rPr>
        <w:t>0 zł za każdy brakujący element/wyposażenie.</w:t>
      </w:r>
    </w:p>
    <w:p w:rsidR="00055BC0" w:rsidRPr="00D919B3" w:rsidRDefault="00337B2F" w:rsidP="00087F69">
      <w:pPr>
        <w:pStyle w:val="Tekstpodstawowy2"/>
        <w:numPr>
          <w:ilvl w:val="0"/>
          <w:numId w:val="61"/>
        </w:numPr>
        <w:spacing w:line="360" w:lineRule="auto"/>
        <w:jc w:val="both"/>
        <w:rPr>
          <w:rFonts w:ascii="Trebuchet MS" w:hAnsi="Trebuchet MS" w:cs="Arial"/>
          <w:sz w:val="20"/>
        </w:rPr>
      </w:pPr>
      <w:r w:rsidRPr="00D919B3">
        <w:rPr>
          <w:rFonts w:ascii="Trebuchet MS" w:hAnsi="Trebuchet MS" w:cs="Arial"/>
          <w:sz w:val="20"/>
        </w:rPr>
        <w:lastRenderedPageBreak/>
        <w:t xml:space="preserve">Zamawiający w opisie przedmiotu zamówienia w zakresie programu rekreacyjno – sportowego żąda </w:t>
      </w:r>
      <w:r w:rsidR="00293CAC" w:rsidRPr="00D919B3">
        <w:rPr>
          <w:rFonts w:ascii="Trebuchet MS" w:hAnsi="Trebuchet MS" w:cs="Arial"/>
          <w:sz w:val="20"/>
        </w:rPr>
        <w:t>min. nieodpłatnego</w:t>
      </w:r>
      <w:r w:rsidRPr="00D919B3">
        <w:rPr>
          <w:rFonts w:ascii="Trebuchet MS" w:hAnsi="Trebuchet MS" w:cs="Arial"/>
          <w:sz w:val="20"/>
        </w:rPr>
        <w:t xml:space="preserve"> dostępu do placu zabaw </w:t>
      </w:r>
      <w:r w:rsidR="00293CAC" w:rsidRPr="00D919B3">
        <w:rPr>
          <w:rFonts w:ascii="Trebuchet MS" w:hAnsi="Trebuchet MS" w:cs="Arial"/>
          <w:sz w:val="20"/>
        </w:rPr>
        <w:t xml:space="preserve">oraz boiska wielofunkcyjnego </w:t>
      </w:r>
      <w:r w:rsidRPr="00D919B3">
        <w:rPr>
          <w:rFonts w:ascii="Trebuchet MS" w:hAnsi="Trebuchet MS" w:cs="Arial"/>
          <w:sz w:val="20"/>
        </w:rPr>
        <w:t xml:space="preserve">w przypadku </w:t>
      </w:r>
      <w:r w:rsidR="00293CAC" w:rsidRPr="00D919B3">
        <w:rPr>
          <w:rFonts w:ascii="Trebuchet MS" w:hAnsi="Trebuchet MS" w:cs="Arial"/>
          <w:sz w:val="20"/>
        </w:rPr>
        <w:t>ich</w:t>
      </w:r>
      <w:r w:rsidRPr="00D919B3">
        <w:rPr>
          <w:rFonts w:ascii="Trebuchet MS" w:hAnsi="Trebuchet MS" w:cs="Arial"/>
          <w:sz w:val="20"/>
        </w:rPr>
        <w:t xml:space="preserve"> braku Wykonawca zapłaci karę w wysokości 2 000,00 zł</w:t>
      </w:r>
      <w:r w:rsidR="00293CAC" w:rsidRPr="00D919B3">
        <w:rPr>
          <w:rFonts w:ascii="Trebuchet MS" w:hAnsi="Trebuchet MS" w:cs="Arial"/>
          <w:sz w:val="20"/>
        </w:rPr>
        <w:t xml:space="preserve"> za każdy obiekt</w:t>
      </w:r>
      <w:r w:rsidR="00055BC0" w:rsidRPr="00D919B3">
        <w:rPr>
          <w:rFonts w:ascii="Trebuchet MS" w:hAnsi="Trebuchet MS" w:cs="Arial"/>
          <w:sz w:val="20"/>
        </w:rPr>
        <w:t>,</w:t>
      </w:r>
    </w:p>
    <w:p w:rsidR="00055BC0" w:rsidRPr="00D919B3" w:rsidRDefault="00055BC0" w:rsidP="00087F69">
      <w:pPr>
        <w:numPr>
          <w:ilvl w:val="0"/>
          <w:numId w:val="63"/>
        </w:numPr>
        <w:spacing w:line="360" w:lineRule="auto"/>
        <w:jc w:val="both"/>
        <w:rPr>
          <w:rFonts w:ascii="Trebuchet MS" w:hAnsi="Trebuchet MS" w:cs="Arial"/>
        </w:rPr>
      </w:pPr>
      <w:r w:rsidRPr="00D919B3">
        <w:rPr>
          <w:rFonts w:ascii="Trebuchet MS" w:hAnsi="Trebuchet MS" w:cs="Arial"/>
        </w:rPr>
        <w:t>Zamawiający zapłaci Wykonawcy karę umowną za odstąpienie od umowy przez Wykonawcę z przyczyn, za które ponosi odpowiedzialność Zamawia</w:t>
      </w:r>
      <w:r w:rsidR="00E41EF7" w:rsidRPr="00D919B3">
        <w:rPr>
          <w:rFonts w:ascii="Trebuchet MS" w:hAnsi="Trebuchet MS" w:cs="Arial"/>
        </w:rPr>
        <w:t>jący - w wysokości 15% wartości</w:t>
      </w:r>
      <w:r w:rsidRPr="00D919B3">
        <w:rPr>
          <w:rFonts w:ascii="Trebuchet MS" w:hAnsi="Trebuchet MS" w:cs="Arial"/>
        </w:rPr>
        <w:t xml:space="preserve"> wynagrodzenia brutto określonego w § 5 ust. 1 </w:t>
      </w:r>
      <w:r w:rsidR="00E41EF7" w:rsidRPr="00D919B3">
        <w:rPr>
          <w:rFonts w:ascii="Trebuchet MS" w:hAnsi="Trebuchet MS" w:cs="Arial"/>
        </w:rPr>
        <w:t>tiret 2</w:t>
      </w:r>
      <w:r w:rsidRPr="00D919B3">
        <w:rPr>
          <w:rFonts w:ascii="Trebuchet MS" w:hAnsi="Trebuchet MS" w:cs="Arial"/>
        </w:rPr>
        <w:t xml:space="preserve"> u</w:t>
      </w:r>
      <w:r w:rsidR="00E41EF7" w:rsidRPr="00D919B3">
        <w:rPr>
          <w:rFonts w:ascii="Trebuchet MS" w:hAnsi="Trebuchet MS" w:cs="Arial"/>
        </w:rPr>
        <w:t>mowy, z zastrzeżeniem przypadku</w:t>
      </w:r>
      <w:r w:rsidRPr="00D919B3">
        <w:rPr>
          <w:rFonts w:ascii="Trebuchet MS" w:hAnsi="Trebuchet MS" w:cs="Arial"/>
        </w:rPr>
        <w:t xml:space="preserve"> okreś</w:t>
      </w:r>
      <w:r w:rsidR="00E41EF7" w:rsidRPr="00D919B3">
        <w:rPr>
          <w:rFonts w:ascii="Trebuchet MS" w:hAnsi="Trebuchet MS" w:cs="Arial"/>
        </w:rPr>
        <w:t>lonego</w:t>
      </w:r>
      <w:r w:rsidRPr="00D919B3">
        <w:rPr>
          <w:rFonts w:ascii="Trebuchet MS" w:hAnsi="Trebuchet MS" w:cs="Arial"/>
        </w:rPr>
        <w:t xml:space="preserve"> </w:t>
      </w:r>
      <w:r w:rsidR="00E41EF7" w:rsidRPr="00D919B3">
        <w:rPr>
          <w:rFonts w:ascii="Trebuchet MS" w:hAnsi="Trebuchet MS" w:cs="Arial"/>
        </w:rPr>
        <w:t>w § 5 ust. 2 umowy</w:t>
      </w:r>
      <w:r w:rsidRPr="00D919B3">
        <w:rPr>
          <w:rFonts w:ascii="Trebuchet MS" w:hAnsi="Trebuchet MS" w:cs="Arial"/>
        </w:rPr>
        <w:t>.</w:t>
      </w:r>
    </w:p>
    <w:p w:rsidR="00055BC0" w:rsidRPr="00D919B3" w:rsidRDefault="00055BC0" w:rsidP="00087F69">
      <w:pPr>
        <w:numPr>
          <w:ilvl w:val="0"/>
          <w:numId w:val="62"/>
        </w:numPr>
        <w:tabs>
          <w:tab w:val="left" w:pos="1800"/>
        </w:tabs>
        <w:spacing w:line="360" w:lineRule="auto"/>
        <w:jc w:val="both"/>
        <w:rPr>
          <w:rFonts w:ascii="Trebuchet MS" w:hAnsi="Trebuchet MS" w:cs="Arial"/>
        </w:rPr>
      </w:pPr>
      <w:r w:rsidRPr="00D919B3">
        <w:rPr>
          <w:rFonts w:ascii="Trebuchet MS" w:hAnsi="Trebuchet MS" w:cs="Arial"/>
        </w:rPr>
        <w:t>Każda ze Stron dokona zapłaty kar umownych przelewem na wskazany przez drugą Stronę umowy rachunek bankowy, w terminie do 14 dni kalendarzowych od dnia doręczenia mu żądania zapłaty.</w:t>
      </w:r>
    </w:p>
    <w:p w:rsidR="00055BC0" w:rsidRPr="00D919B3" w:rsidRDefault="00055BC0" w:rsidP="00087F69">
      <w:pPr>
        <w:numPr>
          <w:ilvl w:val="0"/>
          <w:numId w:val="62"/>
        </w:numPr>
        <w:tabs>
          <w:tab w:val="left" w:pos="1800"/>
        </w:tabs>
        <w:spacing w:line="360" w:lineRule="auto"/>
        <w:jc w:val="both"/>
        <w:rPr>
          <w:rFonts w:ascii="Trebuchet MS" w:hAnsi="Trebuchet MS" w:cs="Arial"/>
        </w:rPr>
      </w:pPr>
      <w:r w:rsidRPr="00D919B3">
        <w:rPr>
          <w:rFonts w:ascii="Trebuchet MS" w:hAnsi="Trebuchet MS" w:cs="Arial"/>
        </w:rPr>
        <w:t>Realizacja zapłaty kar umownych naliczonych przez Zamawiającego może nastąpić poprzez potrącenie wysokości kary z kwoty należnej do zapłaty Wykonawcy, na co Wykonawca wyraża zgodę lub kwotę z tytułu naliczonej kary umownej Wykonawca ureguluje samodzielnie.</w:t>
      </w:r>
    </w:p>
    <w:p w:rsidR="00055BC0" w:rsidRPr="00D919B3" w:rsidRDefault="00055BC0" w:rsidP="00087F69">
      <w:pPr>
        <w:pStyle w:val="Tekstpodstawowy2"/>
        <w:numPr>
          <w:ilvl w:val="0"/>
          <w:numId w:val="64"/>
        </w:numPr>
        <w:spacing w:line="360" w:lineRule="auto"/>
        <w:jc w:val="both"/>
        <w:rPr>
          <w:rFonts w:ascii="Trebuchet MS" w:hAnsi="Trebuchet MS" w:cs="Arial"/>
          <w:sz w:val="20"/>
        </w:rPr>
      </w:pPr>
      <w:r w:rsidRPr="00D919B3">
        <w:rPr>
          <w:rFonts w:ascii="Trebuchet MS" w:hAnsi="Trebuchet MS" w:cs="Arial"/>
          <w:sz w:val="20"/>
        </w:rPr>
        <w:t>Zapłacenie kar umownych nie zwalnia Wykonawcy z obowią</w:t>
      </w:r>
      <w:r w:rsidR="005F1F07" w:rsidRPr="00D919B3">
        <w:rPr>
          <w:rFonts w:ascii="Trebuchet MS" w:hAnsi="Trebuchet MS" w:cs="Arial"/>
          <w:sz w:val="20"/>
        </w:rPr>
        <w:t>zku wykonania przedmiotu umowy.</w:t>
      </w:r>
    </w:p>
    <w:p w:rsidR="00055BC0" w:rsidRPr="00D919B3" w:rsidRDefault="00055BC0" w:rsidP="00087F69">
      <w:pPr>
        <w:pStyle w:val="Tekstpodstawowy2"/>
        <w:numPr>
          <w:ilvl w:val="0"/>
          <w:numId w:val="62"/>
        </w:numPr>
        <w:spacing w:line="360" w:lineRule="auto"/>
        <w:jc w:val="both"/>
        <w:rPr>
          <w:rFonts w:ascii="Trebuchet MS" w:hAnsi="Trebuchet MS" w:cs="Arial"/>
          <w:sz w:val="20"/>
        </w:rPr>
      </w:pPr>
      <w:r w:rsidRPr="00D919B3">
        <w:rPr>
          <w:rFonts w:ascii="Trebuchet MS" w:hAnsi="Trebuchet MS" w:cs="Arial"/>
          <w:sz w:val="20"/>
        </w:rPr>
        <w:t>W przypadku gdyby wskutek zaniedbania Wykonawcy w wykonaniu przedmiotu umowy, osoby trzecie lub Zamawiający poniosły szkody, wówczas Wykonawca będzie zobowiązany do partycypowania w kosztach odszkodowania w takim zakresie w jakim do szkody się przyczynił.</w:t>
      </w:r>
    </w:p>
    <w:p w:rsidR="005F1F07" w:rsidRDefault="005F1F07" w:rsidP="005F1F07">
      <w:pPr>
        <w:spacing w:line="360" w:lineRule="auto"/>
        <w:jc w:val="center"/>
        <w:rPr>
          <w:rFonts w:ascii="Trebuchet MS" w:hAnsi="Trebuchet MS" w:cs="Helvetica"/>
          <w:b/>
          <w:u w:val="single"/>
        </w:rPr>
      </w:pPr>
    </w:p>
    <w:p w:rsidR="00887A08" w:rsidRPr="00FE6D10" w:rsidRDefault="00887A08" w:rsidP="005F1F07">
      <w:pPr>
        <w:spacing w:line="360" w:lineRule="auto"/>
        <w:jc w:val="center"/>
        <w:rPr>
          <w:rFonts w:ascii="Trebuchet MS" w:hAnsi="Trebuchet MS" w:cs="Arial"/>
          <w:b/>
        </w:rPr>
      </w:pPr>
      <w:r w:rsidRPr="00FE6D10">
        <w:rPr>
          <w:rFonts w:ascii="Trebuchet MS" w:hAnsi="Trebuchet MS" w:cs="Arial"/>
          <w:b/>
        </w:rPr>
        <w:t>§ 8</w:t>
      </w:r>
    </w:p>
    <w:p w:rsidR="00887A08" w:rsidRPr="00FE6D10" w:rsidRDefault="00887A08" w:rsidP="005F1F07">
      <w:pPr>
        <w:spacing w:line="360" w:lineRule="auto"/>
        <w:jc w:val="both"/>
        <w:rPr>
          <w:rFonts w:ascii="Trebuchet MS" w:hAnsi="Trebuchet MS" w:cs="Arial"/>
        </w:rPr>
      </w:pPr>
      <w:r w:rsidRPr="00FE6D10">
        <w:rPr>
          <w:rFonts w:ascii="Trebuchet MS" w:hAnsi="Trebuchet MS" w:cs="Arial"/>
        </w:rPr>
        <w:t>Wszelkie zmiany i uzupełnienia niniejszej umowy wymagają dla swej ważności formy pisemnej.</w:t>
      </w:r>
    </w:p>
    <w:p w:rsidR="009C5D14" w:rsidRDefault="009C5D14" w:rsidP="005F1F07">
      <w:pPr>
        <w:spacing w:line="360" w:lineRule="auto"/>
        <w:jc w:val="center"/>
        <w:rPr>
          <w:rFonts w:ascii="Trebuchet MS" w:hAnsi="Trebuchet MS" w:cs="Arial"/>
          <w:b/>
        </w:rPr>
      </w:pPr>
    </w:p>
    <w:p w:rsidR="00887A08" w:rsidRPr="00FE6D10" w:rsidRDefault="00887A08" w:rsidP="005F1F07">
      <w:pPr>
        <w:spacing w:line="360" w:lineRule="auto"/>
        <w:jc w:val="center"/>
        <w:rPr>
          <w:rFonts w:ascii="Trebuchet MS" w:hAnsi="Trebuchet MS" w:cs="Arial"/>
          <w:b/>
        </w:rPr>
      </w:pPr>
      <w:r w:rsidRPr="00FE6D10">
        <w:rPr>
          <w:rFonts w:ascii="Trebuchet MS" w:hAnsi="Trebuchet MS" w:cs="Arial"/>
          <w:b/>
        </w:rPr>
        <w:t>§ 9</w:t>
      </w:r>
    </w:p>
    <w:p w:rsidR="00887A08" w:rsidRPr="00FE6D10" w:rsidRDefault="00887A08" w:rsidP="005F1F07">
      <w:pPr>
        <w:spacing w:line="360" w:lineRule="auto"/>
        <w:jc w:val="both"/>
        <w:rPr>
          <w:rFonts w:ascii="Trebuchet MS" w:hAnsi="Trebuchet MS" w:cs="Arial"/>
        </w:rPr>
      </w:pPr>
      <w:r w:rsidRPr="00FE6D10">
        <w:rPr>
          <w:rFonts w:ascii="Trebuchet MS" w:hAnsi="Trebuchet MS" w:cs="Arial"/>
        </w:rPr>
        <w:t>Ewentualne spory przy wykonywaniu niniejszej umowy strony poddają rozstrzygnięciu sądom właściwym rzeczowo dla siedziby Zamawiającego.</w:t>
      </w:r>
    </w:p>
    <w:p w:rsidR="009C5D14" w:rsidRDefault="009C5D14" w:rsidP="005F1F07">
      <w:pPr>
        <w:spacing w:line="360" w:lineRule="auto"/>
        <w:jc w:val="center"/>
        <w:rPr>
          <w:rFonts w:ascii="Trebuchet MS" w:hAnsi="Trebuchet MS" w:cs="Arial"/>
          <w:b/>
        </w:rPr>
      </w:pPr>
    </w:p>
    <w:p w:rsidR="00887A08" w:rsidRPr="00FE6D10" w:rsidRDefault="00887A08" w:rsidP="005F1F07">
      <w:pPr>
        <w:spacing w:line="360" w:lineRule="auto"/>
        <w:jc w:val="center"/>
        <w:rPr>
          <w:rFonts w:ascii="Trebuchet MS" w:hAnsi="Trebuchet MS" w:cs="Arial"/>
          <w:b/>
        </w:rPr>
      </w:pPr>
      <w:r w:rsidRPr="00FE6D10">
        <w:rPr>
          <w:rFonts w:ascii="Trebuchet MS" w:hAnsi="Trebuchet MS" w:cs="Arial"/>
          <w:b/>
        </w:rPr>
        <w:t>§10</w:t>
      </w:r>
    </w:p>
    <w:p w:rsidR="00887A08" w:rsidRPr="00FE6D10" w:rsidRDefault="00887A08" w:rsidP="005F1F07">
      <w:pPr>
        <w:spacing w:line="360" w:lineRule="auto"/>
        <w:jc w:val="both"/>
        <w:rPr>
          <w:rFonts w:ascii="Trebuchet MS" w:hAnsi="Trebuchet MS" w:cs="Arial"/>
        </w:rPr>
      </w:pPr>
      <w:r w:rsidRPr="00FE6D10">
        <w:rPr>
          <w:rFonts w:ascii="Trebuchet MS" w:hAnsi="Trebuchet MS" w:cs="Arial"/>
        </w:rPr>
        <w:t>W sprawach nieuregulowanych niniejszą umową mają zastosowanie przepisy Kodeksu Cywilnego oraz ustawy z dnia 29.01.2004. - Prawo zamówień publicznych.</w:t>
      </w:r>
    </w:p>
    <w:p w:rsidR="00887A08" w:rsidRPr="00FE6D10" w:rsidRDefault="00887A08" w:rsidP="005F1F07">
      <w:pPr>
        <w:spacing w:line="360" w:lineRule="auto"/>
        <w:jc w:val="both"/>
        <w:rPr>
          <w:rFonts w:ascii="Trebuchet MS" w:hAnsi="Trebuchet MS" w:cs="Arial"/>
        </w:rPr>
      </w:pPr>
    </w:p>
    <w:p w:rsidR="00887A08" w:rsidRPr="00FE6D10" w:rsidRDefault="00887A08" w:rsidP="005F1F07">
      <w:pPr>
        <w:spacing w:line="360" w:lineRule="auto"/>
        <w:jc w:val="center"/>
        <w:rPr>
          <w:rFonts w:ascii="Trebuchet MS" w:hAnsi="Trebuchet MS" w:cs="Arial"/>
          <w:b/>
        </w:rPr>
      </w:pPr>
      <w:r w:rsidRPr="00FE6D10">
        <w:rPr>
          <w:rFonts w:ascii="Trebuchet MS" w:hAnsi="Trebuchet MS" w:cs="Arial"/>
          <w:b/>
        </w:rPr>
        <w:t>§11</w:t>
      </w:r>
    </w:p>
    <w:p w:rsidR="00887A08" w:rsidRPr="00FE6D10" w:rsidRDefault="00887A08" w:rsidP="005F1F07">
      <w:pPr>
        <w:spacing w:line="360" w:lineRule="auto"/>
        <w:jc w:val="both"/>
        <w:rPr>
          <w:rFonts w:ascii="Trebuchet MS" w:hAnsi="Trebuchet MS" w:cs="Arial"/>
        </w:rPr>
      </w:pPr>
      <w:r w:rsidRPr="00FE6D10">
        <w:rPr>
          <w:rFonts w:ascii="Trebuchet MS" w:hAnsi="Trebuchet MS" w:cs="Arial"/>
        </w:rPr>
        <w:t>Strony zgodnie postanawiają, że Wykonawca nie może bez uprzedniej zgody Zamawiającego przenieść ani zbyć wierzytelności wynikającej z niniejszej umowy na osobę trzecią.</w:t>
      </w:r>
    </w:p>
    <w:p w:rsidR="009C5D14" w:rsidRDefault="009C5D14" w:rsidP="005F1F07">
      <w:pPr>
        <w:spacing w:line="360" w:lineRule="auto"/>
        <w:jc w:val="center"/>
        <w:rPr>
          <w:rFonts w:ascii="Trebuchet MS" w:hAnsi="Trebuchet MS" w:cs="Arial"/>
          <w:b/>
        </w:rPr>
      </w:pPr>
    </w:p>
    <w:p w:rsidR="00887A08" w:rsidRPr="00FE6D10" w:rsidRDefault="00887A08" w:rsidP="00FE6D10">
      <w:pPr>
        <w:spacing w:after="120" w:line="360" w:lineRule="auto"/>
        <w:jc w:val="center"/>
        <w:rPr>
          <w:rFonts w:ascii="Trebuchet MS" w:hAnsi="Trebuchet MS" w:cs="Arial"/>
          <w:b/>
        </w:rPr>
      </w:pPr>
      <w:r w:rsidRPr="00FE6D10">
        <w:rPr>
          <w:rFonts w:ascii="Trebuchet MS" w:hAnsi="Trebuchet MS" w:cs="Arial"/>
          <w:b/>
        </w:rPr>
        <w:t>§ 12</w:t>
      </w:r>
    </w:p>
    <w:p w:rsidR="00887A08" w:rsidRPr="00FE6D10" w:rsidRDefault="00887A08" w:rsidP="00FE6D10">
      <w:pPr>
        <w:spacing w:after="120" w:line="360" w:lineRule="auto"/>
        <w:jc w:val="both"/>
        <w:rPr>
          <w:rFonts w:ascii="Trebuchet MS" w:hAnsi="Trebuchet MS" w:cs="Arial"/>
        </w:rPr>
      </w:pPr>
      <w:r w:rsidRPr="00FE6D10">
        <w:rPr>
          <w:rFonts w:ascii="Trebuchet MS" w:hAnsi="Trebuchet MS" w:cs="Arial"/>
        </w:rPr>
        <w:t>Umowę sporządzono w dwóch jednobrzmiących egzemplarzach, z czego jeden egzemplarz otrzymuje Zamawiający a jeden egzemplarz Wykonawca.</w:t>
      </w:r>
    </w:p>
    <w:p w:rsidR="00293CAC" w:rsidRDefault="00293CAC" w:rsidP="00FE6D10">
      <w:pPr>
        <w:spacing w:line="360" w:lineRule="auto"/>
        <w:jc w:val="both"/>
        <w:rPr>
          <w:rFonts w:ascii="Trebuchet MS" w:hAnsi="Trebuchet MS" w:cs="Arial"/>
          <w:b/>
        </w:rPr>
      </w:pPr>
    </w:p>
    <w:p w:rsidR="00293CAC" w:rsidRDefault="00293CAC" w:rsidP="00FE6D10">
      <w:pPr>
        <w:spacing w:line="360" w:lineRule="auto"/>
        <w:jc w:val="both"/>
        <w:rPr>
          <w:rFonts w:ascii="Trebuchet MS" w:hAnsi="Trebuchet MS" w:cs="Arial"/>
          <w:b/>
        </w:rPr>
      </w:pPr>
    </w:p>
    <w:p w:rsidR="0085368C" w:rsidRPr="00FE6D10" w:rsidRDefault="00887A08" w:rsidP="00FE6D10">
      <w:pPr>
        <w:spacing w:line="360" w:lineRule="auto"/>
        <w:jc w:val="both"/>
        <w:rPr>
          <w:rFonts w:ascii="Trebuchet MS" w:hAnsi="Trebuchet MS" w:cs="Arial"/>
        </w:rPr>
      </w:pPr>
      <w:r w:rsidRPr="00FE6D10">
        <w:rPr>
          <w:rFonts w:ascii="Trebuchet MS" w:hAnsi="Trebuchet MS" w:cs="Arial"/>
          <w:b/>
        </w:rPr>
        <w:t xml:space="preserve">ZAMAWIAJĄCY                                             </w:t>
      </w:r>
      <w:r w:rsidRPr="00FE6D10">
        <w:rPr>
          <w:rFonts w:ascii="Trebuchet MS" w:hAnsi="Trebuchet MS" w:cs="Arial"/>
          <w:b/>
        </w:rPr>
        <w:tab/>
      </w:r>
      <w:r w:rsidRPr="00FE6D10">
        <w:rPr>
          <w:rFonts w:ascii="Trebuchet MS" w:hAnsi="Trebuchet MS" w:cs="Arial"/>
          <w:b/>
        </w:rPr>
        <w:tab/>
      </w:r>
      <w:r w:rsidRPr="00FE6D10">
        <w:rPr>
          <w:rFonts w:ascii="Trebuchet MS" w:hAnsi="Trebuchet MS" w:cs="Arial"/>
          <w:b/>
        </w:rPr>
        <w:tab/>
      </w:r>
      <w:r w:rsidRPr="00FE6D10">
        <w:rPr>
          <w:rFonts w:ascii="Trebuchet MS" w:hAnsi="Trebuchet MS" w:cs="Arial"/>
          <w:b/>
        </w:rPr>
        <w:tab/>
        <w:t>WYKONAWCA</w:t>
      </w:r>
    </w:p>
    <w:sectPr w:rsidR="0085368C" w:rsidRPr="00FE6D10" w:rsidSect="00A16332">
      <w:headerReference w:type="default" r:id="rId10"/>
      <w:footerReference w:type="even" r:id="rId11"/>
      <w:footerReference w:type="default" r:id="rId12"/>
      <w:headerReference w:type="first" r:id="rId13"/>
      <w:pgSz w:w="11907" w:h="16840" w:code="9"/>
      <w:pgMar w:top="1418" w:right="1247" w:bottom="1418" w:left="1418" w:header="709" w:footer="709" w:gutter="0"/>
      <w:cols w:space="708" w:equalWidth="0">
        <w:col w:w="9242"/>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70" w:rsidRDefault="00357970">
      <w:r>
        <w:separator/>
      </w:r>
    </w:p>
  </w:endnote>
  <w:endnote w:type="continuationSeparator" w:id="0">
    <w:p w:rsidR="00357970" w:rsidRDefault="0035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2A2t00">
    <w:panose1 w:val="00000000000000000000"/>
    <w:charset w:val="EE"/>
    <w:family w:val="auto"/>
    <w:notTrueType/>
    <w:pitch w:val="default"/>
    <w:sig w:usb0="00000005" w:usb1="00000000" w:usb2="00000000" w:usb3="00000000" w:csb0="00000002"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9B3" w:rsidRDefault="00D919B3"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919B3" w:rsidRDefault="00D919B3"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9B3" w:rsidRPr="00531A66" w:rsidRDefault="00D919B3"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A27A7">
      <w:rPr>
        <w:rStyle w:val="Numerstrony"/>
        <w:rFonts w:ascii="Arial" w:hAnsi="Arial" w:cs="Arial"/>
        <w:noProof/>
      </w:rPr>
      <w:t>28</w:t>
    </w:r>
    <w:r w:rsidRPr="00531A66">
      <w:rPr>
        <w:rStyle w:val="Numerstrony"/>
        <w:rFonts w:ascii="Arial" w:hAnsi="Arial" w:cs="Arial"/>
      </w:rPr>
      <w:fldChar w:fldCharType="end"/>
    </w:r>
  </w:p>
  <w:p w:rsidR="00D919B3" w:rsidRPr="008D72B0" w:rsidRDefault="00D919B3" w:rsidP="00A16332">
    <w:pPr>
      <w:pStyle w:val="Stopka"/>
      <w:ind w:right="360"/>
      <w:rPr>
        <w:rFonts w:ascii="Trebuchet MS" w:hAnsi="Trebuchet MS"/>
        <w:u w:val="single"/>
      </w:rPr>
    </w:pPr>
    <w:r w:rsidRPr="008D72B0">
      <w:rPr>
        <w:rFonts w:ascii="Trebuchet MS" w:hAnsi="Trebuchet MS"/>
        <w:u w:val="single"/>
      </w:rPr>
      <w:t xml:space="preserve">Zamawiający: </w:t>
    </w:r>
    <w:r>
      <w:rPr>
        <w:rFonts w:ascii="Trebuchet MS" w:hAnsi="Trebuchet MS"/>
        <w:u w:val="single"/>
      </w:rPr>
      <w:t>Szkoła Podstawowa nr 16 im. Janusza Korczaka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70" w:rsidRDefault="00357970">
      <w:r>
        <w:separator/>
      </w:r>
    </w:p>
  </w:footnote>
  <w:footnote w:type="continuationSeparator" w:id="0">
    <w:p w:rsidR="00357970" w:rsidRDefault="00357970">
      <w:r>
        <w:continuationSeparator/>
      </w:r>
    </w:p>
  </w:footnote>
  <w:footnote w:id="1">
    <w:p w:rsidR="00D919B3" w:rsidRDefault="00D919B3" w:rsidP="00421BAC">
      <w:pPr>
        <w:pStyle w:val="Tekstprzypisudolnego"/>
        <w:jc w:val="both"/>
      </w:pPr>
      <w:r w:rsidRPr="00421BAC">
        <w:rPr>
          <w:rStyle w:val="Odwoanieprzypisudolnego"/>
          <w:rFonts w:ascii="Trebuchet MS" w:hAnsi="Trebuchet MS"/>
          <w:sz w:val="18"/>
          <w:szCs w:val="18"/>
        </w:rPr>
        <w:footnoteRef/>
      </w:r>
      <w:r w:rsidRPr="00421BAC">
        <w:rPr>
          <w:rFonts w:ascii="Trebuchet MS" w:hAnsi="Trebuchet MS"/>
          <w:sz w:val="18"/>
          <w:szCs w:val="18"/>
        </w:rPr>
        <w:t xml:space="preserve"> </w:t>
      </w:r>
      <w:r w:rsidRPr="00421BAC">
        <w:rPr>
          <w:rFonts w:ascii="Trebuchet MS" w:hAnsi="Trebuchet MS" w:cs="Arial"/>
          <w:sz w:val="18"/>
          <w:szCs w:val="18"/>
        </w:rPr>
        <w:t>w przypadku Wykonawców składających ofertę wspólną należy wskazać wszystkich Wykonawców występujących wspólnie lub zaznaczyć, iż wskazany podmiot (Pełnomocnik/Lider) występuje w imieniu wszystkich podmiotów składających ofertę wspólną.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9B3" w:rsidRPr="00776C08" w:rsidRDefault="00D919B3" w:rsidP="003D5439">
    <w:pPr>
      <w:pStyle w:val="Nagwek"/>
      <w:rPr>
        <w:rFonts w:ascii="Arial" w:hAnsi="Arial"/>
        <w:sz w:val="14"/>
        <w:szCs w:val="14"/>
      </w:rPr>
    </w:pPr>
    <w:r>
      <w:rPr>
        <w:rFonts w:ascii="Arial" w:hAnsi="Arial"/>
        <w:sz w:val="14"/>
        <w:szCs w:val="14"/>
      </w:rPr>
      <w:t>Specyfikacja Istotnych Warunków Zamówienia dla</w:t>
    </w:r>
    <w:r w:rsidRPr="002B2C77">
      <w:rPr>
        <w:rFonts w:ascii="Arial" w:hAnsi="Arial"/>
        <w:sz w:val="14"/>
        <w:szCs w:val="14"/>
      </w:rPr>
      <w:t xml:space="preserve"> przetarg</w:t>
    </w:r>
    <w:r>
      <w:rPr>
        <w:rFonts w:ascii="Arial" w:hAnsi="Arial"/>
        <w:sz w:val="14"/>
        <w:szCs w:val="14"/>
      </w:rPr>
      <w:t>u nieograniczonego</w:t>
    </w:r>
    <w:r w:rsidRPr="002B2C77">
      <w:rPr>
        <w:rFonts w:ascii="Arial" w:hAnsi="Arial"/>
        <w:sz w:val="14"/>
        <w:szCs w:val="14"/>
      </w:rPr>
      <w:t xml:space="preserve"> </w:t>
    </w:r>
    <w:r>
      <w:rPr>
        <w:rFonts w:ascii="Arial" w:hAnsi="Arial"/>
        <w:sz w:val="14"/>
        <w:szCs w:val="14"/>
      </w:rPr>
      <w:t>o wartości mniejszej niż tzw. kwota unijna tj. 209 000 euro</w:t>
    </w:r>
  </w:p>
  <w:p w:rsidR="00D919B3" w:rsidRPr="008D72B0" w:rsidRDefault="00D919B3" w:rsidP="00A16332">
    <w:pPr>
      <w:pStyle w:val="Nagwek"/>
      <w:rPr>
        <w:rFonts w:ascii="Trebuchet MS" w:hAnsi="Trebuchet MS"/>
        <w:sz w:val="14"/>
        <w:szCs w:val="14"/>
      </w:rPr>
    </w:pPr>
    <w:r w:rsidRPr="008D72B0">
      <w:rPr>
        <w:rFonts w:ascii="Trebuchet MS" w:hAnsi="Trebuchet MS"/>
        <w:sz w:val="14"/>
        <w:szCs w:val="14"/>
      </w:rPr>
      <w:t xml:space="preserve">nr sprawy: </w:t>
    </w:r>
    <w:r>
      <w:rPr>
        <w:rFonts w:ascii="Trebuchet MS" w:hAnsi="Trebuchet MS"/>
        <w:b/>
        <w:sz w:val="14"/>
        <w:szCs w:val="14"/>
      </w:rPr>
      <w:t>SP16.2701.07.2016</w:t>
    </w:r>
  </w:p>
  <w:p w:rsidR="00D919B3" w:rsidRPr="00426CF8" w:rsidRDefault="00D919B3">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Pr>
        <w:sz w:val="16"/>
        <w:szCs w:val="16"/>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9B3" w:rsidRPr="00776C08" w:rsidRDefault="00D919B3">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D919B3" w:rsidRPr="002B2C77" w:rsidRDefault="00D919B3">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D919B3" w:rsidRPr="00335A5D" w:rsidRDefault="00D919B3">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2">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3">
    <w:nsid w:val="000B455B"/>
    <w:multiLevelType w:val="hybridMultilevel"/>
    <w:tmpl w:val="2FB6D35A"/>
    <w:lvl w:ilvl="0" w:tplc="63D4536E">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084640F"/>
    <w:multiLevelType w:val="multilevel"/>
    <w:tmpl w:val="ABEE62D8"/>
    <w:lvl w:ilvl="0">
      <w:start w:val="3"/>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67"/>
        </w:tabs>
        <w:ind w:left="567" w:hanging="567"/>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nsid w:val="00D81758"/>
    <w:multiLevelType w:val="multilevel"/>
    <w:tmpl w:val="A644ED1A"/>
    <w:styleLink w:val="Lista4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6">
    <w:nsid w:val="02A47FC6"/>
    <w:multiLevelType w:val="multilevel"/>
    <w:tmpl w:val="AF8877A6"/>
    <w:lvl w:ilvl="0">
      <w:start w:val="1"/>
      <w:numFmt w:val="lowerLetter"/>
      <w:lvlText w:val="%1)"/>
      <w:lvlJc w:val="left"/>
      <w:pPr>
        <w:tabs>
          <w:tab w:val="num" w:pos="1068"/>
        </w:tabs>
        <w:ind w:left="1068" w:hanging="360"/>
      </w:pPr>
      <w:rPr>
        <w:rFonts w:hint="default"/>
      </w:rPr>
    </w:lvl>
    <w:lvl w:ilvl="1">
      <w:start w:val="8"/>
      <w:numFmt w:val="decimal"/>
      <w:lvlText w:val="%2."/>
      <w:lvlJc w:val="left"/>
      <w:pPr>
        <w:tabs>
          <w:tab w:val="num" w:pos="2148"/>
        </w:tabs>
        <w:ind w:left="2148" w:hanging="360"/>
      </w:pPr>
      <w:rPr>
        <w:rFonts w:hint="default"/>
      </w:rPr>
    </w:lvl>
    <w:lvl w:ilvl="2">
      <w:start w:val="1"/>
      <w:numFmt w:val="decimal"/>
      <w:lvlText w:val="%3."/>
      <w:lvlJc w:val="left"/>
      <w:pPr>
        <w:tabs>
          <w:tab w:val="num" w:pos="2868"/>
        </w:tabs>
        <w:ind w:left="2868" w:hanging="360"/>
      </w:pPr>
      <w:rPr>
        <w:rFonts w:hint="default"/>
      </w:rPr>
    </w:lvl>
    <w:lvl w:ilvl="3">
      <w:start w:val="1"/>
      <w:numFmt w:val="decimal"/>
      <w:lvlText w:val="%4."/>
      <w:lvlJc w:val="left"/>
      <w:pPr>
        <w:tabs>
          <w:tab w:val="num" w:pos="3588"/>
        </w:tabs>
        <w:ind w:left="3588" w:hanging="360"/>
      </w:pPr>
      <w:rPr>
        <w:rFonts w:hint="default"/>
      </w:rPr>
    </w:lvl>
    <w:lvl w:ilvl="4">
      <w:start w:val="1"/>
      <w:numFmt w:val="decimal"/>
      <w:lvlText w:val="%5."/>
      <w:lvlJc w:val="left"/>
      <w:pPr>
        <w:tabs>
          <w:tab w:val="num" w:pos="4308"/>
        </w:tabs>
        <w:ind w:left="4308" w:hanging="360"/>
      </w:pPr>
      <w:rPr>
        <w:rFonts w:hint="default"/>
      </w:rPr>
    </w:lvl>
    <w:lvl w:ilvl="5">
      <w:start w:val="1"/>
      <w:numFmt w:val="decimal"/>
      <w:lvlText w:val="%6."/>
      <w:lvlJc w:val="left"/>
      <w:pPr>
        <w:tabs>
          <w:tab w:val="num" w:pos="5028"/>
        </w:tabs>
        <w:ind w:left="5028" w:hanging="360"/>
      </w:pPr>
      <w:rPr>
        <w:rFonts w:hint="default"/>
      </w:rPr>
    </w:lvl>
    <w:lvl w:ilvl="6">
      <w:start w:val="1"/>
      <w:numFmt w:val="decimal"/>
      <w:lvlText w:val="%7."/>
      <w:lvlJc w:val="left"/>
      <w:pPr>
        <w:tabs>
          <w:tab w:val="num" w:pos="5748"/>
        </w:tabs>
        <w:ind w:left="5748" w:hanging="360"/>
      </w:pPr>
      <w:rPr>
        <w:rFonts w:hint="default"/>
      </w:rPr>
    </w:lvl>
    <w:lvl w:ilvl="7">
      <w:start w:val="1"/>
      <w:numFmt w:val="decimal"/>
      <w:lvlText w:val="%8."/>
      <w:lvlJc w:val="left"/>
      <w:pPr>
        <w:tabs>
          <w:tab w:val="num" w:pos="6468"/>
        </w:tabs>
        <w:ind w:left="6468" w:hanging="360"/>
      </w:pPr>
      <w:rPr>
        <w:rFonts w:hint="default"/>
      </w:rPr>
    </w:lvl>
    <w:lvl w:ilvl="8">
      <w:start w:val="1"/>
      <w:numFmt w:val="decimal"/>
      <w:lvlText w:val="%9."/>
      <w:lvlJc w:val="left"/>
      <w:pPr>
        <w:tabs>
          <w:tab w:val="num" w:pos="7188"/>
        </w:tabs>
        <w:ind w:left="7188" w:hanging="360"/>
      </w:pPr>
      <w:rPr>
        <w:rFonts w:hint="default"/>
      </w:rPr>
    </w:lvl>
  </w:abstractNum>
  <w:abstractNum w:abstractNumId="7">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09B80403"/>
    <w:multiLevelType w:val="hybridMultilevel"/>
    <w:tmpl w:val="8A128082"/>
    <w:lvl w:ilvl="0" w:tplc="91200DF8">
      <w:start w:val="1"/>
      <w:numFmt w:val="decimal"/>
      <w:lvlText w:val="%1)"/>
      <w:lvlJc w:val="left"/>
      <w:pPr>
        <w:ind w:left="1080" w:hanging="360"/>
      </w:pPr>
      <w:rPr>
        <w:rFonts w:cs="Times New Roman" w:hint="default"/>
        <w:b w:val="0"/>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nsid w:val="0A4B0E07"/>
    <w:multiLevelType w:val="multilevel"/>
    <w:tmpl w:val="BD085576"/>
    <w:styleLink w:val="List8"/>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0">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nsid w:val="0D2456E9"/>
    <w:multiLevelType w:val="multilevel"/>
    <w:tmpl w:val="F6AE11C2"/>
    <w:lvl w:ilvl="0">
      <w:start w:val="2"/>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0FA90358"/>
    <w:multiLevelType w:val="multilevel"/>
    <w:tmpl w:val="C8469B38"/>
    <w:styleLink w:val="List6"/>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13">
    <w:nsid w:val="136954CD"/>
    <w:multiLevelType w:val="multilevel"/>
    <w:tmpl w:val="14660620"/>
    <w:styleLink w:val="Lista5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1.%2.%3."/>
      <w:lvlJc w:val="left"/>
      <w:rPr>
        <w:rFonts w:ascii="Arial" w:eastAsia="Times New Roman" w:hAnsi="Arial" w:cs="Arial"/>
        <w:position w:val="0"/>
      </w:rPr>
    </w:lvl>
    <w:lvl w:ilvl="3">
      <w:start w:val="1"/>
      <w:numFmt w:val="decimal"/>
      <w:lvlText w:val="%1.%2.%3.%4."/>
      <w:lvlJc w:val="left"/>
      <w:rPr>
        <w:rFonts w:ascii="Arial" w:eastAsia="Times New Roman" w:hAnsi="Arial" w:cs="Arial"/>
        <w:position w:val="0"/>
      </w:rPr>
    </w:lvl>
    <w:lvl w:ilvl="4">
      <w:start w:val="1"/>
      <w:numFmt w:val="decimal"/>
      <w:lvlText w:val="%1.%2.%3.%4.%5."/>
      <w:lvlJc w:val="left"/>
      <w:rPr>
        <w:rFonts w:ascii="Arial" w:eastAsia="Times New Roman" w:hAnsi="Arial" w:cs="Arial"/>
        <w:position w:val="0"/>
      </w:rPr>
    </w:lvl>
    <w:lvl w:ilvl="5">
      <w:start w:val="1"/>
      <w:numFmt w:val="decimal"/>
      <w:lvlText w:val="%1.%2.%3.%4.%5.%6."/>
      <w:lvlJc w:val="left"/>
      <w:rPr>
        <w:rFonts w:ascii="Arial" w:eastAsia="Times New Roman" w:hAnsi="Arial" w:cs="Arial"/>
        <w:position w:val="0"/>
      </w:rPr>
    </w:lvl>
    <w:lvl w:ilvl="6">
      <w:start w:val="1"/>
      <w:numFmt w:val="decimal"/>
      <w:lvlText w:val="%1.%2.%3.%4.%5.%6.%7."/>
      <w:lvlJc w:val="left"/>
      <w:rPr>
        <w:rFonts w:ascii="Arial" w:eastAsia="Times New Roman" w:hAnsi="Arial" w:cs="Arial"/>
        <w:position w:val="0"/>
      </w:rPr>
    </w:lvl>
    <w:lvl w:ilvl="7">
      <w:start w:val="1"/>
      <w:numFmt w:val="decimal"/>
      <w:lvlText w:val="%1.%2.%3.%4.%5.%6.%7.%8."/>
      <w:lvlJc w:val="left"/>
      <w:rPr>
        <w:rFonts w:ascii="Arial" w:eastAsia="Times New Roman" w:hAnsi="Arial" w:cs="Arial"/>
        <w:position w:val="0"/>
      </w:rPr>
    </w:lvl>
    <w:lvl w:ilvl="8">
      <w:start w:val="1"/>
      <w:numFmt w:val="decimal"/>
      <w:lvlText w:val="%1.%2.%3.%4.%5.%6.%7.%8.%9."/>
      <w:lvlJc w:val="left"/>
      <w:rPr>
        <w:rFonts w:ascii="Arial" w:eastAsia="Times New Roman" w:hAnsi="Arial" w:cs="Arial"/>
        <w:position w:val="0"/>
      </w:rPr>
    </w:lvl>
  </w:abstractNum>
  <w:abstractNum w:abstractNumId="14">
    <w:nsid w:val="14D02C79"/>
    <w:multiLevelType w:val="hybridMultilevel"/>
    <w:tmpl w:val="CB3AED66"/>
    <w:lvl w:ilvl="0" w:tplc="0B7AB4AE">
      <w:start w:val="1"/>
      <w:numFmt w:val="bullet"/>
      <w:pStyle w:val="Listapunktowana"/>
      <w:lvlText w:val="-"/>
      <w:lvlJc w:val="left"/>
      <w:pPr>
        <w:tabs>
          <w:tab w:val="num" w:pos="927"/>
        </w:tabs>
        <w:ind w:left="927" w:hanging="360"/>
      </w:pPr>
      <w:rPr>
        <w:rFonts w:ascii="Times New Roman" w:hAnsi="Times New Roman" w:hint="default"/>
      </w:rPr>
    </w:lvl>
    <w:lvl w:ilvl="1" w:tplc="04150003">
      <w:start w:val="1"/>
      <w:numFmt w:val="bullet"/>
      <w:lvlText w:val="o"/>
      <w:lvlJc w:val="left"/>
      <w:pPr>
        <w:tabs>
          <w:tab w:val="num" w:pos="927"/>
        </w:tabs>
        <w:ind w:left="927" w:hanging="360"/>
      </w:pPr>
      <w:rPr>
        <w:rFonts w:ascii="Courier New" w:hAnsi="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5">
    <w:nsid w:val="17320F5F"/>
    <w:multiLevelType w:val="hybridMultilevel"/>
    <w:tmpl w:val="A594AB08"/>
    <w:lvl w:ilvl="0" w:tplc="E8BAC2B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1D5F7F8F"/>
    <w:multiLevelType w:val="multilevel"/>
    <w:tmpl w:val="F58A52CC"/>
    <w:lvl w:ilvl="0">
      <w:start w:val="4"/>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502"/>
        </w:tabs>
        <w:ind w:left="502"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nsid w:val="21D63BB9"/>
    <w:multiLevelType w:val="hybridMultilevel"/>
    <w:tmpl w:val="6D1C4C5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5917375"/>
    <w:multiLevelType w:val="hybridMultilevel"/>
    <w:tmpl w:val="C76883D0"/>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nsid w:val="27D855EB"/>
    <w:multiLevelType w:val="multilevel"/>
    <w:tmpl w:val="AB40295E"/>
    <w:styleLink w:val="List7"/>
    <w:lvl w:ilvl="0">
      <w:start w:val="1"/>
      <w:numFmt w:val="decimal"/>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23">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4">
    <w:nsid w:val="2D166C07"/>
    <w:multiLevelType w:val="multilevel"/>
    <w:tmpl w:val="9230D5C2"/>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D5301E5"/>
    <w:multiLevelType w:val="hybridMultilevel"/>
    <w:tmpl w:val="C9C404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D804121"/>
    <w:multiLevelType w:val="multilevel"/>
    <w:tmpl w:val="89AE4CE2"/>
    <w:styleLink w:val="List13"/>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27">
    <w:nsid w:val="2D816897"/>
    <w:multiLevelType w:val="multilevel"/>
    <w:tmpl w:val="4CB2B820"/>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1980"/>
        </w:tabs>
        <w:ind w:left="198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8">
    <w:nsid w:val="2D915E64"/>
    <w:multiLevelType w:val="hybridMultilevel"/>
    <w:tmpl w:val="F138A58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0">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32D845FE"/>
    <w:multiLevelType w:val="multilevel"/>
    <w:tmpl w:val="15CCA226"/>
    <w:styleLink w:val="Styl1"/>
    <w:lvl w:ilvl="0">
      <w:start w:val="1"/>
      <w:numFmt w:val="decimal"/>
      <w:lvlText w:val="%1."/>
      <w:lvlJc w:val="left"/>
      <w:pPr>
        <w:tabs>
          <w:tab w:val="num" w:pos="720"/>
        </w:tabs>
        <w:ind w:left="720" w:hanging="360"/>
      </w:pPr>
      <w:rPr>
        <w:rFonts w:cs="Times New Roman"/>
        <w:b w:val="0"/>
        <w:i w:val="0"/>
        <w:color w:val="auto"/>
      </w:rPr>
    </w:lvl>
    <w:lvl w:ilvl="1">
      <w:start w:val="5"/>
      <w:numFmt w:val="decimal"/>
      <w:lvlText w:val="%2."/>
      <w:lvlJc w:val="left"/>
      <w:pPr>
        <w:tabs>
          <w:tab w:val="num" w:pos="1440"/>
        </w:tabs>
        <w:ind w:left="1440" w:hanging="360"/>
      </w:pPr>
      <w:rPr>
        <w:rFonts w:cs="Times New Roman"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33592214"/>
    <w:multiLevelType w:val="multilevel"/>
    <w:tmpl w:val="0506362C"/>
    <w:styleLink w:val="Lista31"/>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33">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strike w:val="0"/>
      </w:rPr>
    </w:lvl>
    <w:lvl w:ilvl="2">
      <w:start w:val="1"/>
      <w:numFmt w:val="decimal"/>
      <w:pStyle w:val="numerowanie"/>
      <w:lvlText w:val="%1.%2.%3."/>
      <w:lvlJc w:val="left"/>
      <w:pPr>
        <w:ind w:left="720" w:hanging="720"/>
      </w:pPr>
      <w:rPr>
        <w:rFonts w:cs="Times New Roman" w:hint="default"/>
        <w:b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i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nsid w:val="3A7B2EB7"/>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6">
    <w:nsid w:val="3DA34633"/>
    <w:multiLevelType w:val="singleLevel"/>
    <w:tmpl w:val="04150017"/>
    <w:lvl w:ilvl="0">
      <w:start w:val="1"/>
      <w:numFmt w:val="lowerLetter"/>
      <w:lvlText w:val="%1)"/>
      <w:lvlJc w:val="left"/>
      <w:pPr>
        <w:tabs>
          <w:tab w:val="num" w:pos="360"/>
        </w:tabs>
        <w:ind w:left="360" w:hanging="360"/>
      </w:pPr>
      <w:rPr>
        <w:rFonts w:cs="Times New Roman" w:hint="default"/>
      </w:rPr>
    </w:lvl>
  </w:abstractNum>
  <w:abstractNum w:abstractNumId="3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nsid w:val="43420B90"/>
    <w:multiLevelType w:val="multilevel"/>
    <w:tmpl w:val="2F7E5E56"/>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sz w:val="20"/>
      </w:rPr>
    </w:lvl>
    <w:lvl w:ilvl="2">
      <w:start w:val="1"/>
      <w:numFmt w:val="decimal"/>
      <w:isLgl/>
      <w:lvlText w:val="%1.%2.%3."/>
      <w:lvlJc w:val="left"/>
      <w:pPr>
        <w:tabs>
          <w:tab w:val="num" w:pos="1080"/>
        </w:tabs>
        <w:ind w:left="1080" w:hanging="720"/>
      </w:pPr>
      <w:rPr>
        <w:rFonts w:cs="Times New Roman" w:hint="default"/>
        <w:sz w:val="20"/>
      </w:rPr>
    </w:lvl>
    <w:lvl w:ilvl="3">
      <w:start w:val="1"/>
      <w:numFmt w:val="decimal"/>
      <w:isLgl/>
      <w:lvlText w:val="%1.%2.%3.%4."/>
      <w:lvlJc w:val="left"/>
      <w:pPr>
        <w:tabs>
          <w:tab w:val="num" w:pos="1080"/>
        </w:tabs>
        <w:ind w:left="1080" w:hanging="720"/>
      </w:pPr>
      <w:rPr>
        <w:rFonts w:cs="Times New Roman" w:hint="default"/>
        <w:sz w:val="20"/>
      </w:rPr>
    </w:lvl>
    <w:lvl w:ilvl="4">
      <w:start w:val="1"/>
      <w:numFmt w:val="decimal"/>
      <w:isLgl/>
      <w:lvlText w:val="%1.%2.%3.%4.%5."/>
      <w:lvlJc w:val="left"/>
      <w:pPr>
        <w:tabs>
          <w:tab w:val="num" w:pos="1080"/>
        </w:tabs>
        <w:ind w:left="1080" w:hanging="720"/>
      </w:pPr>
      <w:rPr>
        <w:rFonts w:cs="Times New Roman" w:hint="default"/>
        <w:sz w:val="20"/>
      </w:rPr>
    </w:lvl>
    <w:lvl w:ilvl="5">
      <w:start w:val="1"/>
      <w:numFmt w:val="decimal"/>
      <w:isLgl/>
      <w:lvlText w:val="%1.%2.%3.%4.%5.%6."/>
      <w:lvlJc w:val="left"/>
      <w:pPr>
        <w:tabs>
          <w:tab w:val="num" w:pos="1440"/>
        </w:tabs>
        <w:ind w:left="1440" w:hanging="1080"/>
      </w:pPr>
      <w:rPr>
        <w:rFonts w:cs="Times New Roman" w:hint="default"/>
        <w:sz w:val="20"/>
      </w:rPr>
    </w:lvl>
    <w:lvl w:ilvl="6">
      <w:start w:val="1"/>
      <w:numFmt w:val="decimal"/>
      <w:isLgl/>
      <w:lvlText w:val="%1.%2.%3.%4.%5.%6.%7."/>
      <w:lvlJc w:val="left"/>
      <w:pPr>
        <w:tabs>
          <w:tab w:val="num" w:pos="1440"/>
        </w:tabs>
        <w:ind w:left="1440" w:hanging="1080"/>
      </w:pPr>
      <w:rPr>
        <w:rFonts w:cs="Times New Roman" w:hint="default"/>
        <w:sz w:val="20"/>
      </w:rPr>
    </w:lvl>
    <w:lvl w:ilvl="7">
      <w:start w:val="1"/>
      <w:numFmt w:val="decimal"/>
      <w:isLgl/>
      <w:lvlText w:val="%1.%2.%3.%4.%5.%6.%7.%8."/>
      <w:lvlJc w:val="left"/>
      <w:pPr>
        <w:tabs>
          <w:tab w:val="num" w:pos="1440"/>
        </w:tabs>
        <w:ind w:left="1440" w:hanging="1080"/>
      </w:pPr>
      <w:rPr>
        <w:rFonts w:cs="Times New Roman" w:hint="default"/>
        <w:sz w:val="20"/>
      </w:rPr>
    </w:lvl>
    <w:lvl w:ilvl="8">
      <w:start w:val="1"/>
      <w:numFmt w:val="decimal"/>
      <w:isLgl/>
      <w:lvlText w:val="%1.%2.%3.%4.%5.%6.%7.%8.%9."/>
      <w:lvlJc w:val="left"/>
      <w:pPr>
        <w:tabs>
          <w:tab w:val="num" w:pos="1800"/>
        </w:tabs>
        <w:ind w:left="1800" w:hanging="1440"/>
      </w:pPr>
      <w:rPr>
        <w:rFonts w:cs="Times New Roman" w:hint="default"/>
        <w:sz w:val="20"/>
      </w:rPr>
    </w:lvl>
  </w:abstractNum>
  <w:abstractNum w:abstractNumId="39">
    <w:nsid w:val="43AF62AC"/>
    <w:multiLevelType w:val="multilevel"/>
    <w:tmpl w:val="C3788AD2"/>
    <w:lvl w:ilvl="0">
      <w:start w:val="1"/>
      <w:numFmt w:val="decimal"/>
      <w:lvlText w:val="%1."/>
      <w:lvlJc w:val="left"/>
      <w:pPr>
        <w:ind w:left="720" w:hanging="360"/>
      </w:pPr>
      <w:rPr>
        <w:rFonts w:cs="Times New Roman"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43D6368D"/>
    <w:multiLevelType w:val="multilevel"/>
    <w:tmpl w:val="F22C3FBE"/>
    <w:styleLink w:val="Lista21"/>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1">
    <w:nsid w:val="44E431FC"/>
    <w:multiLevelType w:val="multilevel"/>
    <w:tmpl w:val="128E1AD8"/>
    <w:lvl w:ilvl="0">
      <w:start w:val="4"/>
      <w:numFmt w:val="decimal"/>
      <w:pStyle w:val="1Styl1"/>
      <w:lvlText w:val="%1."/>
      <w:lvlJc w:val="left"/>
      <w:pPr>
        <w:tabs>
          <w:tab w:val="num" w:pos="360"/>
        </w:tabs>
        <w:ind w:left="360" w:hanging="360"/>
      </w:pPr>
      <w:rPr>
        <w:rFonts w:cs="Times New Roman" w:hint="default"/>
      </w:rPr>
    </w:lvl>
    <w:lvl w:ilvl="1">
      <w:start w:val="2"/>
      <w:numFmt w:val="decimal"/>
      <w:pStyle w:val="11"/>
      <w:lvlText w:val="%1.%2."/>
      <w:lvlJc w:val="left"/>
      <w:pPr>
        <w:tabs>
          <w:tab w:val="num" w:pos="360"/>
        </w:tabs>
        <w:ind w:left="360" w:hanging="360"/>
      </w:pPr>
      <w:rPr>
        <w:rFonts w:cs="Times New Roman" w:hint="default"/>
      </w:rPr>
    </w:lvl>
    <w:lvl w:ilvl="2">
      <w:start w:val="1"/>
      <w:numFmt w:val="decimal"/>
      <w:pStyle w:val="11a"/>
      <w:lvlText w:val="%1.%2.%3."/>
      <w:lvlJc w:val="left"/>
      <w:pPr>
        <w:tabs>
          <w:tab w:val="num" w:pos="720"/>
        </w:tabs>
        <w:ind w:left="720" w:hanging="720"/>
      </w:pPr>
      <w:rPr>
        <w:rFonts w:cs="Times New Roman" w:hint="default"/>
      </w:rPr>
    </w:lvl>
    <w:lvl w:ilvl="3">
      <w:start w:val="1"/>
      <w:numFmt w:val="decimal"/>
      <w:pStyle w:val="a"/>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46AF7132"/>
    <w:multiLevelType w:val="multilevel"/>
    <w:tmpl w:val="DB5E438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b/>
        <w:u w:val="single"/>
      </w:rPr>
    </w:lvl>
    <w:lvl w:ilvl="2">
      <w:start w:val="1"/>
      <w:numFmt w:val="decimal"/>
      <w:isLgl/>
      <w:lvlText w:val="%1.%2.%3."/>
      <w:lvlJc w:val="left"/>
      <w:pPr>
        <w:tabs>
          <w:tab w:val="num" w:pos="1080"/>
        </w:tabs>
        <w:ind w:left="1080" w:hanging="720"/>
      </w:pPr>
      <w:rPr>
        <w:rFonts w:cs="Times New Roman" w:hint="default"/>
        <w:b/>
        <w:u w:val="single"/>
      </w:rPr>
    </w:lvl>
    <w:lvl w:ilvl="3">
      <w:start w:val="1"/>
      <w:numFmt w:val="decimal"/>
      <w:isLgl/>
      <w:lvlText w:val="%1.%2.%3.%4."/>
      <w:lvlJc w:val="left"/>
      <w:pPr>
        <w:tabs>
          <w:tab w:val="num" w:pos="1080"/>
        </w:tabs>
        <w:ind w:left="1080" w:hanging="720"/>
      </w:pPr>
      <w:rPr>
        <w:rFonts w:cs="Times New Roman" w:hint="default"/>
        <w:b/>
        <w:u w:val="single"/>
      </w:rPr>
    </w:lvl>
    <w:lvl w:ilvl="4">
      <w:start w:val="1"/>
      <w:numFmt w:val="decimal"/>
      <w:isLgl/>
      <w:lvlText w:val="%1.%2.%3.%4.%5."/>
      <w:lvlJc w:val="left"/>
      <w:pPr>
        <w:tabs>
          <w:tab w:val="num" w:pos="1440"/>
        </w:tabs>
        <w:ind w:left="1440" w:hanging="1080"/>
      </w:pPr>
      <w:rPr>
        <w:rFonts w:cs="Times New Roman" w:hint="default"/>
        <w:b/>
        <w:u w:val="single"/>
      </w:rPr>
    </w:lvl>
    <w:lvl w:ilvl="5">
      <w:start w:val="1"/>
      <w:numFmt w:val="decimal"/>
      <w:isLgl/>
      <w:lvlText w:val="%1.%2.%3.%4.%5.%6."/>
      <w:lvlJc w:val="left"/>
      <w:pPr>
        <w:tabs>
          <w:tab w:val="num" w:pos="1440"/>
        </w:tabs>
        <w:ind w:left="1440" w:hanging="1080"/>
      </w:pPr>
      <w:rPr>
        <w:rFonts w:cs="Times New Roman" w:hint="default"/>
        <w:b/>
        <w:u w:val="single"/>
      </w:rPr>
    </w:lvl>
    <w:lvl w:ilvl="6">
      <w:start w:val="1"/>
      <w:numFmt w:val="decimal"/>
      <w:isLgl/>
      <w:lvlText w:val="%1.%2.%3.%4.%5.%6.%7."/>
      <w:lvlJc w:val="left"/>
      <w:pPr>
        <w:tabs>
          <w:tab w:val="num" w:pos="1800"/>
        </w:tabs>
        <w:ind w:left="1800" w:hanging="1440"/>
      </w:pPr>
      <w:rPr>
        <w:rFonts w:cs="Times New Roman" w:hint="default"/>
        <w:b/>
        <w:u w:val="single"/>
      </w:rPr>
    </w:lvl>
    <w:lvl w:ilvl="7">
      <w:start w:val="1"/>
      <w:numFmt w:val="decimal"/>
      <w:isLgl/>
      <w:lvlText w:val="%1.%2.%3.%4.%5.%6.%7.%8."/>
      <w:lvlJc w:val="left"/>
      <w:pPr>
        <w:tabs>
          <w:tab w:val="num" w:pos="1800"/>
        </w:tabs>
        <w:ind w:left="1800" w:hanging="1440"/>
      </w:pPr>
      <w:rPr>
        <w:rFonts w:cs="Times New Roman" w:hint="default"/>
        <w:b/>
        <w:u w:val="single"/>
      </w:rPr>
    </w:lvl>
    <w:lvl w:ilvl="8">
      <w:start w:val="1"/>
      <w:numFmt w:val="decimal"/>
      <w:isLgl/>
      <w:lvlText w:val="%1.%2.%3.%4.%5.%6.%7.%8.%9."/>
      <w:lvlJc w:val="left"/>
      <w:pPr>
        <w:tabs>
          <w:tab w:val="num" w:pos="2160"/>
        </w:tabs>
        <w:ind w:left="2160" w:hanging="1800"/>
      </w:pPr>
      <w:rPr>
        <w:rFonts w:cs="Times New Roman" w:hint="default"/>
        <w:b/>
        <w:u w:val="single"/>
      </w:rPr>
    </w:lvl>
  </w:abstractNum>
  <w:abstractNum w:abstractNumId="43">
    <w:nsid w:val="4C0D4873"/>
    <w:multiLevelType w:val="hybridMultilevel"/>
    <w:tmpl w:val="47088CA8"/>
    <w:lvl w:ilvl="0" w:tplc="6B60AB28">
      <w:start w:val="1"/>
      <w:numFmt w:val="decimal"/>
      <w:lvlText w:val="%1."/>
      <w:lvlJc w:val="left"/>
      <w:pPr>
        <w:tabs>
          <w:tab w:val="num" w:pos="417"/>
        </w:tabs>
        <w:ind w:left="417" w:hanging="360"/>
      </w:pPr>
      <w:rPr>
        <w:rFonts w:cs="Times New Roman"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50883CEA"/>
    <w:multiLevelType w:val="hybridMultilevel"/>
    <w:tmpl w:val="507622E4"/>
    <w:lvl w:ilvl="0" w:tplc="3D58CA22">
      <w:start w:val="1"/>
      <w:numFmt w:val="bullet"/>
      <w:lvlText w:val=""/>
      <w:lvlJc w:val="left"/>
      <w:pPr>
        <w:ind w:left="928"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nsid w:val="50EE72FF"/>
    <w:multiLevelType w:val="multilevel"/>
    <w:tmpl w:val="D94269B0"/>
    <w:styleLink w:val="List14"/>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6">
    <w:nsid w:val="51822333"/>
    <w:multiLevelType w:val="multilevel"/>
    <w:tmpl w:val="703C294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i w:val="0"/>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47">
    <w:nsid w:val="52780FBC"/>
    <w:multiLevelType w:val="hybridMultilevel"/>
    <w:tmpl w:val="D1B6AD1E"/>
    <w:lvl w:ilvl="0" w:tplc="F070C066">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nsid w:val="530106A5"/>
    <w:multiLevelType w:val="multilevel"/>
    <w:tmpl w:val="1A906FFA"/>
    <w:styleLink w:val="List12"/>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49">
    <w:nsid w:val="541A307E"/>
    <w:multiLevelType w:val="multilevel"/>
    <w:tmpl w:val="FAFC3D02"/>
    <w:styleLink w:val="List10"/>
    <w:lvl w:ilvl="0">
      <w:start w:val="2"/>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0">
    <w:nsid w:val="54370F07"/>
    <w:multiLevelType w:val="multilevel"/>
    <w:tmpl w:val="F68043FE"/>
    <w:styleLink w:val="List0"/>
    <w:lvl w:ilvl="0">
      <w:start w:val="1"/>
      <w:numFmt w:val="decimal"/>
      <w:lvlText w:val="%1."/>
      <w:lvlJc w:val="left"/>
      <w:rPr>
        <w:rFonts w:ascii="Arial" w:eastAsia="Times New Roman" w:hAnsi="Arial" w:cs="Arial"/>
        <w:position w:val="0"/>
      </w:rPr>
    </w:lvl>
    <w:lvl w:ilvl="1">
      <w:start w:val="1"/>
      <w:numFmt w:val="decimal"/>
      <w:lvlText w:val="%1.%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1">
    <w:nsid w:val="565E1616"/>
    <w:multiLevelType w:val="hybridMultilevel"/>
    <w:tmpl w:val="2D2AEFBA"/>
    <w:lvl w:ilvl="0" w:tplc="ABF8BF98">
      <w:start w:val="1"/>
      <w:numFmt w:val="decimal"/>
      <w:lvlText w:val="%1."/>
      <w:lvlJc w:val="left"/>
      <w:pPr>
        <w:ind w:left="36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nsid w:val="57EC472D"/>
    <w:multiLevelType w:val="multilevel"/>
    <w:tmpl w:val="49409DD4"/>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5">
    <w:nsid w:val="5E787565"/>
    <w:multiLevelType w:val="multilevel"/>
    <w:tmpl w:val="B9BCF1B4"/>
    <w:lvl w:ilvl="0">
      <w:start w:val="1"/>
      <w:numFmt w:val="decimal"/>
      <w:lvlText w:val="%1."/>
      <w:lvlJc w:val="left"/>
      <w:pPr>
        <w:tabs>
          <w:tab w:val="num" w:pos="567"/>
        </w:tabs>
        <w:ind w:left="567" w:hanging="567"/>
      </w:pPr>
      <w:rPr>
        <w:rFonts w:cs="Times New Roman" w:hint="default"/>
        <w:b w:val="0"/>
      </w:rPr>
    </w:lvl>
    <w:lvl w:ilvl="1">
      <w:start w:val="1"/>
      <w:numFmt w:val="none"/>
      <w:lvlText w:val="2.1."/>
      <w:lvlJc w:val="left"/>
      <w:pPr>
        <w:tabs>
          <w:tab w:val="num" w:pos="567"/>
        </w:tabs>
        <w:ind w:left="567" w:hanging="567"/>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56">
    <w:nsid w:val="616120F9"/>
    <w:multiLevelType w:val="multilevel"/>
    <w:tmpl w:val="71A673C0"/>
    <w:styleLink w:val="List11"/>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7">
    <w:nsid w:val="63795CE2"/>
    <w:multiLevelType w:val="multilevel"/>
    <w:tmpl w:val="DACA19A6"/>
    <w:lvl w:ilvl="0">
      <w:start w:val="1"/>
      <w:numFmt w:val="decimal"/>
      <w:lvlText w:val="%1)"/>
      <w:lvlJc w:val="left"/>
      <w:pPr>
        <w:tabs>
          <w:tab w:val="num" w:pos="720"/>
        </w:tabs>
        <w:ind w:left="720" w:hanging="360"/>
      </w:pPr>
      <w:rPr>
        <w:rFonts w:hint="default"/>
        <w:b w:val="0"/>
      </w:rPr>
    </w:lvl>
    <w:lvl w:ilvl="1">
      <w:start w:val="8"/>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8">
    <w:nsid w:val="63B01E84"/>
    <w:multiLevelType w:val="multilevel"/>
    <w:tmpl w:val="B0AEA6CC"/>
    <w:styleLink w:val="List9"/>
    <w:lvl w:ilvl="0">
      <w:start w:val="1"/>
      <w:numFmt w:val="lowerLetter"/>
      <w:lvlText w:val="%1."/>
      <w:lvlJc w:val="left"/>
      <w:rPr>
        <w:rFonts w:ascii="Arial" w:eastAsia="Times New Roman" w:hAnsi="Arial" w:cs="Arial"/>
        <w:position w:val="0"/>
      </w:rPr>
    </w:lvl>
    <w:lvl w:ilvl="1">
      <w:start w:val="1"/>
      <w:numFmt w:val="decimal"/>
      <w:lvlText w:val="%2."/>
      <w:lvlJc w:val="left"/>
      <w:rPr>
        <w:rFonts w:ascii="Arial" w:eastAsia="Times New Roman" w:hAnsi="Arial" w:cs="Arial"/>
        <w:position w:val="0"/>
      </w:rPr>
    </w:lvl>
    <w:lvl w:ilvl="2">
      <w:start w:val="1"/>
      <w:numFmt w:val="decimal"/>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decimal"/>
      <w:lvlText w:val="%5."/>
      <w:lvlJc w:val="left"/>
      <w:rPr>
        <w:rFonts w:ascii="Arial" w:eastAsia="Times New Roman" w:hAnsi="Arial" w:cs="Arial"/>
        <w:position w:val="0"/>
      </w:rPr>
    </w:lvl>
    <w:lvl w:ilvl="5">
      <w:start w:val="1"/>
      <w:numFmt w:val="decimal"/>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decimal"/>
      <w:lvlText w:val="%8."/>
      <w:lvlJc w:val="left"/>
      <w:rPr>
        <w:rFonts w:ascii="Arial" w:eastAsia="Times New Roman" w:hAnsi="Arial" w:cs="Arial"/>
        <w:position w:val="0"/>
      </w:rPr>
    </w:lvl>
    <w:lvl w:ilvl="8">
      <w:start w:val="1"/>
      <w:numFmt w:val="decimal"/>
      <w:lvlText w:val="%9."/>
      <w:lvlJc w:val="left"/>
      <w:rPr>
        <w:rFonts w:ascii="Arial" w:eastAsia="Times New Roman" w:hAnsi="Arial" w:cs="Arial"/>
        <w:position w:val="0"/>
      </w:rPr>
    </w:lvl>
  </w:abstractNum>
  <w:abstractNum w:abstractNumId="59">
    <w:nsid w:val="64794B6D"/>
    <w:multiLevelType w:val="singleLevel"/>
    <w:tmpl w:val="8634FB2C"/>
    <w:lvl w:ilvl="0">
      <w:start w:val="5"/>
      <w:numFmt w:val="bullet"/>
      <w:lvlText w:val="-"/>
      <w:lvlJc w:val="left"/>
      <w:pPr>
        <w:tabs>
          <w:tab w:val="num" w:pos="502"/>
        </w:tabs>
        <w:ind w:left="502" w:hanging="360"/>
      </w:pPr>
      <w:rPr>
        <w:rFonts w:hint="default"/>
      </w:rPr>
    </w:lvl>
  </w:abstractNum>
  <w:abstractNum w:abstractNumId="6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1">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2">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3">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64">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24"/>
  </w:num>
  <w:num w:numId="2">
    <w:abstractNumId w:val="59"/>
  </w:num>
  <w:num w:numId="3">
    <w:abstractNumId w:val="62"/>
  </w:num>
  <w:num w:numId="4">
    <w:abstractNumId w:val="55"/>
  </w:num>
  <w:num w:numId="5">
    <w:abstractNumId w:val="10"/>
  </w:num>
  <w:num w:numId="6">
    <w:abstractNumId w:val="35"/>
  </w:num>
  <w:num w:numId="7">
    <w:abstractNumId w:val="36"/>
  </w:num>
  <w:num w:numId="8">
    <w:abstractNumId w:val="21"/>
  </w:num>
  <w:num w:numId="9">
    <w:abstractNumId w:val="43"/>
  </w:num>
  <w:num w:numId="10">
    <w:abstractNumId w:val="61"/>
  </w:num>
  <w:num w:numId="11">
    <w:abstractNumId w:val="30"/>
  </w:num>
  <w:num w:numId="12">
    <w:abstractNumId w:val="65"/>
  </w:num>
  <w:num w:numId="13">
    <w:abstractNumId w:val="23"/>
  </w:num>
  <w:num w:numId="14">
    <w:abstractNumId w:val="4"/>
  </w:num>
  <w:num w:numId="15">
    <w:abstractNumId w:val="64"/>
  </w:num>
  <w:num w:numId="16">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14"/>
  </w:num>
  <w:num w:numId="20">
    <w:abstractNumId w:val="19"/>
  </w:num>
  <w:num w:numId="21">
    <w:abstractNumId w:val="29"/>
  </w:num>
  <w:num w:numId="22">
    <w:abstractNumId w:val="40"/>
  </w:num>
  <w:num w:numId="23">
    <w:abstractNumId w:val="32"/>
  </w:num>
  <w:num w:numId="24">
    <w:abstractNumId w:val="5"/>
  </w:num>
  <w:num w:numId="25">
    <w:abstractNumId w:val="13"/>
  </w:num>
  <w:num w:numId="26">
    <w:abstractNumId w:val="12"/>
  </w:num>
  <w:num w:numId="27">
    <w:abstractNumId w:val="9"/>
  </w:num>
  <w:num w:numId="28">
    <w:abstractNumId w:val="58"/>
  </w:num>
  <w:num w:numId="29">
    <w:abstractNumId w:val="49"/>
  </w:num>
  <w:num w:numId="30">
    <w:abstractNumId w:val="56"/>
  </w:num>
  <w:num w:numId="31">
    <w:abstractNumId w:val="48"/>
  </w:num>
  <w:num w:numId="32">
    <w:abstractNumId w:val="26"/>
  </w:num>
  <w:num w:numId="33">
    <w:abstractNumId w:val="45"/>
  </w:num>
  <w:num w:numId="34">
    <w:abstractNumId w:val="22"/>
  </w:num>
  <w:num w:numId="35">
    <w:abstractNumId w:val="50"/>
  </w:num>
  <w:num w:numId="36">
    <w:abstractNumId w:val="38"/>
  </w:num>
  <w:num w:numId="37">
    <w:abstractNumId w:val="46"/>
  </w:num>
  <w:num w:numId="38">
    <w:abstractNumId w:val="11"/>
  </w:num>
  <w:num w:numId="39">
    <w:abstractNumId w:val="63"/>
  </w:num>
  <w:num w:numId="40">
    <w:abstractNumId w:val="1"/>
  </w:num>
  <w:num w:numId="41">
    <w:abstractNumId w:val="52"/>
  </w:num>
  <w:num w:numId="42">
    <w:abstractNumId w:val="60"/>
  </w:num>
  <w:num w:numId="43">
    <w:abstractNumId w:val="33"/>
  </w:num>
  <w:num w:numId="44">
    <w:abstractNumId w:val="16"/>
  </w:num>
  <w:num w:numId="45">
    <w:abstractNumId w:val="54"/>
    <w:lvlOverride w:ilvl="0">
      <w:startOverride w:val="1"/>
    </w:lvlOverride>
  </w:num>
  <w:num w:numId="46">
    <w:abstractNumId w:val="37"/>
    <w:lvlOverride w:ilvl="0">
      <w:startOverride w:val="1"/>
    </w:lvlOverride>
  </w:num>
  <w:num w:numId="47">
    <w:abstractNumId w:val="20"/>
  </w:num>
  <w:num w:numId="48">
    <w:abstractNumId w:val="53"/>
  </w:num>
  <w:num w:numId="49">
    <w:abstractNumId w:val="8"/>
  </w:num>
  <w:num w:numId="50">
    <w:abstractNumId w:val="39"/>
  </w:num>
  <w:num w:numId="51">
    <w:abstractNumId w:val="7"/>
  </w:num>
  <w:num w:numId="52">
    <w:abstractNumId w:val="41"/>
  </w:num>
  <w:num w:numId="53">
    <w:abstractNumId w:val="17"/>
  </w:num>
  <w:num w:numId="54">
    <w:abstractNumId w:val="2"/>
  </w:num>
  <w:num w:numId="55">
    <w:abstractNumId w:val="44"/>
  </w:num>
  <w:num w:numId="56">
    <w:abstractNumId w:val="25"/>
  </w:num>
  <w:num w:numId="57">
    <w:abstractNumId w:val="15"/>
  </w:num>
  <w:num w:numId="58">
    <w:abstractNumId w:val="28"/>
  </w:num>
  <w:num w:numId="59">
    <w:abstractNumId w:val="51"/>
  </w:num>
  <w:num w:numId="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
  </w:num>
  <w:num w:numId="62">
    <w:abstractNumId w:val="3"/>
  </w:num>
  <w:num w:numId="63">
    <w:abstractNumId w:val="57"/>
  </w:num>
  <w:num w:numId="64">
    <w:abstractNumId w:val="27"/>
  </w:num>
  <w:num w:numId="65">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7A71"/>
    <w:rsid w:val="0001044E"/>
    <w:rsid w:val="000120B5"/>
    <w:rsid w:val="00013DF3"/>
    <w:rsid w:val="000140AE"/>
    <w:rsid w:val="000142D1"/>
    <w:rsid w:val="000144E2"/>
    <w:rsid w:val="000179BE"/>
    <w:rsid w:val="00021386"/>
    <w:rsid w:val="0002459F"/>
    <w:rsid w:val="000250F2"/>
    <w:rsid w:val="0002633D"/>
    <w:rsid w:val="00031BFA"/>
    <w:rsid w:val="000347EB"/>
    <w:rsid w:val="00035FFE"/>
    <w:rsid w:val="00036F9C"/>
    <w:rsid w:val="00037AC0"/>
    <w:rsid w:val="000414E0"/>
    <w:rsid w:val="00042D49"/>
    <w:rsid w:val="00046558"/>
    <w:rsid w:val="0005003C"/>
    <w:rsid w:val="000529FF"/>
    <w:rsid w:val="0005360D"/>
    <w:rsid w:val="000549E7"/>
    <w:rsid w:val="00055BC0"/>
    <w:rsid w:val="00057A14"/>
    <w:rsid w:val="00060D07"/>
    <w:rsid w:val="0006227A"/>
    <w:rsid w:val="000627F1"/>
    <w:rsid w:val="00062CF5"/>
    <w:rsid w:val="00063A92"/>
    <w:rsid w:val="00063D4B"/>
    <w:rsid w:val="00064269"/>
    <w:rsid w:val="000645EA"/>
    <w:rsid w:val="0007039D"/>
    <w:rsid w:val="00075341"/>
    <w:rsid w:val="00075C1E"/>
    <w:rsid w:val="00077CD2"/>
    <w:rsid w:val="00081086"/>
    <w:rsid w:val="000813A2"/>
    <w:rsid w:val="000816CA"/>
    <w:rsid w:val="00083716"/>
    <w:rsid w:val="000839CC"/>
    <w:rsid w:val="0008525C"/>
    <w:rsid w:val="00087F69"/>
    <w:rsid w:val="00091477"/>
    <w:rsid w:val="00091F63"/>
    <w:rsid w:val="00094B68"/>
    <w:rsid w:val="00096248"/>
    <w:rsid w:val="000963AC"/>
    <w:rsid w:val="000A1D81"/>
    <w:rsid w:val="000A21DF"/>
    <w:rsid w:val="000A3B9F"/>
    <w:rsid w:val="000A5E73"/>
    <w:rsid w:val="000A65FF"/>
    <w:rsid w:val="000B09E1"/>
    <w:rsid w:val="000B1BE8"/>
    <w:rsid w:val="000B1F3A"/>
    <w:rsid w:val="000B6C82"/>
    <w:rsid w:val="000C0874"/>
    <w:rsid w:val="000C1C5E"/>
    <w:rsid w:val="000C22D2"/>
    <w:rsid w:val="000C3111"/>
    <w:rsid w:val="000C35F7"/>
    <w:rsid w:val="000C415E"/>
    <w:rsid w:val="000C5984"/>
    <w:rsid w:val="000C661E"/>
    <w:rsid w:val="000D0527"/>
    <w:rsid w:val="000D199A"/>
    <w:rsid w:val="000D2577"/>
    <w:rsid w:val="000D2768"/>
    <w:rsid w:val="000D4F7E"/>
    <w:rsid w:val="000D5CD8"/>
    <w:rsid w:val="000D6323"/>
    <w:rsid w:val="000E02AB"/>
    <w:rsid w:val="000E084A"/>
    <w:rsid w:val="000E343F"/>
    <w:rsid w:val="000E39E8"/>
    <w:rsid w:val="000E3EF8"/>
    <w:rsid w:val="000E42E1"/>
    <w:rsid w:val="000E50E3"/>
    <w:rsid w:val="000E5D2F"/>
    <w:rsid w:val="000E64A2"/>
    <w:rsid w:val="000E6718"/>
    <w:rsid w:val="000E6847"/>
    <w:rsid w:val="000E6A8D"/>
    <w:rsid w:val="000F0570"/>
    <w:rsid w:val="000F0612"/>
    <w:rsid w:val="000F2D13"/>
    <w:rsid w:val="000F43E1"/>
    <w:rsid w:val="000F5010"/>
    <w:rsid w:val="000F5468"/>
    <w:rsid w:val="000F667F"/>
    <w:rsid w:val="001002C0"/>
    <w:rsid w:val="0010323B"/>
    <w:rsid w:val="00104746"/>
    <w:rsid w:val="00105AA9"/>
    <w:rsid w:val="001064CF"/>
    <w:rsid w:val="00106DEE"/>
    <w:rsid w:val="00107134"/>
    <w:rsid w:val="00111A14"/>
    <w:rsid w:val="00112191"/>
    <w:rsid w:val="00112958"/>
    <w:rsid w:val="001139FD"/>
    <w:rsid w:val="0011506B"/>
    <w:rsid w:val="001168EF"/>
    <w:rsid w:val="001175B7"/>
    <w:rsid w:val="00117D44"/>
    <w:rsid w:val="001205B9"/>
    <w:rsid w:val="001240C3"/>
    <w:rsid w:val="00124DC0"/>
    <w:rsid w:val="001257CF"/>
    <w:rsid w:val="0012745B"/>
    <w:rsid w:val="00130C1B"/>
    <w:rsid w:val="00133C21"/>
    <w:rsid w:val="001351CB"/>
    <w:rsid w:val="00135936"/>
    <w:rsid w:val="001364A0"/>
    <w:rsid w:val="001364CC"/>
    <w:rsid w:val="001407D9"/>
    <w:rsid w:val="00143414"/>
    <w:rsid w:val="00145A1A"/>
    <w:rsid w:val="00145E37"/>
    <w:rsid w:val="001460D4"/>
    <w:rsid w:val="0014657F"/>
    <w:rsid w:val="00146665"/>
    <w:rsid w:val="00146A9E"/>
    <w:rsid w:val="00152127"/>
    <w:rsid w:val="00152E81"/>
    <w:rsid w:val="00153AF4"/>
    <w:rsid w:val="00154BC8"/>
    <w:rsid w:val="00155940"/>
    <w:rsid w:val="001561F3"/>
    <w:rsid w:val="00156CDD"/>
    <w:rsid w:val="0015706B"/>
    <w:rsid w:val="001636D9"/>
    <w:rsid w:val="00165E49"/>
    <w:rsid w:val="00166C41"/>
    <w:rsid w:val="00167088"/>
    <w:rsid w:val="00172542"/>
    <w:rsid w:val="00172FBF"/>
    <w:rsid w:val="001736F2"/>
    <w:rsid w:val="00175A14"/>
    <w:rsid w:val="00176800"/>
    <w:rsid w:val="00180BF6"/>
    <w:rsid w:val="001844BB"/>
    <w:rsid w:val="00185D09"/>
    <w:rsid w:val="00185E3F"/>
    <w:rsid w:val="0018691E"/>
    <w:rsid w:val="00186B18"/>
    <w:rsid w:val="00186E21"/>
    <w:rsid w:val="00187B95"/>
    <w:rsid w:val="00191F5A"/>
    <w:rsid w:val="00197DD7"/>
    <w:rsid w:val="001A1004"/>
    <w:rsid w:val="001A1615"/>
    <w:rsid w:val="001A2094"/>
    <w:rsid w:val="001A235D"/>
    <w:rsid w:val="001A3321"/>
    <w:rsid w:val="001A3AAC"/>
    <w:rsid w:val="001A68B8"/>
    <w:rsid w:val="001A6C84"/>
    <w:rsid w:val="001A7835"/>
    <w:rsid w:val="001B101F"/>
    <w:rsid w:val="001B1792"/>
    <w:rsid w:val="001B3622"/>
    <w:rsid w:val="001B53B9"/>
    <w:rsid w:val="001B6074"/>
    <w:rsid w:val="001B62AC"/>
    <w:rsid w:val="001B7B62"/>
    <w:rsid w:val="001C1689"/>
    <w:rsid w:val="001C2A6F"/>
    <w:rsid w:val="001C5172"/>
    <w:rsid w:val="001C5829"/>
    <w:rsid w:val="001C5C5B"/>
    <w:rsid w:val="001C616C"/>
    <w:rsid w:val="001C7471"/>
    <w:rsid w:val="001C7FD0"/>
    <w:rsid w:val="001D2680"/>
    <w:rsid w:val="001D2A3F"/>
    <w:rsid w:val="001D70CA"/>
    <w:rsid w:val="001E116B"/>
    <w:rsid w:val="001E1DFE"/>
    <w:rsid w:val="001E56C7"/>
    <w:rsid w:val="001E5E97"/>
    <w:rsid w:val="001E7C2C"/>
    <w:rsid w:val="001F09C1"/>
    <w:rsid w:val="001F30B6"/>
    <w:rsid w:val="001F3CDC"/>
    <w:rsid w:val="001F3DF9"/>
    <w:rsid w:val="001F4164"/>
    <w:rsid w:val="001F610F"/>
    <w:rsid w:val="001F62ED"/>
    <w:rsid w:val="00201BF6"/>
    <w:rsid w:val="00202DF6"/>
    <w:rsid w:val="0020315F"/>
    <w:rsid w:val="00203546"/>
    <w:rsid w:val="0020392D"/>
    <w:rsid w:val="0020471A"/>
    <w:rsid w:val="00205A38"/>
    <w:rsid w:val="00205F4D"/>
    <w:rsid w:val="0020666C"/>
    <w:rsid w:val="00211765"/>
    <w:rsid w:val="0021627F"/>
    <w:rsid w:val="00217355"/>
    <w:rsid w:val="0021780C"/>
    <w:rsid w:val="00217993"/>
    <w:rsid w:val="00217D45"/>
    <w:rsid w:val="00217E1E"/>
    <w:rsid w:val="0022216D"/>
    <w:rsid w:val="00224B0F"/>
    <w:rsid w:val="00227796"/>
    <w:rsid w:val="00231196"/>
    <w:rsid w:val="0023171E"/>
    <w:rsid w:val="00232561"/>
    <w:rsid w:val="00233AF7"/>
    <w:rsid w:val="0023424A"/>
    <w:rsid w:val="00235932"/>
    <w:rsid w:val="002365EC"/>
    <w:rsid w:val="0023662E"/>
    <w:rsid w:val="0023770D"/>
    <w:rsid w:val="0024109B"/>
    <w:rsid w:val="002453B7"/>
    <w:rsid w:val="00246E4E"/>
    <w:rsid w:val="0024733E"/>
    <w:rsid w:val="00250C70"/>
    <w:rsid w:val="002526BC"/>
    <w:rsid w:val="0025713A"/>
    <w:rsid w:val="00257667"/>
    <w:rsid w:val="00257BF2"/>
    <w:rsid w:val="00264036"/>
    <w:rsid w:val="00266856"/>
    <w:rsid w:val="00266D83"/>
    <w:rsid w:val="00274A01"/>
    <w:rsid w:val="00274C16"/>
    <w:rsid w:val="00274DC7"/>
    <w:rsid w:val="00280464"/>
    <w:rsid w:val="00280550"/>
    <w:rsid w:val="00281747"/>
    <w:rsid w:val="00281805"/>
    <w:rsid w:val="00281CD2"/>
    <w:rsid w:val="00283614"/>
    <w:rsid w:val="00283C8C"/>
    <w:rsid w:val="00284D4D"/>
    <w:rsid w:val="002850EB"/>
    <w:rsid w:val="00285832"/>
    <w:rsid w:val="00287AB6"/>
    <w:rsid w:val="002905D1"/>
    <w:rsid w:val="00291036"/>
    <w:rsid w:val="00293CAC"/>
    <w:rsid w:val="00295C93"/>
    <w:rsid w:val="002972D5"/>
    <w:rsid w:val="002A0372"/>
    <w:rsid w:val="002A073A"/>
    <w:rsid w:val="002A0BC9"/>
    <w:rsid w:val="002A1A71"/>
    <w:rsid w:val="002A2709"/>
    <w:rsid w:val="002A7768"/>
    <w:rsid w:val="002B237A"/>
    <w:rsid w:val="002B2C77"/>
    <w:rsid w:val="002B3806"/>
    <w:rsid w:val="002B3C2C"/>
    <w:rsid w:val="002B4152"/>
    <w:rsid w:val="002B55C2"/>
    <w:rsid w:val="002B58D8"/>
    <w:rsid w:val="002B66C2"/>
    <w:rsid w:val="002C10CB"/>
    <w:rsid w:val="002C2B36"/>
    <w:rsid w:val="002C4FEF"/>
    <w:rsid w:val="002C5677"/>
    <w:rsid w:val="002C5A1B"/>
    <w:rsid w:val="002C63AC"/>
    <w:rsid w:val="002C6D91"/>
    <w:rsid w:val="002C6F52"/>
    <w:rsid w:val="002D0692"/>
    <w:rsid w:val="002D1FF8"/>
    <w:rsid w:val="002D2569"/>
    <w:rsid w:val="002D3D32"/>
    <w:rsid w:val="002D51AB"/>
    <w:rsid w:val="002D56E4"/>
    <w:rsid w:val="002D69CD"/>
    <w:rsid w:val="002D75F6"/>
    <w:rsid w:val="002D7663"/>
    <w:rsid w:val="002D76BC"/>
    <w:rsid w:val="002E004C"/>
    <w:rsid w:val="002E329C"/>
    <w:rsid w:val="002E3E9E"/>
    <w:rsid w:val="002E4616"/>
    <w:rsid w:val="002E5943"/>
    <w:rsid w:val="002E62B2"/>
    <w:rsid w:val="002E65AF"/>
    <w:rsid w:val="002E78DD"/>
    <w:rsid w:val="002F051A"/>
    <w:rsid w:val="002F0549"/>
    <w:rsid w:val="002F1F10"/>
    <w:rsid w:val="002F585D"/>
    <w:rsid w:val="002F6135"/>
    <w:rsid w:val="002F648A"/>
    <w:rsid w:val="002F76D9"/>
    <w:rsid w:val="003000F4"/>
    <w:rsid w:val="003001E2"/>
    <w:rsid w:val="0030037A"/>
    <w:rsid w:val="00301EC3"/>
    <w:rsid w:val="00302D01"/>
    <w:rsid w:val="00302FDF"/>
    <w:rsid w:val="0030511F"/>
    <w:rsid w:val="003067C7"/>
    <w:rsid w:val="00312941"/>
    <w:rsid w:val="00313C06"/>
    <w:rsid w:val="0031440D"/>
    <w:rsid w:val="003144A5"/>
    <w:rsid w:val="003148BC"/>
    <w:rsid w:val="00315A5D"/>
    <w:rsid w:val="00316661"/>
    <w:rsid w:val="00316769"/>
    <w:rsid w:val="0031703F"/>
    <w:rsid w:val="0031735C"/>
    <w:rsid w:val="0031757B"/>
    <w:rsid w:val="00317AF8"/>
    <w:rsid w:val="00325135"/>
    <w:rsid w:val="00325DD9"/>
    <w:rsid w:val="00327C7F"/>
    <w:rsid w:val="00330992"/>
    <w:rsid w:val="00333417"/>
    <w:rsid w:val="00333DDC"/>
    <w:rsid w:val="00335A5D"/>
    <w:rsid w:val="00337B2F"/>
    <w:rsid w:val="003429E8"/>
    <w:rsid w:val="00343BAD"/>
    <w:rsid w:val="00344D23"/>
    <w:rsid w:val="0034517E"/>
    <w:rsid w:val="003451B7"/>
    <w:rsid w:val="00346F2A"/>
    <w:rsid w:val="00347A1B"/>
    <w:rsid w:val="0035085E"/>
    <w:rsid w:val="00350AE2"/>
    <w:rsid w:val="00351D88"/>
    <w:rsid w:val="0035252F"/>
    <w:rsid w:val="003529CB"/>
    <w:rsid w:val="00353AFC"/>
    <w:rsid w:val="00353FB7"/>
    <w:rsid w:val="0035785A"/>
    <w:rsid w:val="00357970"/>
    <w:rsid w:val="00357F64"/>
    <w:rsid w:val="003612E9"/>
    <w:rsid w:val="003621FE"/>
    <w:rsid w:val="00363A48"/>
    <w:rsid w:val="00364235"/>
    <w:rsid w:val="00364F04"/>
    <w:rsid w:val="00365669"/>
    <w:rsid w:val="003702F7"/>
    <w:rsid w:val="00370495"/>
    <w:rsid w:val="003707E2"/>
    <w:rsid w:val="00370CEB"/>
    <w:rsid w:val="00372ADC"/>
    <w:rsid w:val="003757F1"/>
    <w:rsid w:val="0037618D"/>
    <w:rsid w:val="00377E23"/>
    <w:rsid w:val="003812B7"/>
    <w:rsid w:val="00381E19"/>
    <w:rsid w:val="00384216"/>
    <w:rsid w:val="0038468D"/>
    <w:rsid w:val="003849E0"/>
    <w:rsid w:val="00385F96"/>
    <w:rsid w:val="003862EF"/>
    <w:rsid w:val="00392727"/>
    <w:rsid w:val="00395C43"/>
    <w:rsid w:val="00395FF7"/>
    <w:rsid w:val="00396093"/>
    <w:rsid w:val="003A0AC6"/>
    <w:rsid w:val="003A1403"/>
    <w:rsid w:val="003A3019"/>
    <w:rsid w:val="003A798B"/>
    <w:rsid w:val="003A7A8C"/>
    <w:rsid w:val="003B3323"/>
    <w:rsid w:val="003B3999"/>
    <w:rsid w:val="003B51C3"/>
    <w:rsid w:val="003B53A2"/>
    <w:rsid w:val="003B542C"/>
    <w:rsid w:val="003C13DF"/>
    <w:rsid w:val="003C1A19"/>
    <w:rsid w:val="003C20A5"/>
    <w:rsid w:val="003C559A"/>
    <w:rsid w:val="003C5ECB"/>
    <w:rsid w:val="003D0980"/>
    <w:rsid w:val="003D0DC4"/>
    <w:rsid w:val="003D138D"/>
    <w:rsid w:val="003D140A"/>
    <w:rsid w:val="003D2B57"/>
    <w:rsid w:val="003D5439"/>
    <w:rsid w:val="003D5594"/>
    <w:rsid w:val="003D64D8"/>
    <w:rsid w:val="003D6982"/>
    <w:rsid w:val="003D790F"/>
    <w:rsid w:val="003E1D43"/>
    <w:rsid w:val="003E1F23"/>
    <w:rsid w:val="003E63BE"/>
    <w:rsid w:val="003E79A4"/>
    <w:rsid w:val="003E7DB7"/>
    <w:rsid w:val="003F26D5"/>
    <w:rsid w:val="003F3E8A"/>
    <w:rsid w:val="003F65D9"/>
    <w:rsid w:val="00400050"/>
    <w:rsid w:val="00402456"/>
    <w:rsid w:val="00402ACC"/>
    <w:rsid w:val="00402EAC"/>
    <w:rsid w:val="00403923"/>
    <w:rsid w:val="004040D9"/>
    <w:rsid w:val="004068B0"/>
    <w:rsid w:val="004072CB"/>
    <w:rsid w:val="00407C45"/>
    <w:rsid w:val="00410F07"/>
    <w:rsid w:val="00411DF9"/>
    <w:rsid w:val="00412623"/>
    <w:rsid w:val="004141E5"/>
    <w:rsid w:val="00415F52"/>
    <w:rsid w:val="00416478"/>
    <w:rsid w:val="00416675"/>
    <w:rsid w:val="00420205"/>
    <w:rsid w:val="00421BAC"/>
    <w:rsid w:val="00422184"/>
    <w:rsid w:val="00422C87"/>
    <w:rsid w:val="00423A41"/>
    <w:rsid w:val="00424F47"/>
    <w:rsid w:val="00425A7B"/>
    <w:rsid w:val="00425D13"/>
    <w:rsid w:val="00426110"/>
    <w:rsid w:val="0042684A"/>
    <w:rsid w:val="00426CF8"/>
    <w:rsid w:val="00427388"/>
    <w:rsid w:val="004276A7"/>
    <w:rsid w:val="00433152"/>
    <w:rsid w:val="004341D8"/>
    <w:rsid w:val="00436588"/>
    <w:rsid w:val="00440598"/>
    <w:rsid w:val="004411CF"/>
    <w:rsid w:val="00441706"/>
    <w:rsid w:val="00442C5D"/>
    <w:rsid w:val="00442ED1"/>
    <w:rsid w:val="00444189"/>
    <w:rsid w:val="00447639"/>
    <w:rsid w:val="00450297"/>
    <w:rsid w:val="00450F58"/>
    <w:rsid w:val="0045101B"/>
    <w:rsid w:val="004517C0"/>
    <w:rsid w:val="00452B06"/>
    <w:rsid w:val="00453A64"/>
    <w:rsid w:val="00454D58"/>
    <w:rsid w:val="004557C9"/>
    <w:rsid w:val="00456E72"/>
    <w:rsid w:val="00457C66"/>
    <w:rsid w:val="004600C3"/>
    <w:rsid w:val="00460668"/>
    <w:rsid w:val="00461256"/>
    <w:rsid w:val="004627F0"/>
    <w:rsid w:val="00462C93"/>
    <w:rsid w:val="00463E20"/>
    <w:rsid w:val="00463FC8"/>
    <w:rsid w:val="00464C6E"/>
    <w:rsid w:val="00466C51"/>
    <w:rsid w:val="00466F3C"/>
    <w:rsid w:val="0046701B"/>
    <w:rsid w:val="004708E8"/>
    <w:rsid w:val="00471C26"/>
    <w:rsid w:val="004734B9"/>
    <w:rsid w:val="004740F4"/>
    <w:rsid w:val="004748B8"/>
    <w:rsid w:val="004769D5"/>
    <w:rsid w:val="004808F8"/>
    <w:rsid w:val="00482EDB"/>
    <w:rsid w:val="00483405"/>
    <w:rsid w:val="00483A59"/>
    <w:rsid w:val="00484A43"/>
    <w:rsid w:val="0048569D"/>
    <w:rsid w:val="00485D56"/>
    <w:rsid w:val="0048673A"/>
    <w:rsid w:val="004868BC"/>
    <w:rsid w:val="004870C5"/>
    <w:rsid w:val="00487EAE"/>
    <w:rsid w:val="0049245B"/>
    <w:rsid w:val="00493C8E"/>
    <w:rsid w:val="00494E3D"/>
    <w:rsid w:val="004956A7"/>
    <w:rsid w:val="004968B8"/>
    <w:rsid w:val="00497366"/>
    <w:rsid w:val="00497783"/>
    <w:rsid w:val="00497DDF"/>
    <w:rsid w:val="004A1E2C"/>
    <w:rsid w:val="004A2FEA"/>
    <w:rsid w:val="004A4567"/>
    <w:rsid w:val="004A51D4"/>
    <w:rsid w:val="004A6483"/>
    <w:rsid w:val="004A65AE"/>
    <w:rsid w:val="004A7B57"/>
    <w:rsid w:val="004B01FF"/>
    <w:rsid w:val="004B52C6"/>
    <w:rsid w:val="004B5C26"/>
    <w:rsid w:val="004B62A8"/>
    <w:rsid w:val="004B74AF"/>
    <w:rsid w:val="004B74EA"/>
    <w:rsid w:val="004C1013"/>
    <w:rsid w:val="004C22C4"/>
    <w:rsid w:val="004C2BE7"/>
    <w:rsid w:val="004C3807"/>
    <w:rsid w:val="004C5BD2"/>
    <w:rsid w:val="004C7AB1"/>
    <w:rsid w:val="004D0D72"/>
    <w:rsid w:val="004D21F9"/>
    <w:rsid w:val="004D24D3"/>
    <w:rsid w:val="004D42EA"/>
    <w:rsid w:val="004D4F9E"/>
    <w:rsid w:val="004D58D1"/>
    <w:rsid w:val="004E0390"/>
    <w:rsid w:val="004E311D"/>
    <w:rsid w:val="004E6F63"/>
    <w:rsid w:val="004E711B"/>
    <w:rsid w:val="004F1BF4"/>
    <w:rsid w:val="004F213C"/>
    <w:rsid w:val="004F21A4"/>
    <w:rsid w:val="004F2D26"/>
    <w:rsid w:val="004F3090"/>
    <w:rsid w:val="004F5DEF"/>
    <w:rsid w:val="004F5EBB"/>
    <w:rsid w:val="004F693D"/>
    <w:rsid w:val="004F7415"/>
    <w:rsid w:val="00500594"/>
    <w:rsid w:val="00500856"/>
    <w:rsid w:val="00501FCB"/>
    <w:rsid w:val="005028D7"/>
    <w:rsid w:val="00503C0D"/>
    <w:rsid w:val="005063F9"/>
    <w:rsid w:val="00507375"/>
    <w:rsid w:val="0051029F"/>
    <w:rsid w:val="005105EB"/>
    <w:rsid w:val="0051122C"/>
    <w:rsid w:val="00511E5B"/>
    <w:rsid w:val="00511F23"/>
    <w:rsid w:val="00514C74"/>
    <w:rsid w:val="00515D6C"/>
    <w:rsid w:val="005170C2"/>
    <w:rsid w:val="005206A4"/>
    <w:rsid w:val="0052079D"/>
    <w:rsid w:val="005207EA"/>
    <w:rsid w:val="00522148"/>
    <w:rsid w:val="005252B2"/>
    <w:rsid w:val="00530FAC"/>
    <w:rsid w:val="00531A66"/>
    <w:rsid w:val="005324B1"/>
    <w:rsid w:val="00533FC1"/>
    <w:rsid w:val="00535C00"/>
    <w:rsid w:val="0054068C"/>
    <w:rsid w:val="00541D4A"/>
    <w:rsid w:val="005426CF"/>
    <w:rsid w:val="00542A72"/>
    <w:rsid w:val="005434D5"/>
    <w:rsid w:val="00543542"/>
    <w:rsid w:val="0054579D"/>
    <w:rsid w:val="00550897"/>
    <w:rsid w:val="005531FE"/>
    <w:rsid w:val="005532FE"/>
    <w:rsid w:val="00553954"/>
    <w:rsid w:val="00553FD4"/>
    <w:rsid w:val="005553A9"/>
    <w:rsid w:val="00555E12"/>
    <w:rsid w:val="00557595"/>
    <w:rsid w:val="00557F9F"/>
    <w:rsid w:val="00560203"/>
    <w:rsid w:val="00561511"/>
    <w:rsid w:val="00563744"/>
    <w:rsid w:val="0056465E"/>
    <w:rsid w:val="0056473F"/>
    <w:rsid w:val="005647CA"/>
    <w:rsid w:val="0056595E"/>
    <w:rsid w:val="00565AA2"/>
    <w:rsid w:val="00565CFD"/>
    <w:rsid w:val="005663D5"/>
    <w:rsid w:val="00566C6C"/>
    <w:rsid w:val="00566E1A"/>
    <w:rsid w:val="0057112F"/>
    <w:rsid w:val="00573DD8"/>
    <w:rsid w:val="00575636"/>
    <w:rsid w:val="00577571"/>
    <w:rsid w:val="00577B5D"/>
    <w:rsid w:val="00590494"/>
    <w:rsid w:val="005912CB"/>
    <w:rsid w:val="00596E40"/>
    <w:rsid w:val="005973AA"/>
    <w:rsid w:val="005A0586"/>
    <w:rsid w:val="005A1534"/>
    <w:rsid w:val="005A1C51"/>
    <w:rsid w:val="005A3ADF"/>
    <w:rsid w:val="005A42BC"/>
    <w:rsid w:val="005B12D4"/>
    <w:rsid w:val="005B1E0F"/>
    <w:rsid w:val="005B2833"/>
    <w:rsid w:val="005B2A61"/>
    <w:rsid w:val="005B3C43"/>
    <w:rsid w:val="005B546A"/>
    <w:rsid w:val="005B6974"/>
    <w:rsid w:val="005B6C8A"/>
    <w:rsid w:val="005C02F7"/>
    <w:rsid w:val="005C0B96"/>
    <w:rsid w:val="005C34D4"/>
    <w:rsid w:val="005C58F5"/>
    <w:rsid w:val="005C630C"/>
    <w:rsid w:val="005D018B"/>
    <w:rsid w:val="005D1DFE"/>
    <w:rsid w:val="005D2137"/>
    <w:rsid w:val="005D510D"/>
    <w:rsid w:val="005D5DD7"/>
    <w:rsid w:val="005D64E5"/>
    <w:rsid w:val="005D7D79"/>
    <w:rsid w:val="005E052E"/>
    <w:rsid w:val="005E09A8"/>
    <w:rsid w:val="005E16AA"/>
    <w:rsid w:val="005E5141"/>
    <w:rsid w:val="005E56E6"/>
    <w:rsid w:val="005E5768"/>
    <w:rsid w:val="005E59BB"/>
    <w:rsid w:val="005F0FA7"/>
    <w:rsid w:val="005F1C3A"/>
    <w:rsid w:val="005F1F07"/>
    <w:rsid w:val="005F3949"/>
    <w:rsid w:val="005F3A19"/>
    <w:rsid w:val="005F4036"/>
    <w:rsid w:val="005F6482"/>
    <w:rsid w:val="005F79D9"/>
    <w:rsid w:val="006001D8"/>
    <w:rsid w:val="0060096E"/>
    <w:rsid w:val="00601783"/>
    <w:rsid w:val="00602924"/>
    <w:rsid w:val="00602A88"/>
    <w:rsid w:val="00602F49"/>
    <w:rsid w:val="00603136"/>
    <w:rsid w:val="006032B1"/>
    <w:rsid w:val="006050C3"/>
    <w:rsid w:val="006063E9"/>
    <w:rsid w:val="00607607"/>
    <w:rsid w:val="00611E52"/>
    <w:rsid w:val="006144B8"/>
    <w:rsid w:val="0061545B"/>
    <w:rsid w:val="00617BDA"/>
    <w:rsid w:val="006203B4"/>
    <w:rsid w:val="00620835"/>
    <w:rsid w:val="00621D6E"/>
    <w:rsid w:val="006238C1"/>
    <w:rsid w:val="00623F6F"/>
    <w:rsid w:val="00624AD9"/>
    <w:rsid w:val="00626D85"/>
    <w:rsid w:val="00631D55"/>
    <w:rsid w:val="00632033"/>
    <w:rsid w:val="00633F05"/>
    <w:rsid w:val="00634A68"/>
    <w:rsid w:val="00634BDB"/>
    <w:rsid w:val="006357F7"/>
    <w:rsid w:val="00636003"/>
    <w:rsid w:val="00636512"/>
    <w:rsid w:val="00636588"/>
    <w:rsid w:val="006365F6"/>
    <w:rsid w:val="00636B4B"/>
    <w:rsid w:val="00637F45"/>
    <w:rsid w:val="0064002D"/>
    <w:rsid w:val="0064036C"/>
    <w:rsid w:val="0064153A"/>
    <w:rsid w:val="00641F2B"/>
    <w:rsid w:val="00642E36"/>
    <w:rsid w:val="00644415"/>
    <w:rsid w:val="00644EA6"/>
    <w:rsid w:val="0064774E"/>
    <w:rsid w:val="00647B19"/>
    <w:rsid w:val="00651B95"/>
    <w:rsid w:val="00652BBF"/>
    <w:rsid w:val="00653124"/>
    <w:rsid w:val="00654411"/>
    <w:rsid w:val="00654CE8"/>
    <w:rsid w:val="00655BE6"/>
    <w:rsid w:val="00655DBA"/>
    <w:rsid w:val="00664212"/>
    <w:rsid w:val="00665755"/>
    <w:rsid w:val="0066613F"/>
    <w:rsid w:val="0066614F"/>
    <w:rsid w:val="00670994"/>
    <w:rsid w:val="00671933"/>
    <w:rsid w:val="0067279A"/>
    <w:rsid w:val="0067543A"/>
    <w:rsid w:val="006759DD"/>
    <w:rsid w:val="00676028"/>
    <w:rsid w:val="006766BD"/>
    <w:rsid w:val="006770FC"/>
    <w:rsid w:val="006771F9"/>
    <w:rsid w:val="00677341"/>
    <w:rsid w:val="00677A85"/>
    <w:rsid w:val="00682A0D"/>
    <w:rsid w:val="00684128"/>
    <w:rsid w:val="00685A25"/>
    <w:rsid w:val="006860CD"/>
    <w:rsid w:val="00686C98"/>
    <w:rsid w:val="00692256"/>
    <w:rsid w:val="0069315C"/>
    <w:rsid w:val="0069364C"/>
    <w:rsid w:val="00694397"/>
    <w:rsid w:val="00696131"/>
    <w:rsid w:val="0069677F"/>
    <w:rsid w:val="00696F6D"/>
    <w:rsid w:val="00697269"/>
    <w:rsid w:val="006A0DF1"/>
    <w:rsid w:val="006A192F"/>
    <w:rsid w:val="006A27A7"/>
    <w:rsid w:val="006A3D50"/>
    <w:rsid w:val="006A47D7"/>
    <w:rsid w:val="006A53F4"/>
    <w:rsid w:val="006A613B"/>
    <w:rsid w:val="006A6DCC"/>
    <w:rsid w:val="006B32A4"/>
    <w:rsid w:val="006B33D8"/>
    <w:rsid w:val="006B4079"/>
    <w:rsid w:val="006B4111"/>
    <w:rsid w:val="006B4CFA"/>
    <w:rsid w:val="006C1007"/>
    <w:rsid w:val="006C1F75"/>
    <w:rsid w:val="006C2716"/>
    <w:rsid w:val="006C6D94"/>
    <w:rsid w:val="006C7168"/>
    <w:rsid w:val="006C727A"/>
    <w:rsid w:val="006C7A10"/>
    <w:rsid w:val="006D0898"/>
    <w:rsid w:val="006D0E78"/>
    <w:rsid w:val="006D21B8"/>
    <w:rsid w:val="006D28B6"/>
    <w:rsid w:val="006D2F39"/>
    <w:rsid w:val="006D757A"/>
    <w:rsid w:val="006E044D"/>
    <w:rsid w:val="006E11B3"/>
    <w:rsid w:val="006E1FBD"/>
    <w:rsid w:val="006E276F"/>
    <w:rsid w:val="006E4064"/>
    <w:rsid w:val="006E40FB"/>
    <w:rsid w:val="006E4183"/>
    <w:rsid w:val="006E5684"/>
    <w:rsid w:val="006F38F8"/>
    <w:rsid w:val="006F41B4"/>
    <w:rsid w:val="006F4230"/>
    <w:rsid w:val="006F5A82"/>
    <w:rsid w:val="006F6FA5"/>
    <w:rsid w:val="00700702"/>
    <w:rsid w:val="0070229F"/>
    <w:rsid w:val="00702D26"/>
    <w:rsid w:val="00704512"/>
    <w:rsid w:val="00704571"/>
    <w:rsid w:val="0070631B"/>
    <w:rsid w:val="00706486"/>
    <w:rsid w:val="007065E6"/>
    <w:rsid w:val="0071081B"/>
    <w:rsid w:val="00712186"/>
    <w:rsid w:val="007142C3"/>
    <w:rsid w:val="007142ED"/>
    <w:rsid w:val="0071463A"/>
    <w:rsid w:val="007164E0"/>
    <w:rsid w:val="00716C32"/>
    <w:rsid w:val="00717BDE"/>
    <w:rsid w:val="00717C04"/>
    <w:rsid w:val="007215A8"/>
    <w:rsid w:val="00724BBE"/>
    <w:rsid w:val="00726DC3"/>
    <w:rsid w:val="00726F73"/>
    <w:rsid w:val="00727004"/>
    <w:rsid w:val="007305B2"/>
    <w:rsid w:val="00733245"/>
    <w:rsid w:val="00733529"/>
    <w:rsid w:val="007345BF"/>
    <w:rsid w:val="00735819"/>
    <w:rsid w:val="00735ACA"/>
    <w:rsid w:val="00735B13"/>
    <w:rsid w:val="00736F64"/>
    <w:rsid w:val="00737E5C"/>
    <w:rsid w:val="00745B80"/>
    <w:rsid w:val="00745C90"/>
    <w:rsid w:val="00746B28"/>
    <w:rsid w:val="0075003F"/>
    <w:rsid w:val="00750DF3"/>
    <w:rsid w:val="00751FE4"/>
    <w:rsid w:val="00752430"/>
    <w:rsid w:val="00753276"/>
    <w:rsid w:val="00753482"/>
    <w:rsid w:val="007544FB"/>
    <w:rsid w:val="0075701E"/>
    <w:rsid w:val="00760A13"/>
    <w:rsid w:val="007611D3"/>
    <w:rsid w:val="00761BE2"/>
    <w:rsid w:val="00761C13"/>
    <w:rsid w:val="00761EB6"/>
    <w:rsid w:val="00762D12"/>
    <w:rsid w:val="00763249"/>
    <w:rsid w:val="00763969"/>
    <w:rsid w:val="007642AC"/>
    <w:rsid w:val="0076505B"/>
    <w:rsid w:val="00765D13"/>
    <w:rsid w:val="00766EE9"/>
    <w:rsid w:val="00766FD9"/>
    <w:rsid w:val="007676EB"/>
    <w:rsid w:val="007677FF"/>
    <w:rsid w:val="007717F9"/>
    <w:rsid w:val="007720E2"/>
    <w:rsid w:val="00774570"/>
    <w:rsid w:val="00775654"/>
    <w:rsid w:val="00776294"/>
    <w:rsid w:val="00776C08"/>
    <w:rsid w:val="00777804"/>
    <w:rsid w:val="00782859"/>
    <w:rsid w:val="00782EF6"/>
    <w:rsid w:val="007841DC"/>
    <w:rsid w:val="007841DF"/>
    <w:rsid w:val="00784FF0"/>
    <w:rsid w:val="00785E5F"/>
    <w:rsid w:val="00786E45"/>
    <w:rsid w:val="00787B0A"/>
    <w:rsid w:val="00790477"/>
    <w:rsid w:val="007915BB"/>
    <w:rsid w:val="00791916"/>
    <w:rsid w:val="00791CF0"/>
    <w:rsid w:val="007934C6"/>
    <w:rsid w:val="0079580B"/>
    <w:rsid w:val="00796409"/>
    <w:rsid w:val="0079756D"/>
    <w:rsid w:val="007A0B59"/>
    <w:rsid w:val="007A0C4F"/>
    <w:rsid w:val="007A4F23"/>
    <w:rsid w:val="007B2ECA"/>
    <w:rsid w:val="007B34CA"/>
    <w:rsid w:val="007B5D6F"/>
    <w:rsid w:val="007B639D"/>
    <w:rsid w:val="007B6491"/>
    <w:rsid w:val="007B6D16"/>
    <w:rsid w:val="007B7966"/>
    <w:rsid w:val="007C1834"/>
    <w:rsid w:val="007C4437"/>
    <w:rsid w:val="007C49BF"/>
    <w:rsid w:val="007C4CE7"/>
    <w:rsid w:val="007C60AF"/>
    <w:rsid w:val="007C6DA9"/>
    <w:rsid w:val="007D083E"/>
    <w:rsid w:val="007D211E"/>
    <w:rsid w:val="007D25E2"/>
    <w:rsid w:val="007D2B8A"/>
    <w:rsid w:val="007D3972"/>
    <w:rsid w:val="007D4D36"/>
    <w:rsid w:val="007D60A4"/>
    <w:rsid w:val="007D63D0"/>
    <w:rsid w:val="007D67BB"/>
    <w:rsid w:val="007D77B1"/>
    <w:rsid w:val="007E0D80"/>
    <w:rsid w:val="007E10E9"/>
    <w:rsid w:val="007E1BDB"/>
    <w:rsid w:val="007E2635"/>
    <w:rsid w:val="007E35E0"/>
    <w:rsid w:val="007E3B9E"/>
    <w:rsid w:val="007F0A62"/>
    <w:rsid w:val="007F406B"/>
    <w:rsid w:val="007F6147"/>
    <w:rsid w:val="007F61F9"/>
    <w:rsid w:val="007F741D"/>
    <w:rsid w:val="00800C95"/>
    <w:rsid w:val="00802037"/>
    <w:rsid w:val="00804E2D"/>
    <w:rsid w:val="00805226"/>
    <w:rsid w:val="00812C2F"/>
    <w:rsid w:val="008143BF"/>
    <w:rsid w:val="00815C5A"/>
    <w:rsid w:val="00816C59"/>
    <w:rsid w:val="00822F6F"/>
    <w:rsid w:val="00825854"/>
    <w:rsid w:val="00825904"/>
    <w:rsid w:val="008308D1"/>
    <w:rsid w:val="008315BF"/>
    <w:rsid w:val="00831C16"/>
    <w:rsid w:val="00832462"/>
    <w:rsid w:val="008346AF"/>
    <w:rsid w:val="0083741D"/>
    <w:rsid w:val="00837F0D"/>
    <w:rsid w:val="008404B8"/>
    <w:rsid w:val="0084216D"/>
    <w:rsid w:val="00844187"/>
    <w:rsid w:val="0084571A"/>
    <w:rsid w:val="00846E5C"/>
    <w:rsid w:val="008471A3"/>
    <w:rsid w:val="0085368C"/>
    <w:rsid w:val="00856355"/>
    <w:rsid w:val="0085796F"/>
    <w:rsid w:val="00860620"/>
    <w:rsid w:val="008607F4"/>
    <w:rsid w:val="008622CF"/>
    <w:rsid w:val="00870D28"/>
    <w:rsid w:val="00871B76"/>
    <w:rsid w:val="00874206"/>
    <w:rsid w:val="00875FA2"/>
    <w:rsid w:val="00876E2C"/>
    <w:rsid w:val="008810CC"/>
    <w:rsid w:val="008817AA"/>
    <w:rsid w:val="00883116"/>
    <w:rsid w:val="00884D20"/>
    <w:rsid w:val="008852F3"/>
    <w:rsid w:val="0088789F"/>
    <w:rsid w:val="00887A08"/>
    <w:rsid w:val="0089285A"/>
    <w:rsid w:val="00892E5E"/>
    <w:rsid w:val="0089337A"/>
    <w:rsid w:val="00895798"/>
    <w:rsid w:val="008961CE"/>
    <w:rsid w:val="0089628B"/>
    <w:rsid w:val="008A0016"/>
    <w:rsid w:val="008A04B7"/>
    <w:rsid w:val="008A122E"/>
    <w:rsid w:val="008A213C"/>
    <w:rsid w:val="008A22CF"/>
    <w:rsid w:val="008A569E"/>
    <w:rsid w:val="008A58EE"/>
    <w:rsid w:val="008A5D7C"/>
    <w:rsid w:val="008A6534"/>
    <w:rsid w:val="008A738B"/>
    <w:rsid w:val="008B1EDA"/>
    <w:rsid w:val="008B2CD6"/>
    <w:rsid w:val="008B2FB7"/>
    <w:rsid w:val="008B3D2D"/>
    <w:rsid w:val="008B5789"/>
    <w:rsid w:val="008B5DC8"/>
    <w:rsid w:val="008B6A3D"/>
    <w:rsid w:val="008B7EA6"/>
    <w:rsid w:val="008C695B"/>
    <w:rsid w:val="008C6A19"/>
    <w:rsid w:val="008D2857"/>
    <w:rsid w:val="008D2C60"/>
    <w:rsid w:val="008D4428"/>
    <w:rsid w:val="008D71D8"/>
    <w:rsid w:val="008D72B0"/>
    <w:rsid w:val="008D795C"/>
    <w:rsid w:val="008D7B58"/>
    <w:rsid w:val="008E0BC6"/>
    <w:rsid w:val="008E52EC"/>
    <w:rsid w:val="008E62B3"/>
    <w:rsid w:val="008E7E52"/>
    <w:rsid w:val="008F1A75"/>
    <w:rsid w:val="008F2D3F"/>
    <w:rsid w:val="008F6381"/>
    <w:rsid w:val="008F798E"/>
    <w:rsid w:val="009008A1"/>
    <w:rsid w:val="009017DC"/>
    <w:rsid w:val="00901D27"/>
    <w:rsid w:val="00904F3E"/>
    <w:rsid w:val="00911A98"/>
    <w:rsid w:val="00913055"/>
    <w:rsid w:val="00913D0B"/>
    <w:rsid w:val="00914926"/>
    <w:rsid w:val="00914B5E"/>
    <w:rsid w:val="009151EA"/>
    <w:rsid w:val="00915D81"/>
    <w:rsid w:val="009210E9"/>
    <w:rsid w:val="009235B5"/>
    <w:rsid w:val="00925F64"/>
    <w:rsid w:val="009327DD"/>
    <w:rsid w:val="00934254"/>
    <w:rsid w:val="00941137"/>
    <w:rsid w:val="0094158F"/>
    <w:rsid w:val="00942EF6"/>
    <w:rsid w:val="00943FB6"/>
    <w:rsid w:val="00944081"/>
    <w:rsid w:val="00946637"/>
    <w:rsid w:val="00947E07"/>
    <w:rsid w:val="00950F1A"/>
    <w:rsid w:val="00952530"/>
    <w:rsid w:val="009533DE"/>
    <w:rsid w:val="00953D93"/>
    <w:rsid w:val="00954F45"/>
    <w:rsid w:val="00955375"/>
    <w:rsid w:val="00956046"/>
    <w:rsid w:val="009561E5"/>
    <w:rsid w:val="00956F1D"/>
    <w:rsid w:val="00957F90"/>
    <w:rsid w:val="00961134"/>
    <w:rsid w:val="0096275F"/>
    <w:rsid w:val="0096397C"/>
    <w:rsid w:val="00965352"/>
    <w:rsid w:val="009655CE"/>
    <w:rsid w:val="00966E69"/>
    <w:rsid w:val="009706C6"/>
    <w:rsid w:val="009726A5"/>
    <w:rsid w:val="0097399D"/>
    <w:rsid w:val="00974365"/>
    <w:rsid w:val="00974C4C"/>
    <w:rsid w:val="009777EA"/>
    <w:rsid w:val="00980A96"/>
    <w:rsid w:val="00982D15"/>
    <w:rsid w:val="009853F1"/>
    <w:rsid w:val="00985A7C"/>
    <w:rsid w:val="00987515"/>
    <w:rsid w:val="009903B5"/>
    <w:rsid w:val="00990BAB"/>
    <w:rsid w:val="00990D92"/>
    <w:rsid w:val="009920A8"/>
    <w:rsid w:val="009930B0"/>
    <w:rsid w:val="00994E65"/>
    <w:rsid w:val="0099500A"/>
    <w:rsid w:val="00995C92"/>
    <w:rsid w:val="00997108"/>
    <w:rsid w:val="009A2C48"/>
    <w:rsid w:val="009A2EF7"/>
    <w:rsid w:val="009A3E2B"/>
    <w:rsid w:val="009A628B"/>
    <w:rsid w:val="009A6A9F"/>
    <w:rsid w:val="009A7160"/>
    <w:rsid w:val="009A73D1"/>
    <w:rsid w:val="009A759E"/>
    <w:rsid w:val="009A779F"/>
    <w:rsid w:val="009B03F7"/>
    <w:rsid w:val="009B131F"/>
    <w:rsid w:val="009B2579"/>
    <w:rsid w:val="009B26D4"/>
    <w:rsid w:val="009C014F"/>
    <w:rsid w:val="009C1F77"/>
    <w:rsid w:val="009C30A2"/>
    <w:rsid w:val="009C374C"/>
    <w:rsid w:val="009C50E3"/>
    <w:rsid w:val="009C5D14"/>
    <w:rsid w:val="009C76C6"/>
    <w:rsid w:val="009D0EA3"/>
    <w:rsid w:val="009D1B0E"/>
    <w:rsid w:val="009D215D"/>
    <w:rsid w:val="009D21B5"/>
    <w:rsid w:val="009D484E"/>
    <w:rsid w:val="009D5E34"/>
    <w:rsid w:val="009D6299"/>
    <w:rsid w:val="009D7A11"/>
    <w:rsid w:val="009D7BEE"/>
    <w:rsid w:val="009E02D7"/>
    <w:rsid w:val="009E03ED"/>
    <w:rsid w:val="009E2848"/>
    <w:rsid w:val="009E2CFE"/>
    <w:rsid w:val="009E30FC"/>
    <w:rsid w:val="009E48E3"/>
    <w:rsid w:val="009E4D54"/>
    <w:rsid w:val="009E5A70"/>
    <w:rsid w:val="009E6782"/>
    <w:rsid w:val="009F1FDA"/>
    <w:rsid w:val="009F21B1"/>
    <w:rsid w:val="009F287D"/>
    <w:rsid w:val="009F2AD4"/>
    <w:rsid w:val="009F42A9"/>
    <w:rsid w:val="009F49E6"/>
    <w:rsid w:val="009F70E5"/>
    <w:rsid w:val="009F7A2C"/>
    <w:rsid w:val="009F7CF8"/>
    <w:rsid w:val="009F7EA2"/>
    <w:rsid w:val="00A006B3"/>
    <w:rsid w:val="00A0083A"/>
    <w:rsid w:val="00A00B74"/>
    <w:rsid w:val="00A0127B"/>
    <w:rsid w:val="00A01824"/>
    <w:rsid w:val="00A06BBA"/>
    <w:rsid w:val="00A0742D"/>
    <w:rsid w:val="00A10157"/>
    <w:rsid w:val="00A10B89"/>
    <w:rsid w:val="00A11652"/>
    <w:rsid w:val="00A15D52"/>
    <w:rsid w:val="00A16197"/>
    <w:rsid w:val="00A16332"/>
    <w:rsid w:val="00A16EFD"/>
    <w:rsid w:val="00A20FE8"/>
    <w:rsid w:val="00A23329"/>
    <w:rsid w:val="00A23F29"/>
    <w:rsid w:val="00A2492F"/>
    <w:rsid w:val="00A24960"/>
    <w:rsid w:val="00A25065"/>
    <w:rsid w:val="00A259BC"/>
    <w:rsid w:val="00A261C8"/>
    <w:rsid w:val="00A270E2"/>
    <w:rsid w:val="00A30B3B"/>
    <w:rsid w:val="00A31254"/>
    <w:rsid w:val="00A31C16"/>
    <w:rsid w:val="00A31EE1"/>
    <w:rsid w:val="00A358BB"/>
    <w:rsid w:val="00A36C5A"/>
    <w:rsid w:val="00A400E4"/>
    <w:rsid w:val="00A404FA"/>
    <w:rsid w:val="00A40EAF"/>
    <w:rsid w:val="00A46B9C"/>
    <w:rsid w:val="00A47E35"/>
    <w:rsid w:val="00A500DF"/>
    <w:rsid w:val="00A50C73"/>
    <w:rsid w:val="00A52A8F"/>
    <w:rsid w:val="00A53D34"/>
    <w:rsid w:val="00A56436"/>
    <w:rsid w:val="00A565B7"/>
    <w:rsid w:val="00A56F27"/>
    <w:rsid w:val="00A57988"/>
    <w:rsid w:val="00A6210A"/>
    <w:rsid w:val="00A64D96"/>
    <w:rsid w:val="00A65A9E"/>
    <w:rsid w:val="00A7033C"/>
    <w:rsid w:val="00A70CCE"/>
    <w:rsid w:val="00A7192E"/>
    <w:rsid w:val="00A74130"/>
    <w:rsid w:val="00A81C4F"/>
    <w:rsid w:val="00A8286A"/>
    <w:rsid w:val="00A83850"/>
    <w:rsid w:val="00A83ECA"/>
    <w:rsid w:val="00A850B2"/>
    <w:rsid w:val="00A852B8"/>
    <w:rsid w:val="00A857D3"/>
    <w:rsid w:val="00A8592C"/>
    <w:rsid w:val="00A87ABB"/>
    <w:rsid w:val="00A87DB8"/>
    <w:rsid w:val="00A90355"/>
    <w:rsid w:val="00A91475"/>
    <w:rsid w:val="00A92116"/>
    <w:rsid w:val="00A921B1"/>
    <w:rsid w:val="00A925CC"/>
    <w:rsid w:val="00A92989"/>
    <w:rsid w:val="00A9722B"/>
    <w:rsid w:val="00A97F90"/>
    <w:rsid w:val="00AA01EF"/>
    <w:rsid w:val="00AA6C87"/>
    <w:rsid w:val="00AA6EEF"/>
    <w:rsid w:val="00AB0877"/>
    <w:rsid w:val="00AB10FF"/>
    <w:rsid w:val="00AB56E2"/>
    <w:rsid w:val="00AB6AF7"/>
    <w:rsid w:val="00AB7594"/>
    <w:rsid w:val="00AB7749"/>
    <w:rsid w:val="00AC1F7C"/>
    <w:rsid w:val="00AC35A8"/>
    <w:rsid w:val="00AC36EA"/>
    <w:rsid w:val="00AC486D"/>
    <w:rsid w:val="00AD1319"/>
    <w:rsid w:val="00AD54A1"/>
    <w:rsid w:val="00AE02CC"/>
    <w:rsid w:val="00AE1C1B"/>
    <w:rsid w:val="00AE2C4D"/>
    <w:rsid w:val="00AE36DE"/>
    <w:rsid w:val="00AE59CD"/>
    <w:rsid w:val="00AE7CB5"/>
    <w:rsid w:val="00AF101C"/>
    <w:rsid w:val="00AF1314"/>
    <w:rsid w:val="00AF170F"/>
    <w:rsid w:val="00AF2529"/>
    <w:rsid w:val="00AF3E25"/>
    <w:rsid w:val="00AF59D7"/>
    <w:rsid w:val="00AF6748"/>
    <w:rsid w:val="00B00AFE"/>
    <w:rsid w:val="00B033EC"/>
    <w:rsid w:val="00B06011"/>
    <w:rsid w:val="00B064A2"/>
    <w:rsid w:val="00B0656A"/>
    <w:rsid w:val="00B10332"/>
    <w:rsid w:val="00B12ACD"/>
    <w:rsid w:val="00B13072"/>
    <w:rsid w:val="00B15F2D"/>
    <w:rsid w:val="00B1614E"/>
    <w:rsid w:val="00B16AA1"/>
    <w:rsid w:val="00B2398C"/>
    <w:rsid w:val="00B24343"/>
    <w:rsid w:val="00B24E39"/>
    <w:rsid w:val="00B25BE0"/>
    <w:rsid w:val="00B2786F"/>
    <w:rsid w:val="00B27A8F"/>
    <w:rsid w:val="00B309E6"/>
    <w:rsid w:val="00B30FDA"/>
    <w:rsid w:val="00B32307"/>
    <w:rsid w:val="00B3364D"/>
    <w:rsid w:val="00B37B6D"/>
    <w:rsid w:val="00B40019"/>
    <w:rsid w:val="00B44092"/>
    <w:rsid w:val="00B478FE"/>
    <w:rsid w:val="00B512CF"/>
    <w:rsid w:val="00B517C1"/>
    <w:rsid w:val="00B5775C"/>
    <w:rsid w:val="00B6282E"/>
    <w:rsid w:val="00B63A45"/>
    <w:rsid w:val="00B67D82"/>
    <w:rsid w:val="00B67E2B"/>
    <w:rsid w:val="00B708B3"/>
    <w:rsid w:val="00B71983"/>
    <w:rsid w:val="00B71A29"/>
    <w:rsid w:val="00B74F57"/>
    <w:rsid w:val="00B8057E"/>
    <w:rsid w:val="00B80721"/>
    <w:rsid w:val="00B81EB2"/>
    <w:rsid w:val="00B84E3B"/>
    <w:rsid w:val="00B9021B"/>
    <w:rsid w:val="00B90324"/>
    <w:rsid w:val="00B91854"/>
    <w:rsid w:val="00B91EA4"/>
    <w:rsid w:val="00BA09E0"/>
    <w:rsid w:val="00BA39D1"/>
    <w:rsid w:val="00BA6746"/>
    <w:rsid w:val="00BA6E42"/>
    <w:rsid w:val="00BA73BE"/>
    <w:rsid w:val="00BB42F6"/>
    <w:rsid w:val="00BB4F02"/>
    <w:rsid w:val="00BB7608"/>
    <w:rsid w:val="00BB7A9E"/>
    <w:rsid w:val="00BB7BE9"/>
    <w:rsid w:val="00BC057A"/>
    <w:rsid w:val="00BC07B5"/>
    <w:rsid w:val="00BC0A92"/>
    <w:rsid w:val="00BC15E6"/>
    <w:rsid w:val="00BC21B4"/>
    <w:rsid w:val="00BC270A"/>
    <w:rsid w:val="00BC3155"/>
    <w:rsid w:val="00BC3306"/>
    <w:rsid w:val="00BC59AC"/>
    <w:rsid w:val="00BC5E14"/>
    <w:rsid w:val="00BC78EA"/>
    <w:rsid w:val="00BD047A"/>
    <w:rsid w:val="00BD3803"/>
    <w:rsid w:val="00BD3F5D"/>
    <w:rsid w:val="00BD4CEA"/>
    <w:rsid w:val="00BD5BAC"/>
    <w:rsid w:val="00BD62D5"/>
    <w:rsid w:val="00BD6995"/>
    <w:rsid w:val="00BE4650"/>
    <w:rsid w:val="00BE46D0"/>
    <w:rsid w:val="00BF00AF"/>
    <w:rsid w:val="00BF0515"/>
    <w:rsid w:val="00BF0B0D"/>
    <w:rsid w:val="00BF1827"/>
    <w:rsid w:val="00BF2776"/>
    <w:rsid w:val="00BF2991"/>
    <w:rsid w:val="00BF3258"/>
    <w:rsid w:val="00BF4D36"/>
    <w:rsid w:val="00C03714"/>
    <w:rsid w:val="00C040F5"/>
    <w:rsid w:val="00C063BF"/>
    <w:rsid w:val="00C11889"/>
    <w:rsid w:val="00C12D40"/>
    <w:rsid w:val="00C147B5"/>
    <w:rsid w:val="00C16F74"/>
    <w:rsid w:val="00C218BA"/>
    <w:rsid w:val="00C225AC"/>
    <w:rsid w:val="00C22EFC"/>
    <w:rsid w:val="00C31690"/>
    <w:rsid w:val="00C320F6"/>
    <w:rsid w:val="00C340E8"/>
    <w:rsid w:val="00C37320"/>
    <w:rsid w:val="00C37624"/>
    <w:rsid w:val="00C41890"/>
    <w:rsid w:val="00C41FE2"/>
    <w:rsid w:val="00C43139"/>
    <w:rsid w:val="00C4441E"/>
    <w:rsid w:val="00C44D0B"/>
    <w:rsid w:val="00C44FA4"/>
    <w:rsid w:val="00C50203"/>
    <w:rsid w:val="00C50C2E"/>
    <w:rsid w:val="00C535C7"/>
    <w:rsid w:val="00C5497B"/>
    <w:rsid w:val="00C54FC7"/>
    <w:rsid w:val="00C56176"/>
    <w:rsid w:val="00C5776D"/>
    <w:rsid w:val="00C60C22"/>
    <w:rsid w:val="00C61125"/>
    <w:rsid w:val="00C61CBE"/>
    <w:rsid w:val="00C62FCE"/>
    <w:rsid w:val="00C63EAA"/>
    <w:rsid w:val="00C64C15"/>
    <w:rsid w:val="00C65BA9"/>
    <w:rsid w:val="00C660A9"/>
    <w:rsid w:val="00C71120"/>
    <w:rsid w:val="00C72105"/>
    <w:rsid w:val="00C73052"/>
    <w:rsid w:val="00C731E4"/>
    <w:rsid w:val="00C736D7"/>
    <w:rsid w:val="00C7421C"/>
    <w:rsid w:val="00C75ABD"/>
    <w:rsid w:val="00C75ACC"/>
    <w:rsid w:val="00C76514"/>
    <w:rsid w:val="00C76E5F"/>
    <w:rsid w:val="00C804B2"/>
    <w:rsid w:val="00C806A8"/>
    <w:rsid w:val="00C80908"/>
    <w:rsid w:val="00C82A86"/>
    <w:rsid w:val="00C90EDC"/>
    <w:rsid w:val="00C93A25"/>
    <w:rsid w:val="00C93A2D"/>
    <w:rsid w:val="00C942EA"/>
    <w:rsid w:val="00C9436B"/>
    <w:rsid w:val="00C945DC"/>
    <w:rsid w:val="00C94A6A"/>
    <w:rsid w:val="00C94B3A"/>
    <w:rsid w:val="00C95C35"/>
    <w:rsid w:val="00C96BC2"/>
    <w:rsid w:val="00C977FC"/>
    <w:rsid w:val="00CA0BD6"/>
    <w:rsid w:val="00CA12D1"/>
    <w:rsid w:val="00CA22CA"/>
    <w:rsid w:val="00CA2523"/>
    <w:rsid w:val="00CA2E71"/>
    <w:rsid w:val="00CA38C8"/>
    <w:rsid w:val="00CA3B84"/>
    <w:rsid w:val="00CA4DD6"/>
    <w:rsid w:val="00CA608A"/>
    <w:rsid w:val="00CA6BB6"/>
    <w:rsid w:val="00CB126F"/>
    <w:rsid w:val="00CB158C"/>
    <w:rsid w:val="00CB2324"/>
    <w:rsid w:val="00CB257D"/>
    <w:rsid w:val="00CB3056"/>
    <w:rsid w:val="00CB396E"/>
    <w:rsid w:val="00CB3E91"/>
    <w:rsid w:val="00CB5141"/>
    <w:rsid w:val="00CB5585"/>
    <w:rsid w:val="00CB5A81"/>
    <w:rsid w:val="00CB6626"/>
    <w:rsid w:val="00CB71FB"/>
    <w:rsid w:val="00CC1CAA"/>
    <w:rsid w:val="00CC3117"/>
    <w:rsid w:val="00CC528A"/>
    <w:rsid w:val="00CC5C54"/>
    <w:rsid w:val="00CC6A34"/>
    <w:rsid w:val="00CC6C7B"/>
    <w:rsid w:val="00CC742A"/>
    <w:rsid w:val="00CD069D"/>
    <w:rsid w:val="00CD126A"/>
    <w:rsid w:val="00CD1D7A"/>
    <w:rsid w:val="00CD3F8A"/>
    <w:rsid w:val="00CD46BE"/>
    <w:rsid w:val="00CD5B52"/>
    <w:rsid w:val="00CD5E5C"/>
    <w:rsid w:val="00CD6674"/>
    <w:rsid w:val="00CE03B6"/>
    <w:rsid w:val="00CE0492"/>
    <w:rsid w:val="00CE06F1"/>
    <w:rsid w:val="00CE10EE"/>
    <w:rsid w:val="00CE3C7A"/>
    <w:rsid w:val="00CE520E"/>
    <w:rsid w:val="00CE5857"/>
    <w:rsid w:val="00CE730B"/>
    <w:rsid w:val="00CF0675"/>
    <w:rsid w:val="00CF0907"/>
    <w:rsid w:val="00CF21FD"/>
    <w:rsid w:val="00CF23F3"/>
    <w:rsid w:val="00CF3A6E"/>
    <w:rsid w:val="00CF4254"/>
    <w:rsid w:val="00D01888"/>
    <w:rsid w:val="00D01DBA"/>
    <w:rsid w:val="00D048B7"/>
    <w:rsid w:val="00D071A4"/>
    <w:rsid w:val="00D07D49"/>
    <w:rsid w:val="00D141BC"/>
    <w:rsid w:val="00D1544D"/>
    <w:rsid w:val="00D2177F"/>
    <w:rsid w:val="00D21B24"/>
    <w:rsid w:val="00D21DA8"/>
    <w:rsid w:val="00D22DFA"/>
    <w:rsid w:val="00D2458D"/>
    <w:rsid w:val="00D245E3"/>
    <w:rsid w:val="00D25656"/>
    <w:rsid w:val="00D2597C"/>
    <w:rsid w:val="00D25F7B"/>
    <w:rsid w:val="00D31BE0"/>
    <w:rsid w:val="00D37774"/>
    <w:rsid w:val="00D4087B"/>
    <w:rsid w:val="00D413CB"/>
    <w:rsid w:val="00D41EF9"/>
    <w:rsid w:val="00D420DC"/>
    <w:rsid w:val="00D442C8"/>
    <w:rsid w:val="00D45257"/>
    <w:rsid w:val="00D4543D"/>
    <w:rsid w:val="00D464FC"/>
    <w:rsid w:val="00D4665F"/>
    <w:rsid w:val="00D5175F"/>
    <w:rsid w:val="00D51CA1"/>
    <w:rsid w:val="00D51DB6"/>
    <w:rsid w:val="00D5242B"/>
    <w:rsid w:val="00D5448C"/>
    <w:rsid w:val="00D54D5C"/>
    <w:rsid w:val="00D55297"/>
    <w:rsid w:val="00D56860"/>
    <w:rsid w:val="00D57801"/>
    <w:rsid w:val="00D57CB3"/>
    <w:rsid w:val="00D6038F"/>
    <w:rsid w:val="00D60FB5"/>
    <w:rsid w:val="00D612F8"/>
    <w:rsid w:val="00D6164E"/>
    <w:rsid w:val="00D620C2"/>
    <w:rsid w:val="00D6281F"/>
    <w:rsid w:val="00D64503"/>
    <w:rsid w:val="00D65717"/>
    <w:rsid w:val="00D6685F"/>
    <w:rsid w:val="00D672B5"/>
    <w:rsid w:val="00D672F9"/>
    <w:rsid w:val="00D674B8"/>
    <w:rsid w:val="00D678BE"/>
    <w:rsid w:val="00D700D8"/>
    <w:rsid w:val="00D70C13"/>
    <w:rsid w:val="00D70D1A"/>
    <w:rsid w:val="00D72086"/>
    <w:rsid w:val="00D73F7F"/>
    <w:rsid w:val="00D742A4"/>
    <w:rsid w:val="00D76C93"/>
    <w:rsid w:val="00D77369"/>
    <w:rsid w:val="00D81370"/>
    <w:rsid w:val="00D83C42"/>
    <w:rsid w:val="00D84094"/>
    <w:rsid w:val="00D868F8"/>
    <w:rsid w:val="00D86D9F"/>
    <w:rsid w:val="00D90206"/>
    <w:rsid w:val="00D90A4F"/>
    <w:rsid w:val="00D919B3"/>
    <w:rsid w:val="00D92925"/>
    <w:rsid w:val="00D939F2"/>
    <w:rsid w:val="00D93AC4"/>
    <w:rsid w:val="00D96C78"/>
    <w:rsid w:val="00DA0EB4"/>
    <w:rsid w:val="00DA1705"/>
    <w:rsid w:val="00DA17C4"/>
    <w:rsid w:val="00DA1E28"/>
    <w:rsid w:val="00DA2A49"/>
    <w:rsid w:val="00DA4B5A"/>
    <w:rsid w:val="00DA5710"/>
    <w:rsid w:val="00DA5F55"/>
    <w:rsid w:val="00DA6669"/>
    <w:rsid w:val="00DA6FD3"/>
    <w:rsid w:val="00DA729D"/>
    <w:rsid w:val="00DB090F"/>
    <w:rsid w:val="00DB0E75"/>
    <w:rsid w:val="00DB1447"/>
    <w:rsid w:val="00DB1623"/>
    <w:rsid w:val="00DB21C8"/>
    <w:rsid w:val="00DB3A53"/>
    <w:rsid w:val="00DB478B"/>
    <w:rsid w:val="00DB4F0F"/>
    <w:rsid w:val="00DB56D5"/>
    <w:rsid w:val="00DB7629"/>
    <w:rsid w:val="00DC145C"/>
    <w:rsid w:val="00DC2C33"/>
    <w:rsid w:val="00DC4DBD"/>
    <w:rsid w:val="00DC5658"/>
    <w:rsid w:val="00DD00D6"/>
    <w:rsid w:val="00DD1C50"/>
    <w:rsid w:val="00DD2170"/>
    <w:rsid w:val="00DD2758"/>
    <w:rsid w:val="00DD4DB6"/>
    <w:rsid w:val="00DD68C0"/>
    <w:rsid w:val="00DD7A17"/>
    <w:rsid w:val="00DE2D0C"/>
    <w:rsid w:val="00DE3EDE"/>
    <w:rsid w:val="00DE3F80"/>
    <w:rsid w:val="00DE49F5"/>
    <w:rsid w:val="00DE7C8A"/>
    <w:rsid w:val="00DF49FF"/>
    <w:rsid w:val="00DF5565"/>
    <w:rsid w:val="00E00F76"/>
    <w:rsid w:val="00E01D75"/>
    <w:rsid w:val="00E0205B"/>
    <w:rsid w:val="00E02E10"/>
    <w:rsid w:val="00E061E8"/>
    <w:rsid w:val="00E06CF1"/>
    <w:rsid w:val="00E104EA"/>
    <w:rsid w:val="00E10597"/>
    <w:rsid w:val="00E162F9"/>
    <w:rsid w:val="00E16D35"/>
    <w:rsid w:val="00E17D8B"/>
    <w:rsid w:val="00E2039C"/>
    <w:rsid w:val="00E20DFB"/>
    <w:rsid w:val="00E249DF"/>
    <w:rsid w:val="00E276F9"/>
    <w:rsid w:val="00E27A0C"/>
    <w:rsid w:val="00E31FB3"/>
    <w:rsid w:val="00E32850"/>
    <w:rsid w:val="00E32913"/>
    <w:rsid w:val="00E33292"/>
    <w:rsid w:val="00E34277"/>
    <w:rsid w:val="00E34FA1"/>
    <w:rsid w:val="00E355AA"/>
    <w:rsid w:val="00E35A96"/>
    <w:rsid w:val="00E4170B"/>
    <w:rsid w:val="00E41EE1"/>
    <w:rsid w:val="00E41EF7"/>
    <w:rsid w:val="00E423BC"/>
    <w:rsid w:val="00E44600"/>
    <w:rsid w:val="00E46184"/>
    <w:rsid w:val="00E512DB"/>
    <w:rsid w:val="00E534E9"/>
    <w:rsid w:val="00E5374C"/>
    <w:rsid w:val="00E54372"/>
    <w:rsid w:val="00E544B0"/>
    <w:rsid w:val="00E5554D"/>
    <w:rsid w:val="00E56568"/>
    <w:rsid w:val="00E56FB7"/>
    <w:rsid w:val="00E625A9"/>
    <w:rsid w:val="00E6505D"/>
    <w:rsid w:val="00E67C1E"/>
    <w:rsid w:val="00E7224E"/>
    <w:rsid w:val="00E73CEE"/>
    <w:rsid w:val="00E816F6"/>
    <w:rsid w:val="00E8256A"/>
    <w:rsid w:val="00E84E68"/>
    <w:rsid w:val="00E85CB5"/>
    <w:rsid w:val="00E85FE5"/>
    <w:rsid w:val="00E86719"/>
    <w:rsid w:val="00E869C1"/>
    <w:rsid w:val="00E87876"/>
    <w:rsid w:val="00E87EDA"/>
    <w:rsid w:val="00E9091C"/>
    <w:rsid w:val="00E91E2D"/>
    <w:rsid w:val="00E92493"/>
    <w:rsid w:val="00E93038"/>
    <w:rsid w:val="00E97E91"/>
    <w:rsid w:val="00EA0E4B"/>
    <w:rsid w:val="00EA1426"/>
    <w:rsid w:val="00EA27B3"/>
    <w:rsid w:val="00EA378E"/>
    <w:rsid w:val="00EA3B2E"/>
    <w:rsid w:val="00EB0705"/>
    <w:rsid w:val="00EB24B7"/>
    <w:rsid w:val="00EB516B"/>
    <w:rsid w:val="00EB5856"/>
    <w:rsid w:val="00EB5BF0"/>
    <w:rsid w:val="00EB6C47"/>
    <w:rsid w:val="00EC1686"/>
    <w:rsid w:val="00EC272E"/>
    <w:rsid w:val="00EC27BC"/>
    <w:rsid w:val="00EC3BDB"/>
    <w:rsid w:val="00EC3E71"/>
    <w:rsid w:val="00EC4153"/>
    <w:rsid w:val="00EC543A"/>
    <w:rsid w:val="00EC752C"/>
    <w:rsid w:val="00EC7C5E"/>
    <w:rsid w:val="00ED2624"/>
    <w:rsid w:val="00ED42D5"/>
    <w:rsid w:val="00ED46EB"/>
    <w:rsid w:val="00ED5D82"/>
    <w:rsid w:val="00ED6679"/>
    <w:rsid w:val="00ED67BE"/>
    <w:rsid w:val="00ED67EF"/>
    <w:rsid w:val="00ED7037"/>
    <w:rsid w:val="00ED74B7"/>
    <w:rsid w:val="00EE092F"/>
    <w:rsid w:val="00EE156B"/>
    <w:rsid w:val="00EE2111"/>
    <w:rsid w:val="00EE3B72"/>
    <w:rsid w:val="00EE7F43"/>
    <w:rsid w:val="00EF1E3A"/>
    <w:rsid w:val="00EF1FD3"/>
    <w:rsid w:val="00EF2AD4"/>
    <w:rsid w:val="00EF4C74"/>
    <w:rsid w:val="00EF5099"/>
    <w:rsid w:val="00EF5F4A"/>
    <w:rsid w:val="00EF66DC"/>
    <w:rsid w:val="00EF6F8E"/>
    <w:rsid w:val="00EF6FA2"/>
    <w:rsid w:val="00EF768F"/>
    <w:rsid w:val="00F0286E"/>
    <w:rsid w:val="00F0310C"/>
    <w:rsid w:val="00F03857"/>
    <w:rsid w:val="00F06ABA"/>
    <w:rsid w:val="00F06B64"/>
    <w:rsid w:val="00F1082D"/>
    <w:rsid w:val="00F110E2"/>
    <w:rsid w:val="00F145E4"/>
    <w:rsid w:val="00F171FB"/>
    <w:rsid w:val="00F1720B"/>
    <w:rsid w:val="00F17227"/>
    <w:rsid w:val="00F2062D"/>
    <w:rsid w:val="00F21AAC"/>
    <w:rsid w:val="00F24CC0"/>
    <w:rsid w:val="00F24F52"/>
    <w:rsid w:val="00F25C18"/>
    <w:rsid w:val="00F25C42"/>
    <w:rsid w:val="00F25E76"/>
    <w:rsid w:val="00F2603D"/>
    <w:rsid w:val="00F2794A"/>
    <w:rsid w:val="00F3072B"/>
    <w:rsid w:val="00F320CE"/>
    <w:rsid w:val="00F373D1"/>
    <w:rsid w:val="00F3752F"/>
    <w:rsid w:val="00F37BAE"/>
    <w:rsid w:val="00F41E76"/>
    <w:rsid w:val="00F43D74"/>
    <w:rsid w:val="00F44DF6"/>
    <w:rsid w:val="00F472DA"/>
    <w:rsid w:val="00F47900"/>
    <w:rsid w:val="00F504D8"/>
    <w:rsid w:val="00F512C3"/>
    <w:rsid w:val="00F524AF"/>
    <w:rsid w:val="00F529C1"/>
    <w:rsid w:val="00F5352E"/>
    <w:rsid w:val="00F54FAB"/>
    <w:rsid w:val="00F57462"/>
    <w:rsid w:val="00F576B8"/>
    <w:rsid w:val="00F6086A"/>
    <w:rsid w:val="00F60F7F"/>
    <w:rsid w:val="00F63331"/>
    <w:rsid w:val="00F6396B"/>
    <w:rsid w:val="00F7023E"/>
    <w:rsid w:val="00F70E56"/>
    <w:rsid w:val="00F72771"/>
    <w:rsid w:val="00F72BCD"/>
    <w:rsid w:val="00F72C2E"/>
    <w:rsid w:val="00F73694"/>
    <w:rsid w:val="00F76600"/>
    <w:rsid w:val="00F776CB"/>
    <w:rsid w:val="00F81C88"/>
    <w:rsid w:val="00F83140"/>
    <w:rsid w:val="00F83997"/>
    <w:rsid w:val="00F83FDC"/>
    <w:rsid w:val="00F848E3"/>
    <w:rsid w:val="00F86695"/>
    <w:rsid w:val="00F86B2C"/>
    <w:rsid w:val="00F916D3"/>
    <w:rsid w:val="00F9278A"/>
    <w:rsid w:val="00F92D48"/>
    <w:rsid w:val="00F933A3"/>
    <w:rsid w:val="00F93EE5"/>
    <w:rsid w:val="00F942E6"/>
    <w:rsid w:val="00F95B1D"/>
    <w:rsid w:val="00F97037"/>
    <w:rsid w:val="00FA4388"/>
    <w:rsid w:val="00FA5A73"/>
    <w:rsid w:val="00FA5B08"/>
    <w:rsid w:val="00FA67C3"/>
    <w:rsid w:val="00FB0070"/>
    <w:rsid w:val="00FB18AF"/>
    <w:rsid w:val="00FB21DD"/>
    <w:rsid w:val="00FB23E6"/>
    <w:rsid w:val="00FB3F43"/>
    <w:rsid w:val="00FB5104"/>
    <w:rsid w:val="00FC1C1C"/>
    <w:rsid w:val="00FC2DAA"/>
    <w:rsid w:val="00FC3CB7"/>
    <w:rsid w:val="00FC3EAA"/>
    <w:rsid w:val="00FC5173"/>
    <w:rsid w:val="00FC5603"/>
    <w:rsid w:val="00FD025A"/>
    <w:rsid w:val="00FD08AA"/>
    <w:rsid w:val="00FD0AAC"/>
    <w:rsid w:val="00FD1732"/>
    <w:rsid w:val="00FD4634"/>
    <w:rsid w:val="00FD4F8C"/>
    <w:rsid w:val="00FD51FE"/>
    <w:rsid w:val="00FD538B"/>
    <w:rsid w:val="00FD7773"/>
    <w:rsid w:val="00FD7CB8"/>
    <w:rsid w:val="00FE0256"/>
    <w:rsid w:val="00FE0E65"/>
    <w:rsid w:val="00FE2FD2"/>
    <w:rsid w:val="00FE5FED"/>
    <w:rsid w:val="00FE6D10"/>
    <w:rsid w:val="00FE7C9C"/>
    <w:rsid w:val="00FF0C85"/>
    <w:rsid w:val="00FF23A2"/>
    <w:rsid w:val="00FF27BF"/>
    <w:rsid w:val="00FF3170"/>
    <w:rsid w:val="00FF35CE"/>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A1633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uiPriority w:val="99"/>
    <w:qFormat/>
    <w:rsid w:val="003000F4"/>
    <w:pPr>
      <w:keepNext/>
      <w:ind w:firstLine="851"/>
      <w:jc w:val="both"/>
      <w:outlineLvl w:val="1"/>
    </w:pPr>
    <w:rPr>
      <w:sz w:val="24"/>
    </w:rPr>
  </w:style>
  <w:style w:type="paragraph" w:styleId="Nagwek3">
    <w:name w:val="heading 3"/>
    <w:basedOn w:val="Normalny"/>
    <w:next w:val="Normalny"/>
    <w:link w:val="Nagwek3Znak"/>
    <w:uiPriority w:val="99"/>
    <w:qFormat/>
    <w:rsid w:val="00031BFA"/>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3000F4"/>
    <w:rPr>
      <w:rFonts w:cs="Times New Roman"/>
      <w:sz w:val="24"/>
    </w:rPr>
  </w:style>
  <w:style w:type="character" w:customStyle="1" w:styleId="Nagwek3Znak">
    <w:name w:val="Nagłówek 3 Znak"/>
    <w:basedOn w:val="Domylnaczcionkaakapitu"/>
    <w:link w:val="Nagwek3"/>
    <w:uiPriority w:val="99"/>
    <w:locked/>
    <w:rsid w:val="00031BFA"/>
    <w:rPr>
      <w:rFonts w:ascii="Cambria" w:hAnsi="Cambria" w:cs="Times New Roman"/>
      <w:b/>
      <w:bCs/>
      <w:color w:val="4F81BD"/>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rsid w:val="00A16332"/>
    <w:pPr>
      <w:tabs>
        <w:tab w:val="center" w:pos="4536"/>
        <w:tab w:val="right" w:pos="9072"/>
      </w:tabs>
    </w:pPr>
  </w:style>
  <w:style w:type="character" w:customStyle="1" w:styleId="StopkaZnak">
    <w:name w:val="Stopka Znak"/>
    <w:basedOn w:val="Domylnaczcionkaakapitu"/>
    <w:link w:val="Stopka"/>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rsid w:val="00A16332"/>
    <w:pPr>
      <w:jc w:val="both"/>
    </w:pPr>
    <w:rPr>
      <w:sz w:val="24"/>
    </w:rPr>
  </w:style>
  <w:style w:type="character" w:customStyle="1" w:styleId="BodyTextChar">
    <w:name w:val="Body Text Char"/>
    <w:aliases w:val="Znak Char,Tekst podstawow.(F2) Char,(F2) Char"/>
    <w:basedOn w:val="Domylnaczcionkaakapitu"/>
    <w:uiPriority w:val="99"/>
    <w:semiHidden/>
    <w:locked/>
    <w:rsid w:val="005A1C51"/>
    <w:rPr>
      <w:rFonts w:cs="Times New Roman"/>
      <w:sz w:val="20"/>
      <w:szCs w:val="20"/>
    </w:rPr>
  </w:style>
  <w:style w:type="paragraph" w:styleId="Tekstpodstawowy2">
    <w:name w:val="Body Text 2"/>
    <w:basedOn w:val="Normalny"/>
    <w:link w:val="Tekstpodstawowy2Znak"/>
    <w:rsid w:val="00A16332"/>
    <w:rPr>
      <w:sz w:val="24"/>
    </w:rPr>
  </w:style>
  <w:style w:type="character" w:customStyle="1" w:styleId="Tekstpodstawowy2Znak">
    <w:name w:val="Tekst podstawowy 2 Znak"/>
    <w:basedOn w:val="Domylnaczcionkaakapitu"/>
    <w:link w:val="Tekstpodstawowy2"/>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2,Tekst podstawow.(F2) Znak,(F2) Znak, Znak Znak"/>
    <w:link w:val="Tekstpodstawowy"/>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rsid w:val="003000F4"/>
    <w:rPr>
      <w:rFonts w:ascii="Courier New" w:hAnsi="Courier New" w:cs="Courier New"/>
    </w:rPr>
  </w:style>
  <w:style w:type="character" w:customStyle="1" w:styleId="ZwykytekstZnak">
    <w:name w:val="Zwykły tekst Znak"/>
    <w:basedOn w:val="Domylnaczcionkaakapitu"/>
    <w:link w:val="Zwykytekst"/>
    <w:locked/>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Kasia">
    <w:name w:val="Kasia"/>
    <w:basedOn w:val="Normalny"/>
    <w:uiPriority w:val="99"/>
    <w:rsid w:val="00165E49"/>
    <w:pPr>
      <w:tabs>
        <w:tab w:val="left" w:pos="284"/>
      </w:tabs>
      <w:jc w:val="both"/>
    </w:pPr>
    <w:rPr>
      <w:sz w:val="24"/>
      <w:szCs w:val="24"/>
    </w:rPr>
  </w:style>
  <w:style w:type="character" w:styleId="Pogrubienie">
    <w:name w:val="Strong"/>
    <w:basedOn w:val="Domylnaczcionkaakapitu"/>
    <w:uiPriority w:val="22"/>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rPr>
  </w:style>
  <w:style w:type="paragraph" w:styleId="Listapunktowana">
    <w:name w:val="List Bullet"/>
    <w:basedOn w:val="Normalny"/>
    <w:uiPriority w:val="99"/>
    <w:rsid w:val="00F44DF6"/>
    <w:pPr>
      <w:numPr>
        <w:numId w:val="19"/>
      </w:numPr>
      <w:tabs>
        <w:tab w:val="clear" w:pos="927"/>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9"/>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41"/>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40"/>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42"/>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3"/>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hAnsi="Calibri" w:cs="Times New Roman"/>
      <w:lang w:eastAsia="en-US"/>
    </w:rPr>
  </w:style>
  <w:style w:type="paragraph" w:styleId="Nagwekspisutreci">
    <w:name w:val="TOC Heading"/>
    <w:basedOn w:val="Nagwek1"/>
    <w:next w:val="Normalny"/>
    <w:uiPriority w:val="99"/>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5"/>
      </w:numPr>
      <w:spacing w:before="120" w:after="120"/>
      <w:jc w:val="both"/>
    </w:pPr>
    <w:rPr>
      <w:sz w:val="24"/>
      <w:szCs w:val="22"/>
      <w:lang w:eastAsia="en-GB"/>
    </w:rPr>
  </w:style>
  <w:style w:type="paragraph" w:customStyle="1" w:styleId="Tiret1">
    <w:name w:val="Tiret 1"/>
    <w:basedOn w:val="Normalny"/>
    <w:uiPriority w:val="99"/>
    <w:rsid w:val="00B27A8F"/>
    <w:pPr>
      <w:numPr>
        <w:numId w:val="46"/>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7"/>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7"/>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7"/>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7"/>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ListParagraph1">
    <w:name w:val="List Paragraph1"/>
    <w:basedOn w:val="Normalny"/>
    <w:uiPriority w:val="99"/>
    <w:rsid w:val="00D25656"/>
    <w:pPr>
      <w:suppressAutoHyphens/>
      <w:spacing w:line="100" w:lineRule="atLeast"/>
    </w:pPr>
    <w:rPr>
      <w:kern w:val="2"/>
      <w:sz w:val="24"/>
      <w:szCs w:val="24"/>
      <w:lang w:eastAsia="ar-SA"/>
    </w:rPr>
  </w:style>
  <w:style w:type="paragraph" w:customStyle="1" w:styleId="Akapitzlist2">
    <w:name w:val="Akapit z listą2"/>
    <w:basedOn w:val="Normalny"/>
    <w:uiPriority w:val="99"/>
    <w:rsid w:val="00D25656"/>
    <w:pPr>
      <w:spacing w:before="60" w:after="60"/>
      <w:ind w:left="720"/>
      <w:contextualSpacing/>
      <w:jc w:val="both"/>
    </w:pPr>
    <w:rPr>
      <w:rFonts w:ascii="Trebuchet MS" w:hAnsi="Trebuchet MS"/>
    </w:rPr>
  </w:style>
  <w:style w:type="paragraph" w:customStyle="1" w:styleId="a">
    <w:name w:val="a)"/>
    <w:basedOn w:val="11a"/>
    <w:uiPriority w:val="99"/>
    <w:rsid w:val="00D25656"/>
    <w:pPr>
      <w:numPr>
        <w:ilvl w:val="3"/>
      </w:numPr>
      <w:tabs>
        <w:tab w:val="clear" w:pos="720"/>
        <w:tab w:val="num" w:pos="1800"/>
        <w:tab w:val="num" w:pos="2880"/>
      </w:tabs>
      <w:ind w:left="1800" w:hanging="360"/>
    </w:pPr>
  </w:style>
  <w:style w:type="paragraph" w:customStyle="1" w:styleId="1Styl1">
    <w:name w:val="1. Styl 1"/>
    <w:basedOn w:val="Akapitzlist2"/>
    <w:uiPriority w:val="99"/>
    <w:rsid w:val="00D25656"/>
    <w:pPr>
      <w:numPr>
        <w:numId w:val="52"/>
      </w:numPr>
      <w:tabs>
        <w:tab w:val="clear" w:pos="360"/>
      </w:tabs>
      <w:spacing w:before="100"/>
    </w:pPr>
    <w:rPr>
      <w:rFonts w:eastAsia="Batang"/>
      <w:bCs/>
      <w:lang w:eastAsia="en-US"/>
    </w:rPr>
  </w:style>
  <w:style w:type="paragraph" w:customStyle="1" w:styleId="11">
    <w:name w:val="1.1"/>
    <w:basedOn w:val="1Styl1"/>
    <w:link w:val="11Znak"/>
    <w:uiPriority w:val="99"/>
    <w:rsid w:val="00D25656"/>
    <w:pPr>
      <w:numPr>
        <w:ilvl w:val="1"/>
      </w:numPr>
      <w:tabs>
        <w:tab w:val="clear" w:pos="360"/>
      </w:tabs>
      <w:ind w:left="1283" w:hanging="432"/>
      <w:contextualSpacing w:val="0"/>
    </w:pPr>
  </w:style>
  <w:style w:type="paragraph" w:customStyle="1" w:styleId="11a">
    <w:name w:val="1.1.a_)"/>
    <w:basedOn w:val="11"/>
    <w:link w:val="11aZnak"/>
    <w:uiPriority w:val="99"/>
    <w:rsid w:val="00D25656"/>
    <w:pPr>
      <w:numPr>
        <w:ilvl w:val="2"/>
      </w:numPr>
      <w:tabs>
        <w:tab w:val="clear" w:pos="720"/>
        <w:tab w:val="num" w:pos="1440"/>
        <w:tab w:val="num" w:pos="2084"/>
      </w:tabs>
      <w:spacing w:before="0" w:after="0"/>
      <w:ind w:left="1440"/>
    </w:pPr>
  </w:style>
  <w:style w:type="character" w:customStyle="1" w:styleId="11aZnak">
    <w:name w:val="1.1.a_) Znak"/>
    <w:basedOn w:val="Domylnaczcionkaakapitu"/>
    <w:link w:val="11a"/>
    <w:uiPriority w:val="99"/>
    <w:locked/>
    <w:rsid w:val="00D25656"/>
    <w:rPr>
      <w:rFonts w:ascii="Trebuchet MS" w:eastAsia="Batang" w:hAnsi="Trebuchet MS"/>
      <w:bCs/>
      <w:sz w:val="20"/>
      <w:szCs w:val="20"/>
      <w:lang w:eastAsia="en-US"/>
    </w:rPr>
  </w:style>
  <w:style w:type="character" w:customStyle="1" w:styleId="11Znak">
    <w:name w:val="1.1 Znak"/>
    <w:basedOn w:val="Domylnaczcionkaakapitu"/>
    <w:link w:val="11"/>
    <w:uiPriority w:val="99"/>
    <w:locked/>
    <w:rsid w:val="00D25656"/>
    <w:rPr>
      <w:rFonts w:ascii="Trebuchet MS" w:eastAsia="Batang" w:hAnsi="Trebuchet MS"/>
      <w:bCs/>
      <w:sz w:val="20"/>
      <w:szCs w:val="20"/>
      <w:lang w:eastAsia="en-US"/>
    </w:rPr>
  </w:style>
  <w:style w:type="numbering" w:customStyle="1" w:styleId="Lista41">
    <w:name w:val="Lista 41"/>
    <w:rsid w:val="00AD63A6"/>
    <w:pPr>
      <w:numPr>
        <w:numId w:val="24"/>
      </w:numPr>
    </w:pPr>
  </w:style>
  <w:style w:type="numbering" w:customStyle="1" w:styleId="List8">
    <w:name w:val="List 8"/>
    <w:rsid w:val="00AD63A6"/>
    <w:pPr>
      <w:numPr>
        <w:numId w:val="27"/>
      </w:numPr>
    </w:pPr>
  </w:style>
  <w:style w:type="numbering" w:customStyle="1" w:styleId="List6">
    <w:name w:val="List 6"/>
    <w:rsid w:val="00AD63A6"/>
    <w:pPr>
      <w:numPr>
        <w:numId w:val="26"/>
      </w:numPr>
    </w:pPr>
  </w:style>
  <w:style w:type="numbering" w:customStyle="1" w:styleId="Lista51">
    <w:name w:val="Lista 51"/>
    <w:rsid w:val="00AD63A6"/>
    <w:pPr>
      <w:numPr>
        <w:numId w:val="25"/>
      </w:numPr>
    </w:pPr>
  </w:style>
  <w:style w:type="numbering" w:styleId="1ai">
    <w:name w:val="Outline List 1"/>
    <w:basedOn w:val="Bezlisty"/>
    <w:uiPriority w:val="99"/>
    <w:semiHidden/>
    <w:unhideWhenUsed/>
    <w:rsid w:val="00AD63A6"/>
    <w:pPr>
      <w:numPr>
        <w:numId w:val="44"/>
      </w:numPr>
    </w:pPr>
  </w:style>
  <w:style w:type="numbering" w:customStyle="1" w:styleId="List7">
    <w:name w:val="List 7"/>
    <w:rsid w:val="00AD63A6"/>
    <w:pPr>
      <w:numPr>
        <w:numId w:val="34"/>
      </w:numPr>
    </w:pPr>
  </w:style>
  <w:style w:type="numbering" w:customStyle="1" w:styleId="List13">
    <w:name w:val="List 13"/>
    <w:rsid w:val="00AD63A6"/>
    <w:pPr>
      <w:numPr>
        <w:numId w:val="32"/>
      </w:numPr>
    </w:pPr>
  </w:style>
  <w:style w:type="numbering" w:customStyle="1" w:styleId="List1">
    <w:name w:val="List 1"/>
    <w:rsid w:val="00AD63A6"/>
    <w:pPr>
      <w:numPr>
        <w:numId w:val="21"/>
      </w:numPr>
    </w:pPr>
  </w:style>
  <w:style w:type="numbering" w:customStyle="1" w:styleId="Styl1">
    <w:name w:val="Styl1"/>
    <w:rsid w:val="00AD63A6"/>
    <w:pPr>
      <w:numPr>
        <w:numId w:val="18"/>
      </w:numPr>
    </w:pPr>
  </w:style>
  <w:style w:type="numbering" w:customStyle="1" w:styleId="Lista31">
    <w:name w:val="Lista 31"/>
    <w:rsid w:val="00AD63A6"/>
    <w:pPr>
      <w:numPr>
        <w:numId w:val="23"/>
      </w:numPr>
    </w:pPr>
  </w:style>
  <w:style w:type="numbering" w:customStyle="1" w:styleId="Lista21">
    <w:name w:val="Lista 21"/>
    <w:rsid w:val="00AD63A6"/>
    <w:pPr>
      <w:numPr>
        <w:numId w:val="22"/>
      </w:numPr>
    </w:pPr>
  </w:style>
  <w:style w:type="numbering" w:customStyle="1" w:styleId="List14">
    <w:name w:val="List 14"/>
    <w:rsid w:val="00AD63A6"/>
    <w:pPr>
      <w:numPr>
        <w:numId w:val="33"/>
      </w:numPr>
    </w:pPr>
  </w:style>
  <w:style w:type="numbering" w:customStyle="1" w:styleId="List12">
    <w:name w:val="List 12"/>
    <w:rsid w:val="00AD63A6"/>
    <w:pPr>
      <w:numPr>
        <w:numId w:val="31"/>
      </w:numPr>
    </w:pPr>
  </w:style>
  <w:style w:type="numbering" w:customStyle="1" w:styleId="List10">
    <w:name w:val="List 10"/>
    <w:rsid w:val="00AD63A6"/>
    <w:pPr>
      <w:numPr>
        <w:numId w:val="29"/>
      </w:numPr>
    </w:pPr>
  </w:style>
  <w:style w:type="numbering" w:customStyle="1" w:styleId="List0">
    <w:name w:val="List 0"/>
    <w:rsid w:val="00AD63A6"/>
    <w:pPr>
      <w:numPr>
        <w:numId w:val="35"/>
      </w:numPr>
    </w:pPr>
  </w:style>
  <w:style w:type="numbering" w:customStyle="1" w:styleId="List11">
    <w:name w:val="List 11"/>
    <w:rsid w:val="00AD63A6"/>
    <w:pPr>
      <w:numPr>
        <w:numId w:val="30"/>
      </w:numPr>
    </w:pPr>
  </w:style>
  <w:style w:type="numbering" w:customStyle="1" w:styleId="List9">
    <w:name w:val="List 9"/>
    <w:rsid w:val="00AD63A6"/>
    <w:pPr>
      <w:numPr>
        <w:numId w:val="28"/>
      </w:numPr>
    </w:pPr>
  </w:style>
  <w:style w:type="paragraph" w:customStyle="1" w:styleId="WW-Tekstpodstawowy3">
    <w:name w:val="WW-Tekst podstawowy 3"/>
    <w:basedOn w:val="Normalny"/>
    <w:rsid w:val="00887A08"/>
    <w:pPr>
      <w:suppressAutoHyphens/>
      <w:jc w:val="both"/>
    </w:pPr>
    <w:rPr>
      <w:sz w:val="22"/>
      <w:szCs w:val="22"/>
      <w:lang w:eastAsia="ar-SA"/>
    </w:rPr>
  </w:style>
  <w:style w:type="paragraph" w:customStyle="1" w:styleId="Zwykytekst1">
    <w:name w:val="Zwykły tekst1"/>
    <w:basedOn w:val="Normalny"/>
    <w:rsid w:val="00887A08"/>
    <w:pPr>
      <w:suppressAutoHyphens/>
    </w:pPr>
    <w:rPr>
      <w:rFonts w:ascii="Courier New" w:hAnsi="Courier New"/>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A16332"/>
    <w:rPr>
      <w:sz w:val="20"/>
      <w:szCs w:val="20"/>
    </w:rPr>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uiPriority w:val="99"/>
    <w:qFormat/>
    <w:rsid w:val="003000F4"/>
    <w:pPr>
      <w:keepNext/>
      <w:ind w:firstLine="851"/>
      <w:jc w:val="both"/>
      <w:outlineLvl w:val="1"/>
    </w:pPr>
    <w:rPr>
      <w:sz w:val="24"/>
    </w:rPr>
  </w:style>
  <w:style w:type="paragraph" w:styleId="Nagwek3">
    <w:name w:val="heading 3"/>
    <w:basedOn w:val="Normalny"/>
    <w:next w:val="Normalny"/>
    <w:link w:val="Nagwek3Znak"/>
    <w:uiPriority w:val="99"/>
    <w:qFormat/>
    <w:rsid w:val="00031BFA"/>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basedOn w:val="Domylnaczcionkaakapitu"/>
    <w:link w:val="Nagwek1"/>
    <w:uiPriority w:val="99"/>
    <w:locked/>
    <w:rsid w:val="00031BFA"/>
    <w:rPr>
      <w:rFonts w:ascii="Arial" w:hAnsi="Arial" w:cs="Times New Roman"/>
      <w:b/>
      <w:caps/>
      <w:kern w:val="28"/>
      <w:sz w:val="24"/>
      <w:u w:val="single"/>
    </w:rPr>
  </w:style>
  <w:style w:type="character" w:customStyle="1" w:styleId="Nagwek2Znak">
    <w:name w:val="Nagłówek 2 Znak"/>
    <w:basedOn w:val="Domylnaczcionkaakapitu"/>
    <w:link w:val="Nagwek2"/>
    <w:uiPriority w:val="99"/>
    <w:locked/>
    <w:rsid w:val="003000F4"/>
    <w:rPr>
      <w:rFonts w:cs="Times New Roman"/>
      <w:sz w:val="24"/>
    </w:rPr>
  </w:style>
  <w:style w:type="character" w:customStyle="1" w:styleId="Nagwek3Znak">
    <w:name w:val="Nagłówek 3 Znak"/>
    <w:basedOn w:val="Domylnaczcionkaakapitu"/>
    <w:link w:val="Nagwek3"/>
    <w:uiPriority w:val="99"/>
    <w:locked/>
    <w:rsid w:val="00031BFA"/>
    <w:rPr>
      <w:rFonts w:ascii="Cambria" w:hAnsi="Cambria" w:cs="Times New Roman"/>
      <w:b/>
      <w:bCs/>
      <w:color w:val="4F81BD"/>
    </w:rPr>
  </w:style>
  <w:style w:type="character" w:customStyle="1" w:styleId="Nagwek4Znak">
    <w:name w:val="Nagłówek 4 Znak"/>
    <w:basedOn w:val="Domylnaczcionkaakapitu"/>
    <w:link w:val="Nagwek4"/>
    <w:uiPriority w:val="99"/>
    <w:locked/>
    <w:rsid w:val="00031BFA"/>
    <w:rPr>
      <w:rFonts w:ascii="Cambria" w:hAnsi="Cambria" w:cs="Times New Roman"/>
      <w:b/>
      <w:bCs/>
      <w:i/>
      <w:iCs/>
      <w:color w:val="4F81BD"/>
    </w:rPr>
  </w:style>
  <w:style w:type="character" w:customStyle="1" w:styleId="Nagwek5Znak">
    <w:name w:val="Nagłówek 5 Znak"/>
    <w:basedOn w:val="Domylnaczcionkaakapitu"/>
    <w:link w:val="Nagwek5"/>
    <w:uiPriority w:val="99"/>
    <w:locked/>
    <w:rsid w:val="00031BFA"/>
    <w:rPr>
      <w:rFonts w:ascii="Arial" w:hAnsi="Arial" w:cs="Times New Roman"/>
      <w:lang w:eastAsia="ar-SA" w:bidi="ar-SA"/>
    </w:rPr>
  </w:style>
  <w:style w:type="character" w:customStyle="1" w:styleId="Nagwek6Znak">
    <w:name w:val="Nagłówek 6 Znak"/>
    <w:aliases w:val="Nagłówek 6 Tabela Znak"/>
    <w:basedOn w:val="Domylnaczcionkaakapitu"/>
    <w:link w:val="Nagwek6"/>
    <w:uiPriority w:val="99"/>
    <w:locked/>
    <w:rsid w:val="00031BFA"/>
    <w:rPr>
      <w:rFonts w:ascii="Arial" w:hAnsi="Arial" w:cs="Times New Roman"/>
      <w:i/>
      <w:sz w:val="24"/>
      <w:szCs w:val="24"/>
      <w:lang w:eastAsia="ar-SA" w:bidi="ar-SA"/>
    </w:rPr>
  </w:style>
  <w:style w:type="character" w:customStyle="1" w:styleId="Nagwek7Znak">
    <w:name w:val="Nagłówek 7 Znak"/>
    <w:basedOn w:val="Domylnaczcionkaakapitu"/>
    <w:link w:val="Nagwek7"/>
    <w:uiPriority w:val="99"/>
    <w:locked/>
    <w:rsid w:val="00031BFA"/>
    <w:rPr>
      <w:rFonts w:cs="Times New Roman"/>
      <w:sz w:val="24"/>
    </w:rPr>
  </w:style>
  <w:style w:type="character" w:customStyle="1" w:styleId="Nagwek8Znak">
    <w:name w:val="Nagłówek 8 Znak"/>
    <w:basedOn w:val="Domylnaczcionkaakapitu"/>
    <w:link w:val="Nagwek8"/>
    <w:uiPriority w:val="99"/>
    <w:locked/>
    <w:rsid w:val="00031BFA"/>
    <w:rPr>
      <w:rFonts w:cs="Times New Roman"/>
      <w:i/>
      <w:sz w:val="24"/>
    </w:rPr>
  </w:style>
  <w:style w:type="character" w:customStyle="1" w:styleId="Nagwek9Znak">
    <w:name w:val="Nagłówek 9 Znak"/>
    <w:basedOn w:val="Domylnaczcionkaakapitu"/>
    <w:link w:val="Nagwek9"/>
    <w:uiPriority w:val="99"/>
    <w:locked/>
    <w:rsid w:val="00031BFA"/>
    <w:rPr>
      <w:rFonts w:cs="Times New Roman"/>
      <w:i/>
      <w:sz w:val="18"/>
    </w:rPr>
  </w:style>
  <w:style w:type="paragraph" w:styleId="Stopka">
    <w:name w:val="footer"/>
    <w:basedOn w:val="Normalny"/>
    <w:link w:val="StopkaZnak"/>
    <w:rsid w:val="00A16332"/>
    <w:pPr>
      <w:tabs>
        <w:tab w:val="center" w:pos="4536"/>
        <w:tab w:val="right" w:pos="9072"/>
      </w:tabs>
    </w:pPr>
  </w:style>
  <w:style w:type="character" w:customStyle="1" w:styleId="StopkaZnak">
    <w:name w:val="Stopka Znak"/>
    <w:basedOn w:val="Domylnaczcionkaakapitu"/>
    <w:link w:val="Stopka"/>
    <w:locked/>
    <w:rsid w:val="00031BFA"/>
    <w:rPr>
      <w:rFonts w:cs="Times New Roman"/>
    </w:rPr>
  </w:style>
  <w:style w:type="character" w:styleId="Numerstrony">
    <w:name w:val="page number"/>
    <w:basedOn w:val="Domylnaczcionkaakapitu"/>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basedOn w:val="Domylnaczcionkaakapitu"/>
    <w:link w:val="Nagwek"/>
    <w:uiPriority w:val="99"/>
    <w:locked/>
    <w:rsid w:val="00A65A9E"/>
    <w:rPr>
      <w:rFonts w:cs="Times New Roman"/>
    </w:rPr>
  </w:style>
  <w:style w:type="paragraph" w:styleId="Tekstpodstawowy">
    <w:name w:val="Body Text"/>
    <w:aliases w:val="Znak,Tekst podstawow.(F2),(F2), Znak"/>
    <w:basedOn w:val="Normalny"/>
    <w:link w:val="TekstpodstawowyZnak"/>
    <w:rsid w:val="00A16332"/>
    <w:pPr>
      <w:jc w:val="both"/>
    </w:pPr>
    <w:rPr>
      <w:sz w:val="24"/>
    </w:rPr>
  </w:style>
  <w:style w:type="character" w:customStyle="1" w:styleId="BodyTextChar">
    <w:name w:val="Body Text Char"/>
    <w:aliases w:val="Znak Char,Tekst podstawow.(F2) Char,(F2) Char"/>
    <w:basedOn w:val="Domylnaczcionkaakapitu"/>
    <w:uiPriority w:val="99"/>
    <w:semiHidden/>
    <w:locked/>
    <w:rsid w:val="005A1C51"/>
    <w:rPr>
      <w:rFonts w:cs="Times New Roman"/>
      <w:sz w:val="20"/>
      <w:szCs w:val="20"/>
    </w:rPr>
  </w:style>
  <w:style w:type="paragraph" w:styleId="Tekstpodstawowy2">
    <w:name w:val="Body Text 2"/>
    <w:basedOn w:val="Normalny"/>
    <w:link w:val="Tekstpodstawowy2Znak"/>
    <w:rsid w:val="00A16332"/>
    <w:rPr>
      <w:sz w:val="24"/>
    </w:rPr>
  </w:style>
  <w:style w:type="character" w:customStyle="1" w:styleId="Tekstpodstawowy2Znak">
    <w:name w:val="Tekst podstawowy 2 Znak"/>
    <w:basedOn w:val="Domylnaczcionkaakapitu"/>
    <w:link w:val="Tekstpodstawowy2"/>
    <w:locked/>
    <w:rsid w:val="003000F4"/>
    <w:rPr>
      <w:rFonts w:cs="Times New Roman"/>
      <w:sz w:val="24"/>
    </w:rPr>
  </w:style>
  <w:style w:type="character" w:styleId="Hipercze">
    <w:name w:val="Hyperlink"/>
    <w:basedOn w:val="Domylnaczcionkaakapitu"/>
    <w:uiPriority w:val="99"/>
    <w:rsid w:val="00A16332"/>
    <w:rPr>
      <w:rFonts w:cs="Times New Roman"/>
      <w:color w:val="0000FF"/>
      <w:u w:val="single"/>
    </w:rPr>
  </w:style>
  <w:style w:type="table" w:styleId="Tabela-Siatka">
    <w:name w:val="Table Grid"/>
    <w:basedOn w:val="Standardowy"/>
    <w:rsid w:val="00A163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Znak Znak2,Tekst podstawow.(F2) Znak,(F2) Znak, Znak Znak"/>
    <w:link w:val="Tekstpodstawowy"/>
    <w:qFormat/>
    <w:locked/>
    <w:rsid w:val="00C535C7"/>
    <w:rPr>
      <w:sz w:val="24"/>
      <w:lang w:val="pl-PL" w:eastAsia="pl-PL"/>
    </w:rPr>
  </w:style>
  <w:style w:type="character" w:customStyle="1" w:styleId="ZnakZnak">
    <w:name w:val="Znak Znak"/>
    <w:uiPriority w:val="99"/>
    <w:locked/>
    <w:rsid w:val="00454D58"/>
    <w:rPr>
      <w:sz w:val="24"/>
      <w:lang w:val="pl-PL" w:eastAsia="pl-PL"/>
    </w:rPr>
  </w:style>
  <w:style w:type="character" w:customStyle="1" w:styleId="TekstpodstawowyZnak1">
    <w:name w:val="Tekst podstawowy Znak1"/>
    <w:aliases w:val="Znak Znak1,Tekst podstawow.(F2) Znak1,(F2) Znak1"/>
    <w:locked/>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3000F4"/>
    <w:rPr>
      <w:rFonts w:cs="Times New Roman"/>
    </w:rPr>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style>
  <w:style w:type="paragraph" w:styleId="Zwykytekst">
    <w:name w:val="Plain Text"/>
    <w:basedOn w:val="Normalny"/>
    <w:link w:val="ZwykytekstZnak"/>
    <w:rsid w:val="003000F4"/>
    <w:rPr>
      <w:rFonts w:ascii="Courier New" w:hAnsi="Courier New" w:cs="Courier New"/>
    </w:rPr>
  </w:style>
  <w:style w:type="character" w:customStyle="1" w:styleId="ZwykytekstZnak">
    <w:name w:val="Zwykły tekst Znak"/>
    <w:basedOn w:val="Domylnaczcionkaakapitu"/>
    <w:link w:val="Zwykytekst"/>
    <w:locked/>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basedOn w:val="Domylnaczcionkaakapitu"/>
    <w:link w:val="Tekstpodstawowy3"/>
    <w:uiPriority w:val="99"/>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tabulatory">
    <w:name w:val="tabulatory"/>
    <w:basedOn w:val="Domylnaczcionkaakapitu"/>
    <w:uiPriority w:val="99"/>
    <w:rsid w:val="003A3019"/>
    <w:rPr>
      <w:rFonts w:cs="Times New Roman"/>
    </w:rPr>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lang w:eastAsia="en-US"/>
    </w:rPr>
  </w:style>
  <w:style w:type="character" w:styleId="Odwoanieprzypisudolnego">
    <w:name w:val="footnote reference"/>
    <w:basedOn w:val="Domylnaczcionkaakapitu"/>
    <w:uiPriority w:val="99"/>
    <w:rsid w:val="00BA09E0"/>
    <w:rPr>
      <w:rFonts w:cs="Times New Roman"/>
      <w:vertAlign w:val="superscript"/>
    </w:rPr>
  </w:style>
  <w:style w:type="paragraph" w:customStyle="1" w:styleId="Kasia">
    <w:name w:val="Kasia"/>
    <w:basedOn w:val="Normalny"/>
    <w:uiPriority w:val="99"/>
    <w:rsid w:val="00165E49"/>
    <w:pPr>
      <w:tabs>
        <w:tab w:val="left" w:pos="284"/>
      </w:tabs>
      <w:jc w:val="both"/>
    </w:pPr>
    <w:rPr>
      <w:sz w:val="24"/>
      <w:szCs w:val="24"/>
    </w:rPr>
  </w:style>
  <w:style w:type="character" w:styleId="Pogrubienie">
    <w:name w:val="Strong"/>
    <w:basedOn w:val="Domylnaczcionkaakapitu"/>
    <w:uiPriority w:val="22"/>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rPr>
  </w:style>
  <w:style w:type="character" w:styleId="UyteHipercze">
    <w:name w:val="FollowedHyperlink"/>
    <w:basedOn w:val="Domylnaczcionkaakapitu"/>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rPr>
  </w:style>
  <w:style w:type="paragraph" w:styleId="Listapunktowana">
    <w:name w:val="List Bullet"/>
    <w:basedOn w:val="Normalny"/>
    <w:uiPriority w:val="99"/>
    <w:rsid w:val="00F44DF6"/>
    <w:pPr>
      <w:numPr>
        <w:numId w:val="19"/>
      </w:numPr>
      <w:tabs>
        <w:tab w:val="clear" w:pos="927"/>
        <w:tab w:val="num" w:pos="360"/>
      </w:tabs>
      <w:ind w:left="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tblPr>
      <w:tblInd w:w="0" w:type="dxa"/>
      <w:tblCellMar>
        <w:top w:w="0" w:type="dxa"/>
        <w:left w:w="0" w:type="dxa"/>
        <w:bottom w:w="0" w:type="dxa"/>
        <w:right w:w="0" w:type="dxa"/>
      </w:tblCellMar>
    </w:tblPr>
  </w:style>
  <w:style w:type="character" w:styleId="Odwoaniedokomentarza">
    <w:name w:val="annotation reference"/>
    <w:basedOn w:val="Domylnaczcionkaakapitu"/>
    <w:uiPriority w:val="99"/>
    <w:rsid w:val="00F44DF6"/>
    <w:rPr>
      <w:rFonts w:cs="Times New Roman"/>
      <w:sz w:val="16"/>
      <w:szCs w:val="16"/>
    </w:rPr>
  </w:style>
  <w:style w:type="paragraph" w:styleId="Tekstkomentarza">
    <w:name w:val="annotation text"/>
    <w:basedOn w:val="Normalny"/>
    <w:link w:val="TekstkomentarzaZnak"/>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rPr>
  </w:style>
  <w:style w:type="character" w:customStyle="1" w:styleId="TekstkomentarzaZnak">
    <w:name w:val="Tekst komentarza Znak"/>
    <w:basedOn w:val="Domylnaczcionkaakapitu"/>
    <w:link w:val="Tekstkomentarza"/>
    <w:uiPriority w:val="99"/>
    <w:locked/>
    <w:rsid w:val="00F44DF6"/>
    <w:rPr>
      <w:rFonts w:eastAsia="Arial Unicode MS" w:hAnsi="Arial Unicode MS" w:cs="Arial Unicode MS"/>
      <w:color w:val="000000"/>
      <w:u w:color="000000"/>
    </w:rPr>
  </w:style>
  <w:style w:type="paragraph" w:styleId="Tematkomentarza">
    <w:name w:val="annotation subject"/>
    <w:basedOn w:val="Tekstkomentarza"/>
    <w:next w:val="Tekstkomentarza"/>
    <w:link w:val="TematkomentarzaZnak"/>
    <w:uiPriority w:val="99"/>
    <w:rsid w:val="00F44DF6"/>
    <w:rPr>
      <w:b/>
      <w:bCs/>
    </w:rPr>
  </w:style>
  <w:style w:type="character" w:customStyle="1" w:styleId="TematkomentarzaZnak">
    <w:name w:val="Temat komentarza Znak"/>
    <w:basedOn w:val="TekstkomentarzaZnak"/>
    <w:link w:val="Tematkomentarza"/>
    <w:uiPriority w:val="99"/>
    <w:locked/>
    <w:rsid w:val="00F44DF6"/>
    <w:rPr>
      <w:rFonts w:eastAsia="Arial Unicode MS" w:hAnsi="Arial Unicode MS" w:cs="Arial Unicode MS"/>
      <w:b/>
      <w:bCs/>
      <w:color w:val="000000"/>
      <w:u w:color="000000"/>
    </w:rPr>
  </w:style>
  <w:style w:type="paragraph" w:customStyle="1" w:styleId="AtekstROOS">
    <w:name w:val="A_tekst ROOS"/>
    <w:basedOn w:val="Normalny"/>
    <w:next w:val="Normalny"/>
    <w:link w:val="AtekstROOSZnak"/>
    <w:uiPriority w:val="99"/>
    <w:rsid w:val="00031BFA"/>
    <w:pPr>
      <w:numPr>
        <w:numId w:val="39"/>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locked/>
    <w:rsid w:val="00031BFA"/>
    <w:rPr>
      <w:rFonts w:ascii="Arial" w:hAnsi="Arial"/>
      <w:sz w:val="20"/>
      <w:szCs w:val="24"/>
    </w:rPr>
  </w:style>
  <w:style w:type="paragraph" w:customStyle="1" w:styleId="1wyliczenieROOS">
    <w:name w:val="1_wyliczenie _ROOS"/>
    <w:basedOn w:val="Normalny"/>
    <w:link w:val="1wyliczenieROOSZnak"/>
    <w:uiPriority w:val="99"/>
    <w:rsid w:val="00031BFA"/>
    <w:pPr>
      <w:widowControl w:val="0"/>
      <w:numPr>
        <w:numId w:val="41"/>
      </w:numPr>
    </w:pPr>
    <w:rPr>
      <w:rFonts w:ascii="Arial" w:hAnsi="Arial"/>
      <w:szCs w:val="16"/>
      <w:lang w:eastAsia="ar-SA"/>
    </w:rPr>
  </w:style>
  <w:style w:type="character" w:customStyle="1" w:styleId="1wyliczenieROOSZnak">
    <w:name w:val="1_wyliczenie _ROOS Znak"/>
    <w:link w:val="1wyliczenieROOS"/>
    <w:uiPriority w:val="99"/>
    <w:locked/>
    <w:rsid w:val="00031BFA"/>
    <w:rPr>
      <w:rFonts w:ascii="Arial" w:hAnsi="Arial"/>
      <w:sz w:val="20"/>
      <w:szCs w:val="16"/>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40"/>
      </w:numPr>
      <w:tabs>
        <w:tab w:val="left" w:pos="397"/>
      </w:tabs>
      <w:suppressAutoHyphens/>
      <w:spacing w:line="360" w:lineRule="auto"/>
    </w:pPr>
    <w:rPr>
      <w:sz w:val="24"/>
      <w:szCs w:val="24"/>
      <w:lang w:eastAsia="zh-CN"/>
    </w:rPr>
  </w:style>
  <w:style w:type="character" w:customStyle="1" w:styleId="Odwoaniedokomentarza2">
    <w:name w:val="Odwołanie do komentarza2"/>
    <w:basedOn w:val="Domylnaczcionkaakapitu"/>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031BFA"/>
    <w:rPr>
      <w:rFonts w:cs="Times New Roman"/>
      <w:sz w:val="16"/>
      <w:szCs w:val="16"/>
    </w:rPr>
  </w:style>
  <w:style w:type="character" w:customStyle="1" w:styleId="BodyTextChar2">
    <w:name w:val="Body Text Char2"/>
    <w:aliases w:val="Znak Char2"/>
    <w:uiPriority w:val="99"/>
    <w:locked/>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42"/>
      </w:numPr>
      <w:spacing w:line="360" w:lineRule="auto"/>
    </w:pPr>
    <w:rPr>
      <w:rFonts w:ascii="Arial" w:hAnsi="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365F91"/>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43"/>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sz w:val="22"/>
      <w:szCs w:val="22"/>
      <w:lang w:eastAsia="en-US"/>
    </w:rPr>
  </w:style>
  <w:style w:type="character" w:customStyle="1" w:styleId="TekstpodstawowywcityZnak">
    <w:name w:val="Tekst podstawowy wcięty Znak"/>
    <w:basedOn w:val="Domylnaczcionkaakapitu"/>
    <w:link w:val="Tekstpodstawowywcity"/>
    <w:uiPriority w:val="99"/>
    <w:locked/>
    <w:rsid w:val="00031BFA"/>
    <w:rPr>
      <w:rFonts w:ascii="Calibri" w:hAnsi="Calibri" w:cs="Times New Roman"/>
      <w:sz w:val="22"/>
      <w:szCs w:val="22"/>
      <w:lang w:eastAsia="en-US"/>
    </w:rPr>
  </w:style>
  <w:style w:type="paragraph" w:styleId="Poprawka">
    <w:name w:val="Revision"/>
    <w:hidden/>
    <w:uiPriority w:val="99"/>
    <w:semiHidden/>
    <w:rsid w:val="00031BFA"/>
    <w:rPr>
      <w:rFonts w:ascii="Calibri" w:hAnsi="Calibri"/>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rsid w:val="00031BFA"/>
    <w:rPr>
      <w:rFonts w:ascii="Calibri" w:hAnsi="Calibri"/>
      <w:lang w:eastAsia="en-US"/>
    </w:rPr>
  </w:style>
  <w:style w:type="character" w:customStyle="1" w:styleId="TekstprzypisudolnegoZnak">
    <w:name w:val="Tekst przypisu dolnego Znak"/>
    <w:basedOn w:val="Domylnaczcionkaakapitu"/>
    <w:link w:val="Tekstprzypisudolnego"/>
    <w:uiPriority w:val="99"/>
    <w:locked/>
    <w:rsid w:val="00031BFA"/>
    <w:rPr>
      <w:rFonts w:ascii="Calibri" w:hAnsi="Calibri" w:cs="Times New Roman"/>
      <w:lang w:eastAsia="en-US"/>
    </w:rPr>
  </w:style>
  <w:style w:type="paragraph" w:styleId="Nagwekspisutreci">
    <w:name w:val="TOC Heading"/>
    <w:basedOn w:val="Nagwek1"/>
    <w:next w:val="Normalny"/>
    <w:uiPriority w:val="99"/>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iPriority w:val="99"/>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rsid w:val="00031BFA"/>
    <w:rPr>
      <w:rFonts w:ascii="Calibri" w:hAnsi="Calibri"/>
      <w:lang w:eastAsia="en-US"/>
    </w:rPr>
  </w:style>
  <w:style w:type="character" w:customStyle="1" w:styleId="TekstprzypisukocowegoZnak">
    <w:name w:val="Tekst przypisu końcowego Znak"/>
    <w:basedOn w:val="Domylnaczcionkaakapitu"/>
    <w:link w:val="Tekstprzypisukocowego"/>
    <w:uiPriority w:val="99"/>
    <w:locked/>
    <w:rsid w:val="00031BFA"/>
    <w:rPr>
      <w:rFonts w:ascii="Calibri" w:hAnsi="Calibri" w:cs="Times New Roman"/>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uiPriority w:val="99"/>
    <w:rsid w:val="00031BFA"/>
    <w:rPr>
      <w:rFonts w:cs="Times New Roman"/>
    </w:rPr>
  </w:style>
  <w:style w:type="character" w:customStyle="1" w:styleId="st1">
    <w:name w:val="st1"/>
    <w:basedOn w:val="Domylnaczcionkaakapitu"/>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2"/>
      <w:lang w:eastAsia="en-GB"/>
    </w:rPr>
  </w:style>
  <w:style w:type="paragraph" w:customStyle="1" w:styleId="NormalLeft">
    <w:name w:val="Normal Left"/>
    <w:basedOn w:val="Normalny"/>
    <w:uiPriority w:val="99"/>
    <w:rsid w:val="00B27A8F"/>
    <w:pPr>
      <w:spacing w:before="120" w:after="120"/>
    </w:pPr>
    <w:rPr>
      <w:sz w:val="24"/>
      <w:szCs w:val="22"/>
      <w:lang w:eastAsia="en-GB"/>
    </w:rPr>
  </w:style>
  <w:style w:type="paragraph" w:customStyle="1" w:styleId="Tiret0">
    <w:name w:val="Tiret 0"/>
    <w:basedOn w:val="Normalny"/>
    <w:uiPriority w:val="99"/>
    <w:rsid w:val="00B27A8F"/>
    <w:pPr>
      <w:numPr>
        <w:numId w:val="45"/>
      </w:numPr>
      <w:spacing w:before="120" w:after="120"/>
      <w:jc w:val="both"/>
    </w:pPr>
    <w:rPr>
      <w:sz w:val="24"/>
      <w:szCs w:val="22"/>
      <w:lang w:eastAsia="en-GB"/>
    </w:rPr>
  </w:style>
  <w:style w:type="paragraph" w:customStyle="1" w:styleId="Tiret1">
    <w:name w:val="Tiret 1"/>
    <w:basedOn w:val="Normalny"/>
    <w:uiPriority w:val="99"/>
    <w:rsid w:val="00B27A8F"/>
    <w:pPr>
      <w:numPr>
        <w:numId w:val="46"/>
      </w:numPr>
      <w:spacing w:before="120" w:after="120"/>
      <w:jc w:val="both"/>
    </w:pPr>
    <w:rPr>
      <w:sz w:val="24"/>
      <w:szCs w:val="22"/>
      <w:lang w:eastAsia="en-GB"/>
    </w:rPr>
  </w:style>
  <w:style w:type="paragraph" w:customStyle="1" w:styleId="NumPar1">
    <w:name w:val="NumPar 1"/>
    <w:basedOn w:val="Normalny"/>
    <w:next w:val="Text1"/>
    <w:uiPriority w:val="99"/>
    <w:rsid w:val="00B27A8F"/>
    <w:pPr>
      <w:numPr>
        <w:numId w:val="47"/>
      </w:numPr>
      <w:spacing w:before="120" w:after="120"/>
      <w:jc w:val="both"/>
    </w:pPr>
    <w:rPr>
      <w:sz w:val="24"/>
      <w:szCs w:val="22"/>
      <w:lang w:eastAsia="en-GB"/>
    </w:rPr>
  </w:style>
  <w:style w:type="paragraph" w:customStyle="1" w:styleId="NumPar2">
    <w:name w:val="NumPar 2"/>
    <w:basedOn w:val="Normalny"/>
    <w:next w:val="Text1"/>
    <w:uiPriority w:val="99"/>
    <w:rsid w:val="00B27A8F"/>
    <w:pPr>
      <w:numPr>
        <w:ilvl w:val="1"/>
        <w:numId w:val="47"/>
      </w:numPr>
      <w:spacing w:before="120" w:after="120"/>
      <w:jc w:val="both"/>
    </w:pPr>
    <w:rPr>
      <w:sz w:val="24"/>
      <w:szCs w:val="22"/>
      <w:lang w:eastAsia="en-GB"/>
    </w:rPr>
  </w:style>
  <w:style w:type="paragraph" w:customStyle="1" w:styleId="NumPar3">
    <w:name w:val="NumPar 3"/>
    <w:basedOn w:val="Normalny"/>
    <w:next w:val="Text1"/>
    <w:uiPriority w:val="99"/>
    <w:rsid w:val="00B27A8F"/>
    <w:pPr>
      <w:numPr>
        <w:ilvl w:val="2"/>
        <w:numId w:val="47"/>
      </w:numPr>
      <w:spacing w:before="120" w:after="120"/>
      <w:jc w:val="both"/>
    </w:pPr>
    <w:rPr>
      <w:sz w:val="24"/>
      <w:szCs w:val="22"/>
      <w:lang w:eastAsia="en-GB"/>
    </w:rPr>
  </w:style>
  <w:style w:type="paragraph" w:customStyle="1" w:styleId="NumPar4">
    <w:name w:val="NumPar 4"/>
    <w:basedOn w:val="Normalny"/>
    <w:next w:val="Text1"/>
    <w:uiPriority w:val="99"/>
    <w:rsid w:val="00B27A8F"/>
    <w:pPr>
      <w:numPr>
        <w:ilvl w:val="3"/>
        <w:numId w:val="47"/>
      </w:numPr>
      <w:spacing w:before="120" w:after="120"/>
      <w:jc w:val="both"/>
    </w:pPr>
    <w:rPr>
      <w:sz w:val="24"/>
      <w:szCs w:val="22"/>
      <w:lang w:eastAsia="en-GB"/>
    </w:rPr>
  </w:style>
  <w:style w:type="paragraph" w:customStyle="1" w:styleId="ChapterTitle">
    <w:name w:val="ChapterTitle"/>
    <w:basedOn w:val="Normalny"/>
    <w:next w:val="Normalny"/>
    <w:uiPriority w:val="99"/>
    <w:rsid w:val="00B27A8F"/>
    <w:pPr>
      <w:keepNext/>
      <w:spacing w:before="120" w:after="360"/>
      <w:jc w:val="center"/>
    </w:pPr>
    <w:rPr>
      <w:b/>
      <w:sz w:val="32"/>
      <w:szCs w:val="22"/>
      <w:lang w:eastAsia="en-GB"/>
    </w:rPr>
  </w:style>
  <w:style w:type="paragraph" w:customStyle="1" w:styleId="SectionTitle">
    <w:name w:val="SectionTitle"/>
    <w:basedOn w:val="Normalny"/>
    <w:next w:val="Nagwek1"/>
    <w:uiPriority w:val="99"/>
    <w:rsid w:val="00B27A8F"/>
    <w:pPr>
      <w:keepNext/>
      <w:spacing w:before="120" w:after="360"/>
      <w:jc w:val="center"/>
    </w:pPr>
    <w:rPr>
      <w:b/>
      <w:smallCaps/>
      <w:sz w:val="28"/>
      <w:szCs w:val="22"/>
      <w:lang w:eastAsia="en-GB"/>
    </w:rPr>
  </w:style>
  <w:style w:type="paragraph" w:customStyle="1" w:styleId="Annexetitre">
    <w:name w:val="Annexe titre"/>
    <w:basedOn w:val="Normalny"/>
    <w:next w:val="Normalny"/>
    <w:uiPriority w:val="99"/>
    <w:rsid w:val="00B27A8F"/>
    <w:pPr>
      <w:spacing w:before="120" w:after="120"/>
      <w:jc w:val="center"/>
    </w:pPr>
    <w:rPr>
      <w:b/>
      <w:sz w:val="24"/>
      <w:szCs w:val="22"/>
      <w:u w:val="single"/>
      <w:lang w:eastAsia="en-GB"/>
    </w:rPr>
  </w:style>
  <w:style w:type="paragraph" w:customStyle="1" w:styleId="ListParagraph1">
    <w:name w:val="List Paragraph1"/>
    <w:basedOn w:val="Normalny"/>
    <w:uiPriority w:val="99"/>
    <w:rsid w:val="00D25656"/>
    <w:pPr>
      <w:suppressAutoHyphens/>
      <w:spacing w:line="100" w:lineRule="atLeast"/>
    </w:pPr>
    <w:rPr>
      <w:kern w:val="2"/>
      <w:sz w:val="24"/>
      <w:szCs w:val="24"/>
      <w:lang w:eastAsia="ar-SA"/>
    </w:rPr>
  </w:style>
  <w:style w:type="paragraph" w:customStyle="1" w:styleId="Akapitzlist2">
    <w:name w:val="Akapit z listą2"/>
    <w:basedOn w:val="Normalny"/>
    <w:uiPriority w:val="99"/>
    <w:rsid w:val="00D25656"/>
    <w:pPr>
      <w:spacing w:before="60" w:after="60"/>
      <w:ind w:left="720"/>
      <w:contextualSpacing/>
      <w:jc w:val="both"/>
    </w:pPr>
    <w:rPr>
      <w:rFonts w:ascii="Trebuchet MS" w:hAnsi="Trebuchet MS"/>
    </w:rPr>
  </w:style>
  <w:style w:type="paragraph" w:customStyle="1" w:styleId="a">
    <w:name w:val="a)"/>
    <w:basedOn w:val="11a"/>
    <w:uiPriority w:val="99"/>
    <w:rsid w:val="00D25656"/>
    <w:pPr>
      <w:numPr>
        <w:ilvl w:val="3"/>
      </w:numPr>
      <w:tabs>
        <w:tab w:val="clear" w:pos="720"/>
        <w:tab w:val="num" w:pos="1800"/>
        <w:tab w:val="num" w:pos="2880"/>
      </w:tabs>
      <w:ind w:left="1800" w:hanging="360"/>
    </w:pPr>
  </w:style>
  <w:style w:type="paragraph" w:customStyle="1" w:styleId="1Styl1">
    <w:name w:val="1. Styl 1"/>
    <w:basedOn w:val="Akapitzlist2"/>
    <w:uiPriority w:val="99"/>
    <w:rsid w:val="00D25656"/>
    <w:pPr>
      <w:numPr>
        <w:numId w:val="52"/>
      </w:numPr>
      <w:tabs>
        <w:tab w:val="clear" w:pos="360"/>
      </w:tabs>
      <w:spacing w:before="100"/>
    </w:pPr>
    <w:rPr>
      <w:rFonts w:eastAsia="Batang"/>
      <w:bCs/>
      <w:lang w:eastAsia="en-US"/>
    </w:rPr>
  </w:style>
  <w:style w:type="paragraph" w:customStyle="1" w:styleId="11">
    <w:name w:val="1.1"/>
    <w:basedOn w:val="1Styl1"/>
    <w:link w:val="11Znak"/>
    <w:uiPriority w:val="99"/>
    <w:rsid w:val="00D25656"/>
    <w:pPr>
      <w:numPr>
        <w:ilvl w:val="1"/>
      </w:numPr>
      <w:tabs>
        <w:tab w:val="clear" w:pos="360"/>
      </w:tabs>
      <w:ind w:left="1283" w:hanging="432"/>
      <w:contextualSpacing w:val="0"/>
    </w:pPr>
  </w:style>
  <w:style w:type="paragraph" w:customStyle="1" w:styleId="11a">
    <w:name w:val="1.1.a_)"/>
    <w:basedOn w:val="11"/>
    <w:link w:val="11aZnak"/>
    <w:uiPriority w:val="99"/>
    <w:rsid w:val="00D25656"/>
    <w:pPr>
      <w:numPr>
        <w:ilvl w:val="2"/>
      </w:numPr>
      <w:tabs>
        <w:tab w:val="clear" w:pos="720"/>
        <w:tab w:val="num" w:pos="1440"/>
        <w:tab w:val="num" w:pos="2084"/>
      </w:tabs>
      <w:spacing w:before="0" w:after="0"/>
      <w:ind w:left="1440"/>
    </w:pPr>
  </w:style>
  <w:style w:type="character" w:customStyle="1" w:styleId="11aZnak">
    <w:name w:val="1.1.a_) Znak"/>
    <w:basedOn w:val="Domylnaczcionkaakapitu"/>
    <w:link w:val="11a"/>
    <w:uiPriority w:val="99"/>
    <w:locked/>
    <w:rsid w:val="00D25656"/>
    <w:rPr>
      <w:rFonts w:ascii="Trebuchet MS" w:eastAsia="Batang" w:hAnsi="Trebuchet MS"/>
      <w:bCs/>
      <w:sz w:val="20"/>
      <w:szCs w:val="20"/>
      <w:lang w:eastAsia="en-US"/>
    </w:rPr>
  </w:style>
  <w:style w:type="character" w:customStyle="1" w:styleId="11Znak">
    <w:name w:val="1.1 Znak"/>
    <w:basedOn w:val="Domylnaczcionkaakapitu"/>
    <w:link w:val="11"/>
    <w:uiPriority w:val="99"/>
    <w:locked/>
    <w:rsid w:val="00D25656"/>
    <w:rPr>
      <w:rFonts w:ascii="Trebuchet MS" w:eastAsia="Batang" w:hAnsi="Trebuchet MS"/>
      <w:bCs/>
      <w:sz w:val="20"/>
      <w:szCs w:val="20"/>
      <w:lang w:eastAsia="en-US"/>
    </w:rPr>
  </w:style>
  <w:style w:type="numbering" w:customStyle="1" w:styleId="Lista41">
    <w:name w:val="Lista 41"/>
    <w:rsid w:val="00AD63A6"/>
    <w:pPr>
      <w:numPr>
        <w:numId w:val="24"/>
      </w:numPr>
    </w:pPr>
  </w:style>
  <w:style w:type="numbering" w:customStyle="1" w:styleId="List8">
    <w:name w:val="List 8"/>
    <w:rsid w:val="00AD63A6"/>
    <w:pPr>
      <w:numPr>
        <w:numId w:val="27"/>
      </w:numPr>
    </w:pPr>
  </w:style>
  <w:style w:type="numbering" w:customStyle="1" w:styleId="List6">
    <w:name w:val="List 6"/>
    <w:rsid w:val="00AD63A6"/>
    <w:pPr>
      <w:numPr>
        <w:numId w:val="26"/>
      </w:numPr>
    </w:pPr>
  </w:style>
  <w:style w:type="numbering" w:customStyle="1" w:styleId="Lista51">
    <w:name w:val="Lista 51"/>
    <w:rsid w:val="00AD63A6"/>
    <w:pPr>
      <w:numPr>
        <w:numId w:val="25"/>
      </w:numPr>
    </w:pPr>
  </w:style>
  <w:style w:type="numbering" w:styleId="1ai">
    <w:name w:val="Outline List 1"/>
    <w:basedOn w:val="Bezlisty"/>
    <w:uiPriority w:val="99"/>
    <w:semiHidden/>
    <w:unhideWhenUsed/>
    <w:rsid w:val="00AD63A6"/>
    <w:pPr>
      <w:numPr>
        <w:numId w:val="44"/>
      </w:numPr>
    </w:pPr>
  </w:style>
  <w:style w:type="numbering" w:customStyle="1" w:styleId="List7">
    <w:name w:val="List 7"/>
    <w:rsid w:val="00AD63A6"/>
    <w:pPr>
      <w:numPr>
        <w:numId w:val="34"/>
      </w:numPr>
    </w:pPr>
  </w:style>
  <w:style w:type="numbering" w:customStyle="1" w:styleId="List13">
    <w:name w:val="List 13"/>
    <w:rsid w:val="00AD63A6"/>
    <w:pPr>
      <w:numPr>
        <w:numId w:val="32"/>
      </w:numPr>
    </w:pPr>
  </w:style>
  <w:style w:type="numbering" w:customStyle="1" w:styleId="List1">
    <w:name w:val="List 1"/>
    <w:rsid w:val="00AD63A6"/>
    <w:pPr>
      <w:numPr>
        <w:numId w:val="21"/>
      </w:numPr>
    </w:pPr>
  </w:style>
  <w:style w:type="numbering" w:customStyle="1" w:styleId="Styl1">
    <w:name w:val="Styl1"/>
    <w:rsid w:val="00AD63A6"/>
    <w:pPr>
      <w:numPr>
        <w:numId w:val="18"/>
      </w:numPr>
    </w:pPr>
  </w:style>
  <w:style w:type="numbering" w:customStyle="1" w:styleId="Lista31">
    <w:name w:val="Lista 31"/>
    <w:rsid w:val="00AD63A6"/>
    <w:pPr>
      <w:numPr>
        <w:numId w:val="23"/>
      </w:numPr>
    </w:pPr>
  </w:style>
  <w:style w:type="numbering" w:customStyle="1" w:styleId="Lista21">
    <w:name w:val="Lista 21"/>
    <w:rsid w:val="00AD63A6"/>
    <w:pPr>
      <w:numPr>
        <w:numId w:val="22"/>
      </w:numPr>
    </w:pPr>
  </w:style>
  <w:style w:type="numbering" w:customStyle="1" w:styleId="List14">
    <w:name w:val="List 14"/>
    <w:rsid w:val="00AD63A6"/>
    <w:pPr>
      <w:numPr>
        <w:numId w:val="33"/>
      </w:numPr>
    </w:pPr>
  </w:style>
  <w:style w:type="numbering" w:customStyle="1" w:styleId="List12">
    <w:name w:val="List 12"/>
    <w:rsid w:val="00AD63A6"/>
    <w:pPr>
      <w:numPr>
        <w:numId w:val="31"/>
      </w:numPr>
    </w:pPr>
  </w:style>
  <w:style w:type="numbering" w:customStyle="1" w:styleId="List10">
    <w:name w:val="List 10"/>
    <w:rsid w:val="00AD63A6"/>
    <w:pPr>
      <w:numPr>
        <w:numId w:val="29"/>
      </w:numPr>
    </w:pPr>
  </w:style>
  <w:style w:type="numbering" w:customStyle="1" w:styleId="List0">
    <w:name w:val="List 0"/>
    <w:rsid w:val="00AD63A6"/>
    <w:pPr>
      <w:numPr>
        <w:numId w:val="35"/>
      </w:numPr>
    </w:pPr>
  </w:style>
  <w:style w:type="numbering" w:customStyle="1" w:styleId="List11">
    <w:name w:val="List 11"/>
    <w:rsid w:val="00AD63A6"/>
    <w:pPr>
      <w:numPr>
        <w:numId w:val="30"/>
      </w:numPr>
    </w:pPr>
  </w:style>
  <w:style w:type="numbering" w:customStyle="1" w:styleId="List9">
    <w:name w:val="List 9"/>
    <w:rsid w:val="00AD63A6"/>
    <w:pPr>
      <w:numPr>
        <w:numId w:val="28"/>
      </w:numPr>
    </w:pPr>
  </w:style>
  <w:style w:type="paragraph" w:customStyle="1" w:styleId="WW-Tekstpodstawowy3">
    <w:name w:val="WW-Tekst podstawowy 3"/>
    <w:basedOn w:val="Normalny"/>
    <w:rsid w:val="00887A08"/>
    <w:pPr>
      <w:suppressAutoHyphens/>
      <w:jc w:val="both"/>
    </w:pPr>
    <w:rPr>
      <w:sz w:val="22"/>
      <w:szCs w:val="22"/>
      <w:lang w:eastAsia="ar-SA"/>
    </w:rPr>
  </w:style>
  <w:style w:type="paragraph" w:customStyle="1" w:styleId="Zwykytekst1">
    <w:name w:val="Zwykły tekst1"/>
    <w:basedOn w:val="Normalny"/>
    <w:rsid w:val="00887A08"/>
    <w:pPr>
      <w:suppressAutoHyphens/>
    </w:pPr>
    <w:rPr>
      <w:rFonts w:ascii="Courier New" w:hAnsi="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912148">
      <w:marLeft w:val="0"/>
      <w:marRight w:val="0"/>
      <w:marTop w:val="0"/>
      <w:marBottom w:val="0"/>
      <w:divBdr>
        <w:top w:val="none" w:sz="0" w:space="0" w:color="auto"/>
        <w:left w:val="none" w:sz="0" w:space="0" w:color="auto"/>
        <w:bottom w:val="none" w:sz="0" w:space="0" w:color="auto"/>
        <w:right w:val="none" w:sz="0" w:space="0" w:color="auto"/>
      </w:divBdr>
    </w:div>
    <w:div w:id="1602912149">
      <w:marLeft w:val="0"/>
      <w:marRight w:val="0"/>
      <w:marTop w:val="0"/>
      <w:marBottom w:val="0"/>
      <w:divBdr>
        <w:top w:val="none" w:sz="0" w:space="0" w:color="auto"/>
        <w:left w:val="none" w:sz="0" w:space="0" w:color="auto"/>
        <w:bottom w:val="none" w:sz="0" w:space="0" w:color="auto"/>
        <w:right w:val="none" w:sz="0" w:space="0" w:color="auto"/>
      </w:divBdr>
    </w:div>
    <w:div w:id="1602912150">
      <w:marLeft w:val="0"/>
      <w:marRight w:val="0"/>
      <w:marTop w:val="0"/>
      <w:marBottom w:val="0"/>
      <w:divBdr>
        <w:top w:val="none" w:sz="0" w:space="0" w:color="auto"/>
        <w:left w:val="none" w:sz="0" w:space="0" w:color="auto"/>
        <w:bottom w:val="none" w:sz="0" w:space="0" w:color="auto"/>
        <w:right w:val="none" w:sz="0" w:space="0" w:color="auto"/>
      </w:divBdr>
    </w:div>
    <w:div w:id="1602912151">
      <w:marLeft w:val="0"/>
      <w:marRight w:val="0"/>
      <w:marTop w:val="0"/>
      <w:marBottom w:val="0"/>
      <w:divBdr>
        <w:top w:val="none" w:sz="0" w:space="0" w:color="auto"/>
        <w:left w:val="none" w:sz="0" w:space="0" w:color="auto"/>
        <w:bottom w:val="none" w:sz="0" w:space="0" w:color="auto"/>
        <w:right w:val="none" w:sz="0" w:space="0" w:color="auto"/>
      </w:divBdr>
    </w:div>
    <w:div w:id="1602912152">
      <w:marLeft w:val="0"/>
      <w:marRight w:val="0"/>
      <w:marTop w:val="0"/>
      <w:marBottom w:val="0"/>
      <w:divBdr>
        <w:top w:val="none" w:sz="0" w:space="0" w:color="auto"/>
        <w:left w:val="none" w:sz="0" w:space="0" w:color="auto"/>
        <w:bottom w:val="none" w:sz="0" w:space="0" w:color="auto"/>
        <w:right w:val="none" w:sz="0" w:space="0" w:color="auto"/>
      </w:divBdr>
    </w:div>
    <w:div w:id="1602912153">
      <w:marLeft w:val="0"/>
      <w:marRight w:val="0"/>
      <w:marTop w:val="0"/>
      <w:marBottom w:val="0"/>
      <w:divBdr>
        <w:top w:val="none" w:sz="0" w:space="0" w:color="auto"/>
        <w:left w:val="none" w:sz="0" w:space="0" w:color="auto"/>
        <w:bottom w:val="none" w:sz="0" w:space="0" w:color="auto"/>
        <w:right w:val="none" w:sz="0" w:space="0" w:color="auto"/>
      </w:divBdr>
    </w:div>
    <w:div w:id="1602912154">
      <w:marLeft w:val="0"/>
      <w:marRight w:val="0"/>
      <w:marTop w:val="0"/>
      <w:marBottom w:val="0"/>
      <w:divBdr>
        <w:top w:val="none" w:sz="0" w:space="0" w:color="auto"/>
        <w:left w:val="none" w:sz="0" w:space="0" w:color="auto"/>
        <w:bottom w:val="none" w:sz="0" w:space="0" w:color="auto"/>
        <w:right w:val="none" w:sz="0" w:space="0" w:color="auto"/>
      </w:divBdr>
    </w:div>
    <w:div w:id="1602912155">
      <w:marLeft w:val="0"/>
      <w:marRight w:val="0"/>
      <w:marTop w:val="0"/>
      <w:marBottom w:val="0"/>
      <w:divBdr>
        <w:top w:val="none" w:sz="0" w:space="0" w:color="auto"/>
        <w:left w:val="none" w:sz="0" w:space="0" w:color="auto"/>
        <w:bottom w:val="none" w:sz="0" w:space="0" w:color="auto"/>
        <w:right w:val="none" w:sz="0" w:space="0" w:color="auto"/>
      </w:divBdr>
    </w:div>
    <w:div w:id="1602912156">
      <w:marLeft w:val="0"/>
      <w:marRight w:val="0"/>
      <w:marTop w:val="0"/>
      <w:marBottom w:val="0"/>
      <w:divBdr>
        <w:top w:val="none" w:sz="0" w:space="0" w:color="auto"/>
        <w:left w:val="none" w:sz="0" w:space="0" w:color="auto"/>
        <w:bottom w:val="none" w:sz="0" w:space="0" w:color="auto"/>
        <w:right w:val="none" w:sz="0" w:space="0" w:color="auto"/>
      </w:divBdr>
    </w:div>
    <w:div w:id="1602912157">
      <w:marLeft w:val="0"/>
      <w:marRight w:val="0"/>
      <w:marTop w:val="0"/>
      <w:marBottom w:val="0"/>
      <w:divBdr>
        <w:top w:val="none" w:sz="0" w:space="0" w:color="auto"/>
        <w:left w:val="none" w:sz="0" w:space="0" w:color="auto"/>
        <w:bottom w:val="none" w:sz="0" w:space="0" w:color="auto"/>
        <w:right w:val="none" w:sz="0" w:space="0" w:color="auto"/>
      </w:divBdr>
    </w:div>
    <w:div w:id="1602912158">
      <w:marLeft w:val="0"/>
      <w:marRight w:val="0"/>
      <w:marTop w:val="0"/>
      <w:marBottom w:val="0"/>
      <w:divBdr>
        <w:top w:val="none" w:sz="0" w:space="0" w:color="auto"/>
        <w:left w:val="none" w:sz="0" w:space="0" w:color="auto"/>
        <w:bottom w:val="none" w:sz="0" w:space="0" w:color="auto"/>
        <w:right w:val="none" w:sz="0" w:space="0" w:color="auto"/>
      </w:divBdr>
    </w:div>
    <w:div w:id="1602912159">
      <w:marLeft w:val="0"/>
      <w:marRight w:val="0"/>
      <w:marTop w:val="0"/>
      <w:marBottom w:val="0"/>
      <w:divBdr>
        <w:top w:val="none" w:sz="0" w:space="0" w:color="auto"/>
        <w:left w:val="none" w:sz="0" w:space="0" w:color="auto"/>
        <w:bottom w:val="none" w:sz="0" w:space="0" w:color="auto"/>
        <w:right w:val="none" w:sz="0" w:space="0" w:color="auto"/>
      </w:divBdr>
    </w:div>
    <w:div w:id="1602912160">
      <w:marLeft w:val="0"/>
      <w:marRight w:val="0"/>
      <w:marTop w:val="0"/>
      <w:marBottom w:val="0"/>
      <w:divBdr>
        <w:top w:val="none" w:sz="0" w:space="0" w:color="auto"/>
        <w:left w:val="none" w:sz="0" w:space="0" w:color="auto"/>
        <w:bottom w:val="none" w:sz="0" w:space="0" w:color="auto"/>
        <w:right w:val="none" w:sz="0" w:space="0" w:color="auto"/>
      </w:divBdr>
    </w:div>
    <w:div w:id="1602912161">
      <w:marLeft w:val="0"/>
      <w:marRight w:val="0"/>
      <w:marTop w:val="0"/>
      <w:marBottom w:val="0"/>
      <w:divBdr>
        <w:top w:val="none" w:sz="0" w:space="0" w:color="auto"/>
        <w:left w:val="none" w:sz="0" w:space="0" w:color="auto"/>
        <w:bottom w:val="none" w:sz="0" w:space="0" w:color="auto"/>
        <w:right w:val="none" w:sz="0" w:space="0" w:color="auto"/>
      </w:divBdr>
    </w:div>
    <w:div w:id="1602912162">
      <w:marLeft w:val="0"/>
      <w:marRight w:val="0"/>
      <w:marTop w:val="0"/>
      <w:marBottom w:val="0"/>
      <w:divBdr>
        <w:top w:val="none" w:sz="0" w:space="0" w:color="auto"/>
        <w:left w:val="none" w:sz="0" w:space="0" w:color="auto"/>
        <w:bottom w:val="none" w:sz="0" w:space="0" w:color="auto"/>
        <w:right w:val="none" w:sz="0" w:space="0" w:color="auto"/>
      </w:divBdr>
    </w:div>
    <w:div w:id="1602912163">
      <w:marLeft w:val="0"/>
      <w:marRight w:val="0"/>
      <w:marTop w:val="0"/>
      <w:marBottom w:val="0"/>
      <w:divBdr>
        <w:top w:val="none" w:sz="0" w:space="0" w:color="auto"/>
        <w:left w:val="none" w:sz="0" w:space="0" w:color="auto"/>
        <w:bottom w:val="none" w:sz="0" w:space="0" w:color="auto"/>
        <w:right w:val="none" w:sz="0" w:space="0" w:color="auto"/>
      </w:divBdr>
    </w:div>
    <w:div w:id="16029121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zkola16sp@interia.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D7B78-A9EC-449D-9D6D-71A2C93C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7997</Words>
  <Characters>47983</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MIASTO RUDA ŚLĄSKA</vt:lpstr>
    </vt:vector>
  </TitlesOfParts>
  <Company/>
  <LinksUpToDate>false</LinksUpToDate>
  <CharactersWithSpaces>55869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RUDA ŚLĄSKA</dc:title>
  <dc:creator>Grzegorz</dc:creator>
  <cp:lastModifiedBy>User</cp:lastModifiedBy>
  <cp:revision>2</cp:revision>
  <cp:lastPrinted>2016-11-03T12:06:00Z</cp:lastPrinted>
  <dcterms:created xsi:type="dcterms:W3CDTF">2016-11-03T16:55:00Z</dcterms:created>
  <dcterms:modified xsi:type="dcterms:W3CDTF">2016-11-03T16:55:00Z</dcterms:modified>
</cp:coreProperties>
</file>